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7EF9" w14:textId="77777777" w:rsidR="00CE1751" w:rsidRDefault="00CE1462">
      <w:pPr>
        <w:rPr>
          <w:noProof/>
        </w:rPr>
      </w:pPr>
      <w:r>
        <w:rPr>
          <w:rFonts w:ascii="Gill Sans MT" w:hAnsi="Gill Sans MT"/>
          <w:noProof/>
          <w:color w:val="1F4E79"/>
          <w:lang w:eastAsia="es-MX"/>
        </w:rPr>
        <mc:AlternateContent>
          <mc:Choice Requires="wps">
            <w:drawing>
              <wp:anchor distT="0" distB="0" distL="114300" distR="114300" simplePos="0" relativeHeight="251662336" behindDoc="0" locked="0" layoutInCell="1" allowOverlap="1" wp14:anchorId="03F615AD" wp14:editId="12AA4F43">
                <wp:simplePos x="0" y="0"/>
                <wp:positionH relativeFrom="column">
                  <wp:posOffset>1118557</wp:posOffset>
                </wp:positionH>
                <wp:positionV relativeFrom="paragraph">
                  <wp:posOffset>248285</wp:posOffset>
                </wp:positionV>
                <wp:extent cx="4885898" cy="13647"/>
                <wp:effectExtent l="19050" t="19050" r="29210" b="24765"/>
                <wp:wrapNone/>
                <wp:docPr id="5" name="Conector recto 5"/>
                <wp:cNvGraphicFramePr/>
                <a:graphic xmlns:a="http://schemas.openxmlformats.org/drawingml/2006/main">
                  <a:graphicData uri="http://schemas.microsoft.com/office/word/2010/wordprocessingShape">
                    <wps:wsp>
                      <wps:cNvCnPr/>
                      <wps:spPr>
                        <a:xfrm flipV="1">
                          <a:off x="0" y="0"/>
                          <a:ext cx="4885898" cy="13647"/>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34C4A9" id="Conector recto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8.1pt,19.55pt" to="472.8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" strokecolor="#0070c0" strokeweight="2.25pt">
                <v:stroke joinstyle="miter"/>
              </v:line>
            </w:pict>
          </mc:Fallback>
        </mc:AlternateContent>
      </w:r>
      <w:r w:rsidRPr="00CE1462">
        <w:rPr>
          <w:rFonts w:ascii="Gill Sans MT" w:hAnsi="Gill Sans MT"/>
          <w:noProof/>
          <w:color w:val="00B0F0"/>
          <w:lang w:eastAsia="es-MX"/>
        </w:rPr>
        <mc:AlternateContent>
          <mc:Choice Requires="wps">
            <w:drawing>
              <wp:anchor distT="0" distB="0" distL="114300" distR="114300" simplePos="0" relativeHeight="251660288" behindDoc="0" locked="0" layoutInCell="1" allowOverlap="1" wp14:anchorId="2AAF86C5" wp14:editId="2AD20DB5">
                <wp:simplePos x="0" y="0"/>
                <wp:positionH relativeFrom="column">
                  <wp:posOffset>1117155</wp:posOffset>
                </wp:positionH>
                <wp:positionV relativeFrom="paragraph">
                  <wp:posOffset>96492</wp:posOffset>
                </wp:positionV>
                <wp:extent cx="4885898" cy="13647"/>
                <wp:effectExtent l="19050" t="19050" r="29210" b="24765"/>
                <wp:wrapNone/>
                <wp:docPr id="4" name="Conector recto 4"/>
                <wp:cNvGraphicFramePr/>
                <a:graphic xmlns:a="http://schemas.openxmlformats.org/drawingml/2006/main">
                  <a:graphicData uri="http://schemas.microsoft.com/office/word/2010/wordprocessingShape">
                    <wps:wsp>
                      <wps:cNvCnPr/>
                      <wps:spPr>
                        <a:xfrm flipV="1">
                          <a:off x="0" y="0"/>
                          <a:ext cx="4885898" cy="13647"/>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E311E5" id="Conector recto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7.95pt,7.6pt" to="472.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" strokecolor="#0070c0" strokeweight="2.25pt">
                <v:stroke joinstyle="miter"/>
              </v:line>
            </w:pict>
          </mc:Fallback>
        </mc:AlternateContent>
      </w:r>
      <w:r>
        <w:rPr>
          <w:rFonts w:ascii="Gill Sans MT" w:hAnsi="Gill Sans MT"/>
          <w:noProof/>
          <w:color w:val="1F4E79"/>
          <w:lang w:eastAsia="es-MX"/>
        </w:rPr>
        <mc:AlternateContent>
          <mc:Choice Requires="wps">
            <w:drawing>
              <wp:anchor distT="0" distB="0" distL="114300" distR="114300" simplePos="0" relativeHeight="251659264" behindDoc="0" locked="0" layoutInCell="1" allowOverlap="1" wp14:anchorId="57649FEF" wp14:editId="4A588318">
                <wp:simplePos x="0" y="0"/>
                <wp:positionH relativeFrom="column">
                  <wp:posOffset>1307769</wp:posOffset>
                </wp:positionH>
                <wp:positionV relativeFrom="paragraph">
                  <wp:posOffset>-475615</wp:posOffset>
                </wp:positionV>
                <wp:extent cx="4189863" cy="655093"/>
                <wp:effectExtent l="0" t="0" r="1270" b="0"/>
                <wp:wrapNone/>
                <wp:docPr id="2" name="Rectángulo 2"/>
                <wp:cNvGraphicFramePr/>
                <a:graphic xmlns:a="http://schemas.openxmlformats.org/drawingml/2006/main">
                  <a:graphicData uri="http://schemas.microsoft.com/office/word/2010/wordprocessingShape">
                    <wps:wsp>
                      <wps:cNvSpPr/>
                      <wps:spPr>
                        <a:xfrm>
                          <a:off x="0" y="0"/>
                          <a:ext cx="4189863" cy="655093"/>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32A3BF51" w14:textId="77777777" w:rsidR="00A80790" w:rsidRPr="00CE1462" w:rsidRDefault="00A80790" w:rsidP="00CE1462">
                            <w:pPr>
                              <w:jc w:val="center"/>
                              <w:rPr>
                                <w:rFonts w:ascii="Times New Roman" w:hAnsi="Times New Roman" w:cs="Times New Roman"/>
                                <w:b/>
                                <w:color w:val="002060"/>
                                <w:sz w:val="36"/>
                                <w:szCs w:val="36"/>
                              </w:rPr>
                            </w:pPr>
                            <w:r w:rsidRPr="00CE1462">
                              <w:rPr>
                                <w:rFonts w:ascii="Times New Roman" w:hAnsi="Times New Roman" w:cs="Times New Roman"/>
                                <w:b/>
                                <w:color w:val="002060"/>
                                <w:sz w:val="36"/>
                                <w:szCs w:val="36"/>
                              </w:rPr>
                              <w:t>UNIVERSIDAD DEL SURESTE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649FEF" id="Rectángulo 2" o:spid="_x0000_s1026" style="position:absolute;margin-left:102.95pt;margin-top:-37.45pt;width:329.9pt;height:5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" fillcolor="white [3212]" stroked="f" strokeweight="1pt">
                <v:textbox>
                  <w:txbxContent>
                    <w:p w14:paraId="32A3BF51" w14:textId="77777777" w:rsidR="00A80790" w:rsidRPr="00CE1462" w:rsidRDefault="00A80790" w:rsidP="00CE1462">
                      <w:pPr>
                        <w:jc w:val="center"/>
                        <w:rPr>
                          <w:rFonts w:ascii="Times New Roman" w:hAnsi="Times New Roman" w:cs="Times New Roman"/>
                          <w:b/>
                          <w:color w:val="002060"/>
                          <w:sz w:val="36"/>
                          <w:szCs w:val="36"/>
                        </w:rPr>
                      </w:pPr>
                      <w:r w:rsidRPr="00CE1462">
                        <w:rPr>
                          <w:rFonts w:ascii="Times New Roman" w:hAnsi="Times New Roman" w:cs="Times New Roman"/>
                          <w:b/>
                          <w:color w:val="002060"/>
                          <w:sz w:val="36"/>
                          <w:szCs w:val="36"/>
                        </w:rPr>
                        <w:t>UNIVERSIDAD DEL SURESTE</w:t>
                      </w:r>
                    </w:p>
                  </w:txbxContent>
                </v:textbox>
              </v:rect>
            </w:pict>
          </mc:Fallback>
        </mc:AlternateContent>
      </w:r>
      <w:r w:rsidRPr="002365C2">
        <w:rPr>
          <w:rFonts w:ascii="Gill Sans MT" w:hAnsi="Gill Sans MT"/>
          <w:noProof/>
          <w:color w:val="1F4E79"/>
          <w:lang w:eastAsia="es-MX"/>
        </w:rPr>
        <w:drawing>
          <wp:anchor distT="0" distB="0" distL="114300" distR="114300" simplePos="0" relativeHeight="251658240" behindDoc="0" locked="0" layoutInCell="1" allowOverlap="1" wp14:anchorId="40A9FF71" wp14:editId="54B97614">
            <wp:simplePos x="0" y="0"/>
            <wp:positionH relativeFrom="margin">
              <wp:posOffset>-671195</wp:posOffset>
            </wp:positionH>
            <wp:positionV relativeFrom="page">
              <wp:posOffset>341024</wp:posOffset>
            </wp:positionV>
            <wp:extent cx="1719580" cy="805180"/>
            <wp:effectExtent l="0" t="0" r="0" b="0"/>
            <wp:wrapSquare wrapText="bothSides"/>
            <wp:docPr id="57"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cstate="print">
                      <a:extLst>
                        <a:ext uri="{28A0092B-C50C-407E-A947-70E740481C1C}">
                          <a14:useLocalDpi xmlns:a14="http://schemas.microsoft.com/office/drawing/2010/main" val="0"/>
                        </a:ext>
                      </a:extLst>
                    </a:blip>
                    <a:srcRect t="24976" b="28505"/>
                    <a:stretch>
                      <a:fillRect/>
                    </a:stretch>
                  </pic:blipFill>
                  <pic:spPr bwMode="auto">
                    <a:xfrm>
                      <a:off x="0" y="0"/>
                      <a:ext cx="1719580" cy="805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4CCDC" w14:textId="77777777" w:rsidR="00CE1751" w:rsidRDefault="00623A73">
      <w:pPr>
        <w:rPr>
          <w:noProof/>
        </w:rPr>
      </w:pPr>
      <w:r>
        <w:rPr>
          <w:noProof/>
          <w:lang w:eastAsia="es-MX"/>
        </w:rPr>
        <mc:AlternateContent>
          <mc:Choice Requires="wps">
            <w:drawing>
              <wp:anchor distT="45720" distB="45720" distL="114300" distR="114300" simplePos="0" relativeHeight="251666432" behindDoc="0" locked="0" layoutInCell="1" allowOverlap="1" wp14:anchorId="69F3C9E9" wp14:editId="4895D805">
                <wp:simplePos x="0" y="0"/>
                <wp:positionH relativeFrom="margin">
                  <wp:align>left</wp:align>
                </wp:positionH>
                <wp:positionV relativeFrom="paragraph">
                  <wp:posOffset>1259840</wp:posOffset>
                </wp:positionV>
                <wp:extent cx="608584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1404620"/>
                        </a:xfrm>
                        <a:prstGeom prst="rect">
                          <a:avLst/>
                        </a:prstGeom>
                        <a:solidFill>
                          <a:srgbClr val="FFFFFF"/>
                        </a:solidFill>
                        <a:ln w="9525">
                          <a:noFill/>
                          <a:miter lim="800000"/>
                          <a:headEnd/>
                          <a:tailEnd/>
                        </a:ln>
                      </wps:spPr>
                      <wps:txbx>
                        <w:txbxContent>
                          <w:p w14:paraId="506F60D3" w14:textId="77777777" w:rsidR="00A80790" w:rsidRPr="00EB2341" w:rsidRDefault="00A80790" w:rsidP="00EB2341">
                            <w:pPr>
                              <w:jc w:val="center"/>
                              <w:rPr>
                                <w:rFonts w:ascii="Times New Roman" w:hAnsi="Times New Roman" w:cs="Times New Roman"/>
                                <w:b/>
                                <w:sz w:val="96"/>
                                <w:szCs w:val="36"/>
                              </w:rPr>
                            </w:pPr>
                            <w:r w:rsidRPr="00EB2341">
                              <w:rPr>
                                <w:rFonts w:ascii="Times New Roman" w:hAnsi="Times New Roman" w:cs="Times New Roman"/>
                                <w:b/>
                                <w:sz w:val="96"/>
                                <w:szCs w:val="36"/>
                              </w:rPr>
                              <w:t>TESIS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F3C9E9" id="_x0000_t202" coordsize="21600,21600" o:spt="202" path="m,l,21600r21600,l21600,xe">
                <v:stroke joinstyle="miter"/>
                <v:path gradientshapeok="t" o:connecttype="rect"/>
              </v:shapetype>
              <v:shape id="Cuadro de texto 2" o:spid="_x0000_s1027" type="#_x0000_t202" style="position:absolute;margin-left:0;margin-top:99.2pt;width:479.2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" stroked="f">
                <v:textbox style="mso-fit-shape-to-text:t">
                  <w:txbxContent>
                    <w:p w14:paraId="506F60D3" w14:textId="77777777" w:rsidR="00A80790" w:rsidRPr="00EB2341" w:rsidRDefault="00A80790" w:rsidP="00EB2341">
                      <w:pPr>
                        <w:jc w:val="center"/>
                        <w:rPr>
                          <w:rFonts w:ascii="Times New Roman" w:hAnsi="Times New Roman" w:cs="Times New Roman"/>
                          <w:b/>
                          <w:sz w:val="96"/>
                          <w:szCs w:val="36"/>
                        </w:rPr>
                      </w:pPr>
                      <w:r w:rsidRPr="00EB2341">
                        <w:rPr>
                          <w:rFonts w:ascii="Times New Roman" w:hAnsi="Times New Roman" w:cs="Times New Roman"/>
                          <w:b/>
                          <w:sz w:val="96"/>
                          <w:szCs w:val="36"/>
                        </w:rPr>
                        <w:t>TESIS</w:t>
                      </w:r>
                    </w:p>
                  </w:txbxContent>
                </v:textbox>
                <w10:wrap type="square" anchorx="margin"/>
              </v:shape>
            </w:pict>
          </mc:Fallback>
        </mc:AlternateContent>
      </w:r>
      <w:r>
        <w:rPr>
          <w:noProof/>
          <w:lang w:eastAsia="es-MX"/>
        </w:rPr>
        <mc:AlternateContent>
          <mc:Choice Requires="wps">
            <w:drawing>
              <wp:anchor distT="45720" distB="45720" distL="114300" distR="114300" simplePos="0" relativeHeight="251668480" behindDoc="0" locked="0" layoutInCell="1" allowOverlap="1" wp14:anchorId="378D12A1" wp14:editId="3A108A06">
                <wp:simplePos x="0" y="0"/>
                <wp:positionH relativeFrom="margin">
                  <wp:align>left</wp:align>
                </wp:positionH>
                <wp:positionV relativeFrom="paragraph">
                  <wp:posOffset>2329180</wp:posOffset>
                </wp:positionV>
                <wp:extent cx="6085840" cy="1404620"/>
                <wp:effectExtent l="0" t="0" r="0" b="952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1404620"/>
                        </a:xfrm>
                        <a:prstGeom prst="rect">
                          <a:avLst/>
                        </a:prstGeom>
                        <a:solidFill>
                          <a:srgbClr val="FFFFFF"/>
                        </a:solidFill>
                        <a:ln w="9525">
                          <a:noFill/>
                          <a:miter lim="800000"/>
                          <a:headEnd/>
                          <a:tailEnd/>
                        </a:ln>
                      </wps:spPr>
                      <wps:txbx>
                        <w:txbxContent>
                          <w:p w14:paraId="13AEFF5D" w14:textId="77777777" w:rsidR="00A80790" w:rsidRPr="00EB2341" w:rsidRDefault="00A80790" w:rsidP="00EB2341">
                            <w:pPr>
                              <w:jc w:val="center"/>
                              <w:rPr>
                                <w:rFonts w:ascii="Times New Roman" w:hAnsi="Times New Roman" w:cs="Times New Roman"/>
                                <w:sz w:val="36"/>
                                <w:szCs w:val="36"/>
                              </w:rPr>
                            </w:pPr>
                            <w:r w:rsidRPr="00EB2341">
                              <w:rPr>
                                <w:rFonts w:ascii="Times New Roman" w:hAnsi="Times New Roman" w:cs="Times New Roman"/>
                                <w:sz w:val="36"/>
                                <w:szCs w:val="36"/>
                              </w:rPr>
                              <w:t>Para obtener el título 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8D12A1" id="_x0000_s1028" type="#_x0000_t202" style="position:absolute;margin-left:0;margin-top:183.4pt;width:479.2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" stroked="f">
                <v:textbox style="mso-fit-shape-to-text:t">
                  <w:txbxContent>
                    <w:p w14:paraId="13AEFF5D" w14:textId="77777777" w:rsidR="00A80790" w:rsidRPr="00EB2341" w:rsidRDefault="00A80790" w:rsidP="00EB2341">
                      <w:pPr>
                        <w:jc w:val="center"/>
                        <w:rPr>
                          <w:rFonts w:ascii="Times New Roman" w:hAnsi="Times New Roman" w:cs="Times New Roman"/>
                          <w:sz w:val="36"/>
                          <w:szCs w:val="36"/>
                        </w:rPr>
                      </w:pPr>
                      <w:r w:rsidRPr="00EB2341">
                        <w:rPr>
                          <w:rFonts w:ascii="Times New Roman" w:hAnsi="Times New Roman" w:cs="Times New Roman"/>
                          <w:sz w:val="36"/>
                          <w:szCs w:val="36"/>
                        </w:rPr>
                        <w:t>Para obtener el título de:</w:t>
                      </w:r>
                    </w:p>
                  </w:txbxContent>
                </v:textbox>
                <w10:wrap type="square" anchorx="margin"/>
              </v:shape>
            </w:pict>
          </mc:Fallback>
        </mc:AlternateContent>
      </w:r>
      <w:r>
        <w:rPr>
          <w:noProof/>
          <w:lang w:eastAsia="es-MX"/>
        </w:rPr>
        <mc:AlternateContent>
          <mc:Choice Requires="wps">
            <w:drawing>
              <wp:anchor distT="45720" distB="45720" distL="114300" distR="114300" simplePos="0" relativeHeight="251664384" behindDoc="0" locked="0" layoutInCell="1" allowOverlap="1" wp14:anchorId="278BD25C" wp14:editId="3A11E685">
                <wp:simplePos x="0" y="0"/>
                <wp:positionH relativeFrom="margin">
                  <wp:posOffset>-63500</wp:posOffset>
                </wp:positionH>
                <wp:positionV relativeFrom="paragraph">
                  <wp:posOffset>299085</wp:posOffset>
                </wp:positionV>
                <wp:extent cx="608584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1404620"/>
                        </a:xfrm>
                        <a:prstGeom prst="rect">
                          <a:avLst/>
                        </a:prstGeom>
                        <a:solidFill>
                          <a:srgbClr val="FFFFFF"/>
                        </a:solidFill>
                        <a:ln w="9525">
                          <a:noFill/>
                          <a:miter lim="800000"/>
                          <a:headEnd/>
                          <a:tailEnd/>
                        </a:ln>
                      </wps:spPr>
                      <wps:txbx>
                        <w:txbxContent>
                          <w:p w14:paraId="52AD26D6" w14:textId="77777777" w:rsidR="00A80790" w:rsidRPr="00EB2341" w:rsidRDefault="00A80790" w:rsidP="00EB2341">
                            <w:pPr>
                              <w:jc w:val="center"/>
                              <w:rPr>
                                <w:rFonts w:ascii="Times New Roman" w:hAnsi="Times New Roman" w:cs="Times New Roman"/>
                                <w:b/>
                                <w:sz w:val="36"/>
                                <w:szCs w:val="36"/>
                              </w:rPr>
                            </w:pPr>
                            <w:r w:rsidRPr="00EB2341">
                              <w:rPr>
                                <w:rFonts w:ascii="Times New Roman" w:hAnsi="Times New Roman" w:cs="Times New Roman"/>
                                <w:b/>
                                <w:sz w:val="36"/>
                                <w:szCs w:val="36"/>
                              </w:rPr>
                              <w:t>“Nivel de conocimiento de la autoexploración de mama en mujeres de 25 a 39 años</w:t>
                            </w:r>
                            <w:r>
                              <w:rPr>
                                <w:rFonts w:ascii="Times New Roman" w:hAnsi="Times New Roman" w:cs="Times New Roman"/>
                                <w:b/>
                                <w:sz w:val="36"/>
                                <w:szCs w:val="36"/>
                              </w:rPr>
                              <w:t xml:space="preserve"> en la Comunidad Medellín Y Madero 4ta Sección</w:t>
                            </w:r>
                            <w:r w:rsidRPr="00EB2341">
                              <w:rPr>
                                <w:rFonts w:ascii="Times New Roman" w:hAnsi="Times New Roman" w:cs="Times New Roman"/>
                                <w:b/>
                                <w:sz w:val="36"/>
                                <w:szCs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8BD25C" id="_x0000_s1029" type="#_x0000_t202" style="position:absolute;margin-left:-5pt;margin-top:23.55pt;width:479.2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" stroked="f">
                <v:textbox style="mso-fit-shape-to-text:t">
                  <w:txbxContent>
                    <w:p w14:paraId="52AD26D6" w14:textId="77777777" w:rsidR="00A80790" w:rsidRPr="00EB2341" w:rsidRDefault="00A80790" w:rsidP="00EB2341">
                      <w:pPr>
                        <w:jc w:val="center"/>
                        <w:rPr>
                          <w:rFonts w:ascii="Times New Roman" w:hAnsi="Times New Roman" w:cs="Times New Roman"/>
                          <w:b/>
                          <w:sz w:val="36"/>
                          <w:szCs w:val="36"/>
                        </w:rPr>
                      </w:pPr>
                      <w:r w:rsidRPr="00EB2341">
                        <w:rPr>
                          <w:rFonts w:ascii="Times New Roman" w:hAnsi="Times New Roman" w:cs="Times New Roman"/>
                          <w:b/>
                          <w:sz w:val="36"/>
                          <w:szCs w:val="36"/>
                        </w:rPr>
                        <w:t>“Nivel de conocimiento de la autoexploración de mama en mujeres de 25 a 39 años</w:t>
                      </w:r>
                      <w:r>
                        <w:rPr>
                          <w:rFonts w:ascii="Times New Roman" w:hAnsi="Times New Roman" w:cs="Times New Roman"/>
                          <w:b/>
                          <w:sz w:val="36"/>
                          <w:szCs w:val="36"/>
                        </w:rPr>
                        <w:t xml:space="preserve"> en la Comunidad Medellín Y Madero 4ta Sección</w:t>
                      </w:r>
                      <w:r w:rsidRPr="00EB2341">
                        <w:rPr>
                          <w:rFonts w:ascii="Times New Roman" w:hAnsi="Times New Roman" w:cs="Times New Roman"/>
                          <w:b/>
                          <w:sz w:val="36"/>
                          <w:szCs w:val="36"/>
                        </w:rPr>
                        <w:t>”</w:t>
                      </w:r>
                    </w:p>
                  </w:txbxContent>
                </v:textbox>
                <w10:wrap type="square" anchorx="margin"/>
              </v:shape>
            </w:pict>
          </mc:Fallback>
        </mc:AlternateContent>
      </w:r>
    </w:p>
    <w:p w14:paraId="22B3C274" w14:textId="77777777" w:rsidR="00CE1751" w:rsidRDefault="00623A73">
      <w:pPr>
        <w:rPr>
          <w:noProof/>
        </w:rPr>
      </w:pPr>
      <w:r>
        <w:rPr>
          <w:noProof/>
          <w:lang w:eastAsia="es-MX"/>
        </w:rPr>
        <mc:AlternateContent>
          <mc:Choice Requires="wps">
            <w:drawing>
              <wp:anchor distT="45720" distB="45720" distL="114300" distR="114300" simplePos="0" relativeHeight="251670528" behindDoc="0" locked="0" layoutInCell="1" allowOverlap="1" wp14:anchorId="5BC540A6" wp14:editId="394E1352">
                <wp:simplePos x="0" y="0"/>
                <wp:positionH relativeFrom="margin">
                  <wp:align>left</wp:align>
                </wp:positionH>
                <wp:positionV relativeFrom="paragraph">
                  <wp:posOffset>2816225</wp:posOffset>
                </wp:positionV>
                <wp:extent cx="6085840" cy="1404620"/>
                <wp:effectExtent l="0" t="0" r="0" b="952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1404620"/>
                        </a:xfrm>
                        <a:prstGeom prst="rect">
                          <a:avLst/>
                        </a:prstGeom>
                        <a:solidFill>
                          <a:srgbClr val="FFFFFF"/>
                        </a:solidFill>
                        <a:ln w="9525">
                          <a:noFill/>
                          <a:miter lim="800000"/>
                          <a:headEnd/>
                          <a:tailEnd/>
                        </a:ln>
                      </wps:spPr>
                      <wps:txbx>
                        <w:txbxContent>
                          <w:p w14:paraId="3D042A10" w14:textId="77777777" w:rsidR="00A80790" w:rsidRPr="00EB2341" w:rsidRDefault="00A80790" w:rsidP="00EB2341">
                            <w:pPr>
                              <w:jc w:val="center"/>
                              <w:rPr>
                                <w:rFonts w:ascii="Times New Roman" w:hAnsi="Times New Roman" w:cs="Times New Roman"/>
                                <w:b/>
                                <w:sz w:val="36"/>
                                <w:szCs w:val="36"/>
                              </w:rPr>
                            </w:pPr>
                            <w:r w:rsidRPr="00EB2341">
                              <w:rPr>
                                <w:rFonts w:ascii="Times New Roman" w:hAnsi="Times New Roman" w:cs="Times New Roman"/>
                                <w:b/>
                                <w:sz w:val="36"/>
                                <w:szCs w:val="36"/>
                              </w:rPr>
                              <w:t>LICENCIADA EN ENFERMERÍA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C540A6" id="_x0000_s1030" type="#_x0000_t202" style="position:absolute;margin-left:0;margin-top:221.75pt;width:479.2pt;height:110.6pt;z-index:2516705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" stroked="f">
                <v:textbox style="mso-fit-shape-to-text:t">
                  <w:txbxContent>
                    <w:p w14:paraId="3D042A10" w14:textId="77777777" w:rsidR="00A80790" w:rsidRPr="00EB2341" w:rsidRDefault="00A80790" w:rsidP="00EB2341">
                      <w:pPr>
                        <w:jc w:val="center"/>
                        <w:rPr>
                          <w:rFonts w:ascii="Times New Roman" w:hAnsi="Times New Roman" w:cs="Times New Roman"/>
                          <w:b/>
                          <w:sz w:val="36"/>
                          <w:szCs w:val="36"/>
                        </w:rPr>
                      </w:pPr>
                      <w:r w:rsidRPr="00EB2341">
                        <w:rPr>
                          <w:rFonts w:ascii="Times New Roman" w:hAnsi="Times New Roman" w:cs="Times New Roman"/>
                          <w:b/>
                          <w:sz w:val="36"/>
                          <w:szCs w:val="36"/>
                        </w:rPr>
                        <w:t>LICENCIADA EN ENFERMERÍA</w:t>
                      </w:r>
                    </w:p>
                  </w:txbxContent>
                </v:textbox>
                <w10:wrap type="square" anchorx="margin"/>
              </v:shape>
            </w:pict>
          </mc:Fallback>
        </mc:AlternateContent>
      </w:r>
    </w:p>
    <w:p w14:paraId="6537AE43" w14:textId="77777777" w:rsidR="00CE1751" w:rsidRDefault="00623A73">
      <w:pPr>
        <w:rPr>
          <w:noProof/>
        </w:rPr>
      </w:pPr>
      <w:r>
        <w:rPr>
          <w:noProof/>
          <w:lang w:eastAsia="es-MX"/>
        </w:rPr>
        <mc:AlternateContent>
          <mc:Choice Requires="wps">
            <w:drawing>
              <wp:anchor distT="45720" distB="45720" distL="114300" distR="114300" simplePos="0" relativeHeight="251672576" behindDoc="0" locked="0" layoutInCell="1" allowOverlap="1" wp14:anchorId="034803AA" wp14:editId="7CC1402F">
                <wp:simplePos x="0" y="0"/>
                <wp:positionH relativeFrom="margin">
                  <wp:posOffset>57150</wp:posOffset>
                </wp:positionH>
                <wp:positionV relativeFrom="paragraph">
                  <wp:posOffset>927100</wp:posOffset>
                </wp:positionV>
                <wp:extent cx="6085840" cy="1404620"/>
                <wp:effectExtent l="0" t="0" r="0" b="952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1404620"/>
                        </a:xfrm>
                        <a:prstGeom prst="rect">
                          <a:avLst/>
                        </a:prstGeom>
                        <a:solidFill>
                          <a:srgbClr val="FFFFFF"/>
                        </a:solidFill>
                        <a:ln w="9525">
                          <a:noFill/>
                          <a:miter lim="800000"/>
                          <a:headEnd/>
                          <a:tailEnd/>
                        </a:ln>
                      </wps:spPr>
                      <wps:txbx>
                        <w:txbxContent>
                          <w:p w14:paraId="02624B97" w14:textId="77777777" w:rsidR="00A80790" w:rsidRPr="00EB2341" w:rsidRDefault="00A80790" w:rsidP="00EB2341">
                            <w:pPr>
                              <w:jc w:val="center"/>
                              <w:rPr>
                                <w:rFonts w:ascii="Times New Roman" w:hAnsi="Times New Roman" w:cs="Times New Roman"/>
                                <w:sz w:val="36"/>
                                <w:szCs w:val="36"/>
                              </w:rPr>
                            </w:pPr>
                            <w:r w:rsidRPr="00EB2341">
                              <w:rPr>
                                <w:rFonts w:ascii="Times New Roman" w:hAnsi="Times New Roman" w:cs="Times New Roman"/>
                                <w:sz w:val="36"/>
                                <w:szCs w:val="36"/>
                              </w:rPr>
                              <w:t>Presenta: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803AA" id="_x0000_s1031" type="#_x0000_t202" style="position:absolute;margin-left:4.5pt;margin-top:73pt;width:479.2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" stroked="f">
                <v:textbox style="mso-fit-shape-to-text:t">
                  <w:txbxContent>
                    <w:p w14:paraId="02624B97" w14:textId="77777777" w:rsidR="00A80790" w:rsidRPr="00EB2341" w:rsidRDefault="00A80790" w:rsidP="00EB2341">
                      <w:pPr>
                        <w:jc w:val="center"/>
                        <w:rPr>
                          <w:rFonts w:ascii="Times New Roman" w:hAnsi="Times New Roman" w:cs="Times New Roman"/>
                          <w:sz w:val="36"/>
                          <w:szCs w:val="36"/>
                        </w:rPr>
                      </w:pPr>
                      <w:r w:rsidRPr="00EB2341">
                        <w:rPr>
                          <w:rFonts w:ascii="Times New Roman" w:hAnsi="Times New Roman" w:cs="Times New Roman"/>
                          <w:sz w:val="36"/>
                          <w:szCs w:val="36"/>
                        </w:rPr>
                        <w:t>Presenta:</w:t>
                      </w:r>
                    </w:p>
                  </w:txbxContent>
                </v:textbox>
                <w10:wrap type="square" anchorx="margin"/>
              </v:shape>
            </w:pict>
          </mc:Fallback>
        </mc:AlternateContent>
      </w:r>
    </w:p>
    <w:p w14:paraId="24251D2E" w14:textId="77777777" w:rsidR="00CE1751" w:rsidRDefault="00CE1751">
      <w:pPr>
        <w:rPr>
          <w:noProof/>
        </w:rPr>
      </w:pPr>
    </w:p>
    <w:p w14:paraId="3EDD2336" w14:textId="77777777" w:rsidR="00CE1751" w:rsidRDefault="00623A73">
      <w:pPr>
        <w:rPr>
          <w:noProof/>
        </w:rPr>
      </w:pPr>
      <w:r>
        <w:rPr>
          <w:noProof/>
          <w:lang w:eastAsia="es-MX"/>
        </w:rPr>
        <mc:AlternateContent>
          <mc:Choice Requires="wps">
            <w:drawing>
              <wp:anchor distT="45720" distB="45720" distL="114300" distR="114300" simplePos="0" relativeHeight="251674624" behindDoc="0" locked="0" layoutInCell="1" allowOverlap="1" wp14:anchorId="1CC84A75" wp14:editId="4ADD2CF7">
                <wp:simplePos x="0" y="0"/>
                <wp:positionH relativeFrom="margin">
                  <wp:align>left</wp:align>
                </wp:positionH>
                <wp:positionV relativeFrom="page">
                  <wp:posOffset>5848350</wp:posOffset>
                </wp:positionV>
                <wp:extent cx="6085840" cy="485775"/>
                <wp:effectExtent l="0" t="0" r="0" b="952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485775"/>
                        </a:xfrm>
                        <a:prstGeom prst="rect">
                          <a:avLst/>
                        </a:prstGeom>
                        <a:solidFill>
                          <a:srgbClr val="FFFFFF"/>
                        </a:solidFill>
                        <a:ln w="9525">
                          <a:noFill/>
                          <a:miter lim="800000"/>
                          <a:headEnd/>
                          <a:tailEnd/>
                        </a:ln>
                      </wps:spPr>
                      <wps:txbx>
                        <w:txbxContent>
                          <w:p w14:paraId="17DF58FE" w14:textId="77777777" w:rsidR="00A80790" w:rsidRPr="00EB2341" w:rsidRDefault="00A80790" w:rsidP="00EB2341">
                            <w:pPr>
                              <w:jc w:val="center"/>
                              <w:rPr>
                                <w:rFonts w:ascii="Times New Roman" w:hAnsi="Times New Roman" w:cs="Times New Roman"/>
                                <w:b/>
                                <w:sz w:val="36"/>
                                <w:szCs w:val="36"/>
                              </w:rPr>
                            </w:pPr>
                            <w:r>
                              <w:rPr>
                                <w:rFonts w:ascii="Times New Roman" w:hAnsi="Times New Roman" w:cs="Times New Roman"/>
                                <w:b/>
                                <w:sz w:val="36"/>
                                <w:szCs w:val="36"/>
                              </w:rPr>
                              <w:t xml:space="preserve">PAMELA GUADALUPE RUEDA RAMIREZ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C84A75" id="_x0000_s1032" type="#_x0000_t202" style="position:absolute;margin-left:0;margin-top:460.5pt;width:479.2pt;height:38.25pt;z-index:251674624;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" stroked="f">
                <v:textbox style="mso-fit-shape-to-text:t">
                  <w:txbxContent>
                    <w:p w14:paraId="17DF58FE" w14:textId="77777777" w:rsidR="00A80790" w:rsidRPr="00EB2341" w:rsidRDefault="00A80790" w:rsidP="00EB2341">
                      <w:pPr>
                        <w:jc w:val="center"/>
                        <w:rPr>
                          <w:rFonts w:ascii="Times New Roman" w:hAnsi="Times New Roman" w:cs="Times New Roman"/>
                          <w:b/>
                          <w:sz w:val="36"/>
                          <w:szCs w:val="36"/>
                        </w:rPr>
                      </w:pPr>
                      <w:r>
                        <w:rPr>
                          <w:rFonts w:ascii="Times New Roman" w:hAnsi="Times New Roman" w:cs="Times New Roman"/>
                          <w:b/>
                          <w:sz w:val="36"/>
                          <w:szCs w:val="36"/>
                        </w:rPr>
                        <w:t xml:space="preserve">PAMELA GUADALUPE RUEDA RAMIREZ </w:t>
                      </w:r>
                    </w:p>
                  </w:txbxContent>
                </v:textbox>
                <w10:wrap anchorx="margin" anchory="page"/>
              </v:shape>
            </w:pict>
          </mc:Fallback>
        </mc:AlternateContent>
      </w:r>
    </w:p>
    <w:p w14:paraId="449C9C9E" w14:textId="77777777" w:rsidR="00CE1751" w:rsidRDefault="00623A73">
      <w:pPr>
        <w:rPr>
          <w:noProof/>
        </w:rPr>
      </w:pPr>
      <w:r>
        <w:rPr>
          <w:noProof/>
          <w:lang w:eastAsia="es-MX"/>
        </w:rPr>
        <mc:AlternateContent>
          <mc:Choice Requires="wps">
            <w:drawing>
              <wp:anchor distT="45720" distB="45720" distL="114300" distR="114300" simplePos="0" relativeHeight="251676672" behindDoc="0" locked="0" layoutInCell="1" allowOverlap="1" wp14:anchorId="2212DDFE" wp14:editId="48DB2015">
                <wp:simplePos x="0" y="0"/>
                <wp:positionH relativeFrom="margin">
                  <wp:posOffset>81915</wp:posOffset>
                </wp:positionH>
                <wp:positionV relativeFrom="paragraph">
                  <wp:posOffset>401320</wp:posOffset>
                </wp:positionV>
                <wp:extent cx="6085840" cy="47625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476250"/>
                        </a:xfrm>
                        <a:prstGeom prst="rect">
                          <a:avLst/>
                        </a:prstGeom>
                        <a:solidFill>
                          <a:srgbClr val="FFFFFF"/>
                        </a:solidFill>
                        <a:ln w="9525">
                          <a:noFill/>
                          <a:miter lim="800000"/>
                          <a:headEnd/>
                          <a:tailEnd/>
                        </a:ln>
                      </wps:spPr>
                      <wps:txbx>
                        <w:txbxContent>
                          <w:p w14:paraId="50002500" w14:textId="77777777" w:rsidR="00A80790" w:rsidRDefault="00A80790" w:rsidP="00623A73">
                            <w:pPr>
                              <w:jc w:val="center"/>
                              <w:rPr>
                                <w:rFonts w:ascii="Times New Roman" w:hAnsi="Times New Roman" w:cs="Times New Roman"/>
                                <w:sz w:val="36"/>
                                <w:szCs w:val="36"/>
                              </w:rPr>
                            </w:pPr>
                            <w:r>
                              <w:rPr>
                                <w:rFonts w:ascii="Times New Roman" w:hAnsi="Times New Roman" w:cs="Times New Roman"/>
                                <w:sz w:val="36"/>
                                <w:szCs w:val="36"/>
                              </w:rPr>
                              <w:t>Asesora:</w:t>
                            </w:r>
                          </w:p>
                          <w:p w14:paraId="3098437F" w14:textId="77777777" w:rsidR="00A80790" w:rsidRPr="00EB2341" w:rsidRDefault="00A80790" w:rsidP="00623A73">
                            <w:pPr>
                              <w:jc w:val="center"/>
                              <w:rPr>
                                <w:rFonts w:ascii="Times New Roman" w:hAnsi="Times New Roman" w:cs="Times New Roman"/>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2DDFE" id="_x0000_s1033" type="#_x0000_t202" style="position:absolute;margin-left:6.45pt;margin-top:31.6pt;width:479.2pt;height:3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" stroked="f">
                <v:textbox>
                  <w:txbxContent>
                    <w:p w14:paraId="50002500" w14:textId="77777777" w:rsidR="00A80790" w:rsidRDefault="00A80790" w:rsidP="00623A73">
                      <w:pPr>
                        <w:jc w:val="center"/>
                        <w:rPr>
                          <w:rFonts w:ascii="Times New Roman" w:hAnsi="Times New Roman" w:cs="Times New Roman"/>
                          <w:sz w:val="36"/>
                          <w:szCs w:val="36"/>
                        </w:rPr>
                      </w:pPr>
                      <w:r>
                        <w:rPr>
                          <w:rFonts w:ascii="Times New Roman" w:hAnsi="Times New Roman" w:cs="Times New Roman"/>
                          <w:sz w:val="36"/>
                          <w:szCs w:val="36"/>
                        </w:rPr>
                        <w:t>Asesora:</w:t>
                      </w:r>
                    </w:p>
                    <w:p w14:paraId="3098437F" w14:textId="77777777" w:rsidR="00A80790" w:rsidRPr="00EB2341" w:rsidRDefault="00A80790" w:rsidP="00623A73">
                      <w:pPr>
                        <w:jc w:val="center"/>
                        <w:rPr>
                          <w:rFonts w:ascii="Times New Roman" w:hAnsi="Times New Roman" w:cs="Times New Roman"/>
                          <w:sz w:val="36"/>
                          <w:szCs w:val="36"/>
                        </w:rPr>
                      </w:pPr>
                    </w:p>
                  </w:txbxContent>
                </v:textbox>
                <w10:wrap type="square" anchorx="margin"/>
              </v:shape>
            </w:pict>
          </mc:Fallback>
        </mc:AlternateContent>
      </w:r>
    </w:p>
    <w:p w14:paraId="4731369C" w14:textId="77777777" w:rsidR="00CE1751" w:rsidRDefault="00623A73">
      <w:pPr>
        <w:rPr>
          <w:noProof/>
        </w:rPr>
      </w:pPr>
      <w:r>
        <w:rPr>
          <w:noProof/>
          <w:lang w:eastAsia="es-MX"/>
        </w:rPr>
        <mc:AlternateContent>
          <mc:Choice Requires="wps">
            <w:drawing>
              <wp:anchor distT="45720" distB="45720" distL="114300" distR="114300" simplePos="0" relativeHeight="251678720" behindDoc="0" locked="0" layoutInCell="1" allowOverlap="1" wp14:anchorId="196A920F" wp14:editId="2872076B">
                <wp:simplePos x="0" y="0"/>
                <wp:positionH relativeFrom="margin">
                  <wp:align>left</wp:align>
                </wp:positionH>
                <wp:positionV relativeFrom="page">
                  <wp:posOffset>7200900</wp:posOffset>
                </wp:positionV>
                <wp:extent cx="6085840" cy="485775"/>
                <wp:effectExtent l="0" t="0" r="0" b="952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485775"/>
                        </a:xfrm>
                        <a:prstGeom prst="rect">
                          <a:avLst/>
                        </a:prstGeom>
                        <a:solidFill>
                          <a:srgbClr val="FFFFFF"/>
                        </a:solidFill>
                        <a:ln w="9525">
                          <a:noFill/>
                          <a:miter lim="800000"/>
                          <a:headEnd/>
                          <a:tailEnd/>
                        </a:ln>
                      </wps:spPr>
                      <wps:txbx>
                        <w:txbxContent>
                          <w:p w14:paraId="3F1C8166" w14:textId="77777777" w:rsidR="00A80790" w:rsidRPr="00EB2341" w:rsidRDefault="00A80790" w:rsidP="00623A73">
                            <w:pPr>
                              <w:jc w:val="center"/>
                              <w:rPr>
                                <w:rFonts w:ascii="Times New Roman" w:hAnsi="Times New Roman" w:cs="Times New Roman"/>
                                <w:b/>
                                <w:sz w:val="36"/>
                                <w:szCs w:val="36"/>
                              </w:rPr>
                            </w:pPr>
                            <w:r>
                              <w:rPr>
                                <w:rFonts w:ascii="Times New Roman" w:hAnsi="Times New Roman" w:cs="Times New Roman"/>
                                <w:b/>
                                <w:sz w:val="36"/>
                                <w:szCs w:val="36"/>
                              </w:rPr>
                              <w:t xml:space="preserve">HILDA ENRIQUETA ISLAS HERNÁNDEZ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6A920F" id="_x0000_s1034" type="#_x0000_t202" style="position:absolute;margin-left:0;margin-top:567pt;width:479.2pt;height:38.25pt;z-index:251678720;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" stroked="f">
                <v:textbox style="mso-fit-shape-to-text:t">
                  <w:txbxContent>
                    <w:p w14:paraId="3F1C8166" w14:textId="77777777" w:rsidR="00A80790" w:rsidRPr="00EB2341" w:rsidRDefault="00A80790" w:rsidP="00623A73">
                      <w:pPr>
                        <w:jc w:val="center"/>
                        <w:rPr>
                          <w:rFonts w:ascii="Times New Roman" w:hAnsi="Times New Roman" w:cs="Times New Roman"/>
                          <w:b/>
                          <w:sz w:val="36"/>
                          <w:szCs w:val="36"/>
                        </w:rPr>
                      </w:pPr>
                      <w:r>
                        <w:rPr>
                          <w:rFonts w:ascii="Times New Roman" w:hAnsi="Times New Roman" w:cs="Times New Roman"/>
                          <w:b/>
                          <w:sz w:val="36"/>
                          <w:szCs w:val="36"/>
                        </w:rPr>
                        <w:t xml:space="preserve">HILDA ENRIQUETA ISLAS HERNÁNDEZ  </w:t>
                      </w:r>
                    </w:p>
                  </w:txbxContent>
                </v:textbox>
                <w10:wrap anchorx="margin" anchory="page"/>
              </v:shape>
            </w:pict>
          </mc:Fallback>
        </mc:AlternateContent>
      </w:r>
    </w:p>
    <w:p w14:paraId="4608D703" w14:textId="77777777" w:rsidR="00CE1751" w:rsidRDefault="00CE1751">
      <w:pPr>
        <w:rPr>
          <w:noProof/>
        </w:rPr>
      </w:pPr>
    </w:p>
    <w:p w14:paraId="5C2D6DD9" w14:textId="77777777" w:rsidR="00CE1751" w:rsidRDefault="00CE1751">
      <w:pPr>
        <w:rPr>
          <w:noProof/>
        </w:rPr>
      </w:pPr>
    </w:p>
    <w:p w14:paraId="55DBFCEA" w14:textId="77777777" w:rsidR="00CE1751" w:rsidRDefault="00CE1751">
      <w:pPr>
        <w:rPr>
          <w:noProof/>
        </w:rPr>
      </w:pPr>
    </w:p>
    <w:p w14:paraId="73828A1A" w14:textId="3FD94BAD" w:rsidR="00CE1751" w:rsidRDefault="00CE1751">
      <w:pPr>
        <w:rPr>
          <w:noProof/>
        </w:rPr>
      </w:pPr>
    </w:p>
    <w:p w14:paraId="71F8F344" w14:textId="41FFD261" w:rsidR="00CE1751" w:rsidRDefault="00623A73">
      <w:pPr>
        <w:rPr>
          <w:noProof/>
        </w:rPr>
      </w:pPr>
      <w:r>
        <w:rPr>
          <w:noProof/>
          <w:lang w:eastAsia="es-MX"/>
        </w:rPr>
        <mc:AlternateContent>
          <mc:Choice Requires="wps">
            <w:drawing>
              <wp:anchor distT="45720" distB="45720" distL="114300" distR="114300" simplePos="0" relativeHeight="251682816" behindDoc="0" locked="0" layoutInCell="1" allowOverlap="1" wp14:anchorId="39934FAA" wp14:editId="636404A6">
                <wp:simplePos x="0" y="0"/>
                <wp:positionH relativeFrom="page">
                  <wp:posOffset>5200650</wp:posOffset>
                </wp:positionH>
                <wp:positionV relativeFrom="page">
                  <wp:posOffset>8858250</wp:posOffset>
                </wp:positionV>
                <wp:extent cx="2076450" cy="68580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685800"/>
                        </a:xfrm>
                        <a:prstGeom prst="rect">
                          <a:avLst/>
                        </a:prstGeom>
                        <a:solidFill>
                          <a:srgbClr val="FFFFFF"/>
                        </a:solidFill>
                        <a:ln w="9525">
                          <a:noFill/>
                          <a:miter lim="800000"/>
                          <a:headEnd/>
                          <a:tailEnd/>
                        </a:ln>
                      </wps:spPr>
                      <wps:txbx>
                        <w:txbxContent>
                          <w:p w14:paraId="7793770F" w14:textId="17F697B2" w:rsidR="00A80790" w:rsidRPr="00EB2341" w:rsidRDefault="00A80790" w:rsidP="00623A73">
                            <w:pPr>
                              <w:jc w:val="center"/>
                              <w:rPr>
                                <w:rFonts w:ascii="Times New Roman" w:hAnsi="Times New Roman" w:cs="Times New Roman"/>
                                <w:sz w:val="36"/>
                                <w:szCs w:val="36"/>
                              </w:rPr>
                            </w:pPr>
                            <w:r>
                              <w:rPr>
                                <w:rFonts w:ascii="Times New Roman" w:hAnsi="Times New Roman" w:cs="Times New Roman"/>
                                <w:sz w:val="36"/>
                                <w:szCs w:val="36"/>
                              </w:rPr>
                              <w:t>Mayo de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34FAA" id="_x0000_s1035" type="#_x0000_t202" style="position:absolute;margin-left:409.5pt;margin-top:697.5pt;width:163.5pt;height:54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" stroked="f">
                <v:textbox>
                  <w:txbxContent>
                    <w:p w14:paraId="7793770F" w14:textId="17F697B2" w:rsidR="00A80790" w:rsidRPr="00EB2341" w:rsidRDefault="00A80790" w:rsidP="00623A73">
                      <w:pPr>
                        <w:jc w:val="center"/>
                        <w:rPr>
                          <w:rFonts w:ascii="Times New Roman" w:hAnsi="Times New Roman" w:cs="Times New Roman"/>
                          <w:sz w:val="36"/>
                          <w:szCs w:val="36"/>
                        </w:rPr>
                      </w:pPr>
                      <w:r>
                        <w:rPr>
                          <w:rFonts w:ascii="Times New Roman" w:hAnsi="Times New Roman" w:cs="Times New Roman"/>
                          <w:sz w:val="36"/>
                          <w:szCs w:val="36"/>
                        </w:rPr>
                        <w:t>Mayo de 2023</w:t>
                      </w:r>
                    </w:p>
                  </w:txbxContent>
                </v:textbox>
                <w10:wrap type="square" anchorx="page" anchory="page"/>
              </v:shape>
            </w:pict>
          </mc:Fallback>
        </mc:AlternateContent>
      </w:r>
      <w:r>
        <w:rPr>
          <w:noProof/>
          <w:lang w:eastAsia="es-MX"/>
        </w:rPr>
        <mc:AlternateContent>
          <mc:Choice Requires="wps">
            <w:drawing>
              <wp:anchor distT="45720" distB="45720" distL="114300" distR="114300" simplePos="0" relativeHeight="251680768" behindDoc="0" locked="0" layoutInCell="1" allowOverlap="1" wp14:anchorId="0F13309F" wp14:editId="6E3CEED8">
                <wp:simplePos x="0" y="0"/>
                <wp:positionH relativeFrom="page">
                  <wp:posOffset>533400</wp:posOffset>
                </wp:positionH>
                <wp:positionV relativeFrom="page">
                  <wp:posOffset>8896350</wp:posOffset>
                </wp:positionV>
                <wp:extent cx="2990850" cy="68580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685800"/>
                        </a:xfrm>
                        <a:prstGeom prst="rect">
                          <a:avLst/>
                        </a:prstGeom>
                        <a:solidFill>
                          <a:srgbClr val="FFFFFF"/>
                        </a:solidFill>
                        <a:ln w="9525">
                          <a:noFill/>
                          <a:miter lim="800000"/>
                          <a:headEnd/>
                          <a:tailEnd/>
                        </a:ln>
                      </wps:spPr>
                      <wps:txbx>
                        <w:txbxContent>
                          <w:p w14:paraId="3F42781B" w14:textId="77777777" w:rsidR="00A80790" w:rsidRPr="00EB2341" w:rsidRDefault="00A80790" w:rsidP="00623A73">
                            <w:pPr>
                              <w:jc w:val="center"/>
                              <w:rPr>
                                <w:rFonts w:ascii="Times New Roman" w:hAnsi="Times New Roman" w:cs="Times New Roman"/>
                                <w:sz w:val="36"/>
                                <w:szCs w:val="36"/>
                              </w:rPr>
                            </w:pPr>
                            <w:r>
                              <w:rPr>
                                <w:rFonts w:ascii="Times New Roman" w:hAnsi="Times New Roman" w:cs="Times New Roman"/>
                                <w:sz w:val="36"/>
                                <w:szCs w:val="36"/>
                              </w:rPr>
                              <w:t>Villahermosa, Tabasco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3309F" id="_x0000_s1036" type="#_x0000_t202" style="position:absolute;margin-left:42pt;margin-top:700.5pt;width:235.5pt;height:54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" stroked="f">
                <v:textbox>
                  <w:txbxContent>
                    <w:p w14:paraId="3F42781B" w14:textId="77777777" w:rsidR="00A80790" w:rsidRPr="00EB2341" w:rsidRDefault="00A80790" w:rsidP="00623A73">
                      <w:pPr>
                        <w:jc w:val="center"/>
                        <w:rPr>
                          <w:rFonts w:ascii="Times New Roman" w:hAnsi="Times New Roman" w:cs="Times New Roman"/>
                          <w:sz w:val="36"/>
                          <w:szCs w:val="36"/>
                        </w:rPr>
                      </w:pPr>
                      <w:r>
                        <w:rPr>
                          <w:rFonts w:ascii="Times New Roman" w:hAnsi="Times New Roman" w:cs="Times New Roman"/>
                          <w:sz w:val="36"/>
                          <w:szCs w:val="36"/>
                        </w:rPr>
                        <w:t>Villahermosa, Tabasco</w:t>
                      </w:r>
                    </w:p>
                  </w:txbxContent>
                </v:textbox>
                <w10:wrap type="square" anchorx="page" anchory="page"/>
              </v:shape>
            </w:pict>
          </mc:Fallback>
        </mc:AlternateContent>
      </w:r>
    </w:p>
    <w:p w14:paraId="515F8668" w14:textId="77777777" w:rsidR="002901B2" w:rsidRDefault="002901B2" w:rsidP="00173D50">
      <w:pPr>
        <w:ind w:firstLine="708"/>
        <w:jc w:val="center"/>
        <w:rPr>
          <w:rFonts w:ascii="Times New Roman" w:hAnsi="Times New Roman" w:cs="Times New Roman"/>
          <w:b/>
          <w:noProof/>
          <w:sz w:val="28"/>
        </w:rPr>
      </w:pPr>
    </w:p>
    <w:p w14:paraId="1056A351" w14:textId="77777777" w:rsidR="002901B2" w:rsidRDefault="002901B2" w:rsidP="00575E13">
      <w:pPr>
        <w:jc w:val="center"/>
        <w:rPr>
          <w:rFonts w:ascii="Times New Roman" w:hAnsi="Times New Roman" w:cs="Times New Roman"/>
          <w:b/>
          <w:bCs/>
          <w:noProof/>
          <w:sz w:val="28"/>
          <w:szCs w:val="28"/>
        </w:rPr>
      </w:pPr>
      <w:r>
        <w:rPr>
          <w:rFonts w:ascii="Times New Roman" w:hAnsi="Times New Roman" w:cs="Times New Roman"/>
          <w:b/>
          <w:bCs/>
          <w:noProof/>
          <w:sz w:val="28"/>
          <w:szCs w:val="28"/>
        </w:rPr>
        <w:t>DEDICATORIAS</w:t>
      </w:r>
    </w:p>
    <w:p w14:paraId="66C41F95" w14:textId="77777777" w:rsidR="002901B2" w:rsidRPr="00EF6570" w:rsidRDefault="002901B2" w:rsidP="00575E13">
      <w:pPr>
        <w:rPr>
          <w:rFonts w:ascii="Arial" w:hAnsi="Arial" w:cs="Arial"/>
          <w:b/>
          <w:bCs/>
          <w:noProof/>
          <w:sz w:val="24"/>
          <w:szCs w:val="24"/>
        </w:rPr>
      </w:pPr>
    </w:p>
    <w:p w14:paraId="0CFC8A13" w14:textId="77777777" w:rsidR="002901B2" w:rsidRPr="00E54604" w:rsidRDefault="002901B2" w:rsidP="00575E13">
      <w:pPr>
        <w:spacing w:line="360" w:lineRule="auto"/>
        <w:jc w:val="both"/>
        <w:rPr>
          <w:rFonts w:ascii="Arial" w:hAnsi="Arial" w:cs="Arial"/>
          <w:b/>
          <w:noProof/>
          <w:sz w:val="24"/>
          <w:szCs w:val="24"/>
        </w:rPr>
      </w:pPr>
      <w:r w:rsidRPr="00E54604">
        <w:rPr>
          <w:rFonts w:ascii="Arial" w:hAnsi="Arial" w:cs="Arial"/>
          <w:b/>
          <w:noProof/>
          <w:sz w:val="24"/>
          <w:szCs w:val="24"/>
        </w:rPr>
        <w:t>A Dios</w:t>
      </w:r>
    </w:p>
    <w:p w14:paraId="4F49A071" w14:textId="792A870D" w:rsidR="002901B2" w:rsidRDefault="002901B2" w:rsidP="00575E13">
      <w:pPr>
        <w:spacing w:line="360" w:lineRule="auto"/>
        <w:jc w:val="both"/>
        <w:rPr>
          <w:rFonts w:ascii="Arial" w:hAnsi="Arial" w:cs="Arial"/>
          <w:noProof/>
          <w:sz w:val="24"/>
          <w:szCs w:val="24"/>
        </w:rPr>
      </w:pPr>
      <w:r>
        <w:rPr>
          <w:rFonts w:ascii="Arial" w:hAnsi="Arial" w:cs="Arial"/>
          <w:noProof/>
          <w:sz w:val="24"/>
          <w:szCs w:val="24"/>
        </w:rPr>
        <w:t>Por darme el don más preciado que es la vida, por ser mi soprte en todo momento y ayudarme a escoger sabiamente mi carrera universitaria.</w:t>
      </w:r>
    </w:p>
    <w:p w14:paraId="569CE8F7" w14:textId="77777777" w:rsidR="002901B2" w:rsidRPr="00E54604" w:rsidRDefault="002901B2" w:rsidP="00575E13">
      <w:pPr>
        <w:spacing w:line="360" w:lineRule="auto"/>
        <w:jc w:val="both"/>
        <w:rPr>
          <w:rFonts w:ascii="Arial" w:hAnsi="Arial" w:cs="Arial"/>
          <w:b/>
          <w:noProof/>
          <w:sz w:val="24"/>
          <w:szCs w:val="24"/>
        </w:rPr>
      </w:pPr>
      <w:r w:rsidRPr="00E54604">
        <w:rPr>
          <w:rFonts w:ascii="Arial" w:hAnsi="Arial" w:cs="Arial"/>
          <w:b/>
          <w:noProof/>
          <w:sz w:val="24"/>
          <w:szCs w:val="24"/>
        </w:rPr>
        <w:t>A mis padres y abuelitos maternos</w:t>
      </w:r>
    </w:p>
    <w:p w14:paraId="5CA2245F" w14:textId="77777777" w:rsidR="002901B2" w:rsidRDefault="002901B2" w:rsidP="00575E13">
      <w:pPr>
        <w:spacing w:line="360" w:lineRule="auto"/>
        <w:jc w:val="both"/>
        <w:rPr>
          <w:rFonts w:ascii="Arial" w:hAnsi="Arial" w:cs="Arial"/>
          <w:noProof/>
          <w:sz w:val="24"/>
          <w:szCs w:val="24"/>
        </w:rPr>
      </w:pPr>
      <w:r>
        <w:rPr>
          <w:rFonts w:ascii="Arial" w:hAnsi="Arial" w:cs="Arial"/>
          <w:noProof/>
          <w:sz w:val="24"/>
          <w:szCs w:val="24"/>
        </w:rPr>
        <w:t xml:space="preserve"> Porque que me han educado e impulsado a seguir mi futuro profesional, por el apoyo emocional de mi madre, y el apoyo economico por parte de mi padre.</w:t>
      </w:r>
    </w:p>
    <w:p w14:paraId="535A25C7" w14:textId="77777777" w:rsidR="002901B2" w:rsidRPr="00E54604" w:rsidRDefault="002901B2" w:rsidP="00575E13">
      <w:pPr>
        <w:spacing w:line="360" w:lineRule="auto"/>
        <w:jc w:val="both"/>
        <w:rPr>
          <w:rFonts w:ascii="Arial" w:hAnsi="Arial" w:cs="Arial"/>
          <w:b/>
          <w:noProof/>
          <w:sz w:val="24"/>
          <w:szCs w:val="24"/>
        </w:rPr>
      </w:pPr>
      <w:r w:rsidRPr="00E54604">
        <w:rPr>
          <w:rFonts w:ascii="Arial" w:hAnsi="Arial" w:cs="Arial"/>
          <w:b/>
          <w:noProof/>
          <w:sz w:val="24"/>
          <w:szCs w:val="24"/>
        </w:rPr>
        <w:t xml:space="preserve">A mis hermanos </w:t>
      </w:r>
    </w:p>
    <w:p w14:paraId="44683842" w14:textId="77777777" w:rsidR="002901B2" w:rsidRDefault="002901B2" w:rsidP="00575E13">
      <w:pPr>
        <w:spacing w:line="360" w:lineRule="auto"/>
        <w:jc w:val="both"/>
        <w:rPr>
          <w:rFonts w:ascii="Arial" w:hAnsi="Arial" w:cs="Arial"/>
          <w:noProof/>
          <w:sz w:val="24"/>
          <w:szCs w:val="24"/>
        </w:rPr>
      </w:pPr>
      <w:r>
        <w:rPr>
          <w:rFonts w:ascii="Arial" w:hAnsi="Arial" w:cs="Arial"/>
          <w:noProof/>
          <w:sz w:val="24"/>
          <w:szCs w:val="24"/>
        </w:rPr>
        <w:t xml:space="preserve"> Por ser mis guias en este proyecto de investigación.</w:t>
      </w:r>
    </w:p>
    <w:p w14:paraId="6D430434" w14:textId="77777777" w:rsidR="002901B2" w:rsidRPr="00E54604" w:rsidRDefault="002901B2" w:rsidP="00575E13">
      <w:pPr>
        <w:spacing w:line="360" w:lineRule="auto"/>
        <w:jc w:val="both"/>
        <w:rPr>
          <w:rFonts w:ascii="Arial" w:hAnsi="Arial" w:cs="Arial"/>
          <w:b/>
          <w:noProof/>
          <w:sz w:val="24"/>
          <w:szCs w:val="24"/>
        </w:rPr>
      </w:pPr>
      <w:r w:rsidRPr="00E54604">
        <w:rPr>
          <w:rFonts w:ascii="Arial" w:hAnsi="Arial" w:cs="Arial"/>
          <w:b/>
          <w:noProof/>
          <w:sz w:val="24"/>
          <w:szCs w:val="24"/>
        </w:rPr>
        <w:t>A mis amigas de la universidad</w:t>
      </w:r>
    </w:p>
    <w:p w14:paraId="3F0542FD" w14:textId="67266F9A" w:rsidR="002901B2" w:rsidRDefault="002901B2" w:rsidP="00575E13">
      <w:pPr>
        <w:spacing w:line="360" w:lineRule="auto"/>
        <w:jc w:val="both"/>
        <w:rPr>
          <w:rFonts w:ascii="Arial" w:hAnsi="Arial" w:cs="Arial"/>
          <w:noProof/>
          <w:sz w:val="24"/>
          <w:szCs w:val="24"/>
        </w:rPr>
      </w:pPr>
      <w:r>
        <w:rPr>
          <w:rFonts w:ascii="Arial" w:hAnsi="Arial" w:cs="Arial"/>
          <w:noProof/>
          <w:sz w:val="24"/>
          <w:szCs w:val="24"/>
        </w:rPr>
        <w:t>Por sus palabras de motivación para realizar y culminar este proyecto.</w:t>
      </w:r>
    </w:p>
    <w:p w14:paraId="47E7C6BE" w14:textId="29846BCE" w:rsidR="002901B2" w:rsidRPr="00E54604" w:rsidRDefault="002901B2" w:rsidP="00575E13">
      <w:pPr>
        <w:spacing w:line="360" w:lineRule="auto"/>
        <w:jc w:val="both"/>
        <w:rPr>
          <w:rFonts w:ascii="Arial" w:hAnsi="Arial" w:cs="Arial"/>
          <w:b/>
          <w:noProof/>
          <w:sz w:val="24"/>
          <w:szCs w:val="24"/>
        </w:rPr>
      </w:pPr>
      <w:r>
        <w:rPr>
          <w:rFonts w:ascii="Arial" w:hAnsi="Arial" w:cs="Arial"/>
          <w:b/>
          <w:noProof/>
          <w:sz w:val="24"/>
          <w:szCs w:val="24"/>
        </w:rPr>
        <w:t>A mis hermanas de la iglesia</w:t>
      </w:r>
    </w:p>
    <w:p w14:paraId="21C030E8" w14:textId="7BBCA2B9" w:rsidR="002901B2" w:rsidRDefault="002901B2" w:rsidP="00575E13">
      <w:pPr>
        <w:spacing w:line="360" w:lineRule="auto"/>
        <w:jc w:val="both"/>
        <w:rPr>
          <w:rFonts w:ascii="Arial" w:hAnsi="Arial" w:cs="Arial"/>
          <w:noProof/>
          <w:sz w:val="24"/>
          <w:szCs w:val="24"/>
        </w:rPr>
      </w:pPr>
      <w:r>
        <w:rPr>
          <w:rFonts w:ascii="Arial" w:hAnsi="Arial" w:cs="Arial"/>
          <w:noProof/>
          <w:sz w:val="24"/>
          <w:szCs w:val="24"/>
        </w:rPr>
        <w:t>Por su constante oración en este proceso tan importante de mi vida.</w:t>
      </w:r>
    </w:p>
    <w:p w14:paraId="6520EB80" w14:textId="77777777" w:rsidR="002901B2" w:rsidRPr="00EF6570" w:rsidRDefault="002901B2" w:rsidP="00575E13">
      <w:pPr>
        <w:spacing w:line="360" w:lineRule="auto"/>
        <w:jc w:val="both"/>
        <w:rPr>
          <w:rFonts w:ascii="Arial" w:hAnsi="Arial" w:cs="Arial"/>
          <w:noProof/>
          <w:sz w:val="24"/>
          <w:szCs w:val="24"/>
        </w:rPr>
      </w:pPr>
    </w:p>
    <w:p w14:paraId="134852C3" w14:textId="77777777" w:rsidR="002901B2" w:rsidRDefault="002901B2" w:rsidP="00575E13">
      <w:pPr>
        <w:ind w:firstLine="708"/>
        <w:jc w:val="center"/>
        <w:rPr>
          <w:rFonts w:ascii="Times New Roman" w:hAnsi="Times New Roman" w:cs="Times New Roman"/>
          <w:b/>
          <w:noProof/>
          <w:sz w:val="28"/>
        </w:rPr>
      </w:pPr>
    </w:p>
    <w:p w14:paraId="68AE1318" w14:textId="77777777" w:rsidR="002901B2" w:rsidRDefault="002901B2" w:rsidP="00575E13">
      <w:pPr>
        <w:ind w:firstLine="708"/>
        <w:jc w:val="center"/>
        <w:rPr>
          <w:rFonts w:ascii="Times New Roman" w:hAnsi="Times New Roman" w:cs="Times New Roman"/>
          <w:b/>
          <w:noProof/>
          <w:sz w:val="28"/>
        </w:rPr>
      </w:pPr>
    </w:p>
    <w:p w14:paraId="486A132F" w14:textId="77777777" w:rsidR="002901B2" w:rsidRDefault="002901B2" w:rsidP="00575E13">
      <w:pPr>
        <w:ind w:firstLine="708"/>
        <w:jc w:val="center"/>
        <w:rPr>
          <w:rFonts w:ascii="Times New Roman" w:hAnsi="Times New Roman" w:cs="Times New Roman"/>
          <w:b/>
          <w:noProof/>
          <w:sz w:val="28"/>
        </w:rPr>
      </w:pPr>
    </w:p>
    <w:p w14:paraId="3B7539FE" w14:textId="77777777" w:rsidR="002901B2" w:rsidRDefault="002901B2" w:rsidP="00575E13">
      <w:pPr>
        <w:ind w:firstLine="708"/>
        <w:jc w:val="center"/>
        <w:rPr>
          <w:rFonts w:ascii="Times New Roman" w:hAnsi="Times New Roman" w:cs="Times New Roman"/>
          <w:b/>
          <w:noProof/>
          <w:sz w:val="28"/>
        </w:rPr>
      </w:pPr>
    </w:p>
    <w:p w14:paraId="4D79210D" w14:textId="77777777" w:rsidR="002901B2" w:rsidRDefault="002901B2" w:rsidP="00575E13">
      <w:pPr>
        <w:ind w:firstLine="708"/>
        <w:jc w:val="center"/>
        <w:rPr>
          <w:rFonts w:ascii="Times New Roman" w:hAnsi="Times New Roman" w:cs="Times New Roman"/>
          <w:b/>
          <w:noProof/>
          <w:sz w:val="28"/>
        </w:rPr>
      </w:pPr>
    </w:p>
    <w:p w14:paraId="01A1723B" w14:textId="77777777" w:rsidR="002901B2" w:rsidRDefault="002901B2" w:rsidP="00575E13">
      <w:pPr>
        <w:ind w:firstLine="708"/>
        <w:jc w:val="center"/>
        <w:rPr>
          <w:rFonts w:ascii="Times New Roman" w:hAnsi="Times New Roman" w:cs="Times New Roman"/>
          <w:b/>
          <w:noProof/>
          <w:sz w:val="28"/>
        </w:rPr>
      </w:pPr>
    </w:p>
    <w:p w14:paraId="2B71200F" w14:textId="77777777" w:rsidR="002901B2" w:rsidRDefault="002901B2" w:rsidP="00575E13">
      <w:pPr>
        <w:ind w:firstLine="708"/>
        <w:jc w:val="center"/>
        <w:rPr>
          <w:rFonts w:ascii="Times New Roman" w:hAnsi="Times New Roman" w:cs="Times New Roman"/>
          <w:b/>
          <w:noProof/>
          <w:sz w:val="28"/>
        </w:rPr>
      </w:pPr>
    </w:p>
    <w:p w14:paraId="2E27E8B5" w14:textId="77777777" w:rsidR="002901B2" w:rsidRDefault="002901B2" w:rsidP="00575E13">
      <w:pPr>
        <w:ind w:firstLine="708"/>
        <w:jc w:val="center"/>
        <w:rPr>
          <w:rFonts w:ascii="Times New Roman" w:hAnsi="Times New Roman" w:cs="Times New Roman"/>
          <w:b/>
          <w:noProof/>
          <w:sz w:val="28"/>
        </w:rPr>
      </w:pPr>
    </w:p>
    <w:p w14:paraId="54D5501B" w14:textId="16912475" w:rsidR="003777E3" w:rsidRDefault="003777E3" w:rsidP="00575E13">
      <w:pPr>
        <w:rPr>
          <w:rFonts w:ascii="Times New Roman" w:hAnsi="Times New Roman" w:cs="Times New Roman"/>
          <w:b/>
          <w:noProof/>
          <w:sz w:val="28"/>
        </w:rPr>
      </w:pPr>
    </w:p>
    <w:p w14:paraId="7699603A" w14:textId="7B6B0CC1" w:rsidR="00CE1751" w:rsidRPr="00891507" w:rsidRDefault="00173D50" w:rsidP="00575E13">
      <w:pPr>
        <w:ind w:firstLine="708"/>
        <w:jc w:val="center"/>
        <w:rPr>
          <w:rFonts w:ascii="Times New Roman" w:hAnsi="Times New Roman" w:cs="Times New Roman"/>
          <w:b/>
          <w:noProof/>
          <w:sz w:val="28"/>
        </w:rPr>
      </w:pPr>
      <w:r>
        <w:rPr>
          <w:rFonts w:ascii="Times New Roman" w:hAnsi="Times New Roman" w:cs="Times New Roman"/>
          <w:b/>
          <w:noProof/>
          <w:sz w:val="28"/>
        </w:rPr>
        <w:lastRenderedPageBreak/>
        <w:t>Í</w:t>
      </w:r>
      <w:r w:rsidR="00891507" w:rsidRPr="00891507">
        <w:rPr>
          <w:rFonts w:ascii="Times New Roman" w:hAnsi="Times New Roman" w:cs="Times New Roman"/>
          <w:b/>
          <w:noProof/>
          <w:sz w:val="28"/>
        </w:rPr>
        <w:t>NDICE</w:t>
      </w:r>
    </w:p>
    <w:p w14:paraId="1D281CE5" w14:textId="166F0FBA" w:rsidR="00B10395" w:rsidRDefault="002C375D" w:rsidP="00C2665E">
      <w:pPr>
        <w:spacing w:line="360" w:lineRule="auto"/>
        <w:jc w:val="both"/>
        <w:rPr>
          <w:rFonts w:ascii="Arial" w:hAnsi="Arial" w:cs="Arial"/>
          <w:bCs/>
          <w:noProof/>
          <w:sz w:val="24"/>
          <w:szCs w:val="28"/>
        </w:rPr>
      </w:pPr>
      <w:r w:rsidRPr="00173D50">
        <w:rPr>
          <w:rFonts w:ascii="Arial" w:hAnsi="Arial" w:cs="Arial"/>
          <w:b/>
          <w:bCs/>
          <w:noProof/>
          <w:sz w:val="24"/>
          <w:szCs w:val="28"/>
        </w:rPr>
        <w:t>INTRODUCCIÓN</w:t>
      </w:r>
      <w:r>
        <w:rPr>
          <w:rFonts w:ascii="Arial" w:hAnsi="Arial" w:cs="Arial"/>
          <w:bCs/>
          <w:noProof/>
          <w:sz w:val="24"/>
          <w:szCs w:val="28"/>
        </w:rPr>
        <w:t>……………………………………………………………………</w:t>
      </w:r>
    </w:p>
    <w:p w14:paraId="5E1E1D4A" w14:textId="2E12EC8C" w:rsidR="002C375D" w:rsidRDefault="007D1E92" w:rsidP="00C2665E">
      <w:pPr>
        <w:spacing w:line="360" w:lineRule="auto"/>
        <w:jc w:val="both"/>
        <w:rPr>
          <w:rFonts w:ascii="Arial" w:hAnsi="Arial" w:cs="Arial"/>
          <w:bCs/>
          <w:noProof/>
          <w:sz w:val="24"/>
          <w:szCs w:val="28"/>
        </w:rPr>
      </w:pPr>
      <w:r w:rsidRPr="00173D50">
        <w:rPr>
          <w:rFonts w:ascii="Arial" w:hAnsi="Arial" w:cs="Arial"/>
          <w:b/>
          <w:bCs/>
          <w:noProof/>
          <w:sz w:val="24"/>
          <w:szCs w:val="28"/>
        </w:rPr>
        <w:t>CAPITULO I</w:t>
      </w:r>
      <w:r w:rsidR="002C375D">
        <w:rPr>
          <w:rFonts w:ascii="Arial" w:hAnsi="Arial" w:cs="Arial"/>
          <w:bCs/>
          <w:noProof/>
          <w:sz w:val="24"/>
          <w:szCs w:val="28"/>
        </w:rPr>
        <w:t>………………………………………………………………………</w:t>
      </w:r>
      <w:r>
        <w:rPr>
          <w:rFonts w:ascii="Arial" w:hAnsi="Arial" w:cs="Arial"/>
          <w:bCs/>
          <w:noProof/>
          <w:sz w:val="24"/>
          <w:szCs w:val="28"/>
        </w:rPr>
        <w:t>.....</w:t>
      </w:r>
    </w:p>
    <w:p w14:paraId="27097D72" w14:textId="10155F5B" w:rsidR="007D1E92" w:rsidRDefault="007D1E92" w:rsidP="00C2665E">
      <w:pPr>
        <w:pStyle w:val="Prrafodelista"/>
        <w:numPr>
          <w:ilvl w:val="1"/>
          <w:numId w:val="4"/>
        </w:numPr>
        <w:spacing w:line="360" w:lineRule="auto"/>
        <w:ind w:left="360"/>
        <w:jc w:val="both"/>
        <w:rPr>
          <w:rFonts w:ascii="Arial" w:hAnsi="Arial" w:cs="Arial"/>
          <w:bCs/>
          <w:noProof/>
          <w:sz w:val="24"/>
          <w:szCs w:val="28"/>
        </w:rPr>
      </w:pPr>
      <w:r>
        <w:rPr>
          <w:rFonts w:ascii="Arial" w:hAnsi="Arial" w:cs="Arial"/>
          <w:bCs/>
          <w:noProof/>
          <w:sz w:val="24"/>
          <w:szCs w:val="28"/>
        </w:rPr>
        <w:t>DESCRIPCIÓN</w:t>
      </w:r>
      <w:r w:rsidRPr="007D1E92">
        <w:rPr>
          <w:rFonts w:ascii="Arial" w:hAnsi="Arial" w:cs="Arial"/>
          <w:bCs/>
          <w:noProof/>
          <w:sz w:val="24"/>
          <w:szCs w:val="28"/>
        </w:rPr>
        <w:t xml:space="preserve"> DEL PROBLEMA……………………………………………</w:t>
      </w:r>
      <w:r>
        <w:rPr>
          <w:rFonts w:ascii="Arial" w:hAnsi="Arial" w:cs="Arial"/>
          <w:bCs/>
          <w:noProof/>
          <w:sz w:val="24"/>
          <w:szCs w:val="28"/>
        </w:rPr>
        <w:t>.</w:t>
      </w:r>
    </w:p>
    <w:p w14:paraId="1EF7E141" w14:textId="137CDF58" w:rsidR="007D1E92" w:rsidRDefault="007D1E92" w:rsidP="00C2665E">
      <w:pPr>
        <w:pStyle w:val="Prrafodelista"/>
        <w:numPr>
          <w:ilvl w:val="1"/>
          <w:numId w:val="4"/>
        </w:numPr>
        <w:spacing w:line="360" w:lineRule="auto"/>
        <w:ind w:left="360"/>
        <w:jc w:val="both"/>
        <w:rPr>
          <w:rFonts w:ascii="Arial" w:hAnsi="Arial" w:cs="Arial"/>
          <w:bCs/>
          <w:noProof/>
          <w:sz w:val="24"/>
          <w:szCs w:val="28"/>
        </w:rPr>
      </w:pPr>
      <w:r>
        <w:rPr>
          <w:rFonts w:ascii="Arial" w:hAnsi="Arial" w:cs="Arial"/>
          <w:bCs/>
          <w:noProof/>
          <w:sz w:val="24"/>
          <w:szCs w:val="28"/>
        </w:rPr>
        <w:t xml:space="preserve"> FORMULACIÓN DEL PROBLEMA…………………………………………..</w:t>
      </w:r>
    </w:p>
    <w:p w14:paraId="3890F92D" w14:textId="0078F4C4" w:rsidR="007D1E92" w:rsidRDefault="007D1E92" w:rsidP="00C2665E">
      <w:pPr>
        <w:pStyle w:val="Prrafodelista"/>
        <w:numPr>
          <w:ilvl w:val="1"/>
          <w:numId w:val="4"/>
        </w:numPr>
        <w:spacing w:line="360" w:lineRule="auto"/>
        <w:ind w:left="360"/>
        <w:jc w:val="both"/>
        <w:rPr>
          <w:rFonts w:ascii="Arial" w:hAnsi="Arial" w:cs="Arial"/>
          <w:bCs/>
          <w:noProof/>
          <w:sz w:val="24"/>
          <w:szCs w:val="28"/>
        </w:rPr>
      </w:pPr>
      <w:r>
        <w:rPr>
          <w:rFonts w:ascii="Arial" w:hAnsi="Arial" w:cs="Arial"/>
          <w:bCs/>
          <w:noProof/>
          <w:sz w:val="24"/>
          <w:szCs w:val="28"/>
        </w:rPr>
        <w:t>OBJETIVOS……………………………………………………………………...</w:t>
      </w:r>
    </w:p>
    <w:p w14:paraId="3B52A78B" w14:textId="637401B4" w:rsidR="007D1E92" w:rsidRDefault="007D1E92" w:rsidP="00C2665E">
      <w:pPr>
        <w:pStyle w:val="Prrafodelista"/>
        <w:numPr>
          <w:ilvl w:val="1"/>
          <w:numId w:val="4"/>
        </w:numPr>
        <w:spacing w:line="360" w:lineRule="auto"/>
        <w:ind w:left="360"/>
        <w:jc w:val="both"/>
        <w:rPr>
          <w:rFonts w:ascii="Arial" w:hAnsi="Arial" w:cs="Arial"/>
          <w:bCs/>
          <w:noProof/>
          <w:sz w:val="24"/>
          <w:szCs w:val="28"/>
        </w:rPr>
      </w:pPr>
      <w:r>
        <w:rPr>
          <w:rFonts w:ascii="Arial" w:hAnsi="Arial" w:cs="Arial"/>
          <w:bCs/>
          <w:noProof/>
          <w:sz w:val="24"/>
          <w:szCs w:val="28"/>
        </w:rPr>
        <w:t>HIPOTESIS……………………………………………………………………….</w:t>
      </w:r>
    </w:p>
    <w:p w14:paraId="747244E8" w14:textId="2195FC1B" w:rsidR="007D1E92" w:rsidRDefault="007D1E92" w:rsidP="00C2665E">
      <w:pPr>
        <w:pStyle w:val="Prrafodelista"/>
        <w:numPr>
          <w:ilvl w:val="1"/>
          <w:numId w:val="4"/>
        </w:numPr>
        <w:spacing w:line="360" w:lineRule="auto"/>
        <w:ind w:left="360"/>
        <w:jc w:val="both"/>
        <w:rPr>
          <w:rFonts w:ascii="Arial" w:hAnsi="Arial" w:cs="Arial"/>
          <w:bCs/>
          <w:noProof/>
          <w:sz w:val="24"/>
          <w:szCs w:val="28"/>
        </w:rPr>
      </w:pPr>
      <w:r>
        <w:rPr>
          <w:rFonts w:ascii="Arial" w:hAnsi="Arial" w:cs="Arial"/>
          <w:bCs/>
          <w:noProof/>
          <w:sz w:val="24"/>
          <w:szCs w:val="28"/>
        </w:rPr>
        <w:t xml:space="preserve"> JUSTIFICACIÓN…………………………………………………………………</w:t>
      </w:r>
    </w:p>
    <w:p w14:paraId="523514C3" w14:textId="77777777" w:rsidR="007D1E92" w:rsidRDefault="007D1E92" w:rsidP="00C2665E">
      <w:pPr>
        <w:pStyle w:val="Prrafodelista"/>
        <w:numPr>
          <w:ilvl w:val="1"/>
          <w:numId w:val="4"/>
        </w:numPr>
        <w:spacing w:line="360" w:lineRule="auto"/>
        <w:ind w:left="360"/>
        <w:jc w:val="both"/>
        <w:rPr>
          <w:rFonts w:ascii="Arial" w:hAnsi="Arial" w:cs="Arial"/>
          <w:bCs/>
          <w:noProof/>
          <w:sz w:val="24"/>
          <w:szCs w:val="28"/>
        </w:rPr>
      </w:pPr>
      <w:r>
        <w:rPr>
          <w:rFonts w:ascii="Arial" w:hAnsi="Arial" w:cs="Arial"/>
          <w:bCs/>
          <w:noProof/>
          <w:sz w:val="24"/>
          <w:szCs w:val="28"/>
        </w:rPr>
        <w:t>DELIMITACIÓN DE ESTUDIOS………………………………………………..</w:t>
      </w:r>
    </w:p>
    <w:p w14:paraId="56A6C4DF" w14:textId="4D6A4507" w:rsidR="007D1E92" w:rsidRDefault="007D1E92" w:rsidP="00C2665E">
      <w:pPr>
        <w:spacing w:line="360" w:lineRule="auto"/>
        <w:jc w:val="both"/>
        <w:rPr>
          <w:rFonts w:ascii="Arial" w:hAnsi="Arial" w:cs="Arial"/>
          <w:bCs/>
          <w:noProof/>
          <w:sz w:val="24"/>
          <w:szCs w:val="28"/>
        </w:rPr>
      </w:pPr>
      <w:r w:rsidRPr="00173D50">
        <w:rPr>
          <w:rFonts w:ascii="Arial" w:hAnsi="Arial" w:cs="Arial"/>
          <w:b/>
          <w:bCs/>
          <w:noProof/>
          <w:sz w:val="24"/>
          <w:szCs w:val="28"/>
        </w:rPr>
        <w:t>CAPITULO II</w:t>
      </w:r>
      <w:r w:rsidRPr="007D1E92">
        <w:rPr>
          <w:rFonts w:ascii="Arial" w:hAnsi="Arial" w:cs="Arial"/>
          <w:bCs/>
          <w:noProof/>
          <w:sz w:val="24"/>
          <w:szCs w:val="28"/>
        </w:rPr>
        <w:t>………………………………………………………………………</w:t>
      </w:r>
      <w:r>
        <w:rPr>
          <w:rFonts w:ascii="Arial" w:hAnsi="Arial" w:cs="Arial"/>
          <w:bCs/>
          <w:noProof/>
          <w:sz w:val="24"/>
          <w:szCs w:val="28"/>
        </w:rPr>
        <w:t>….</w:t>
      </w:r>
    </w:p>
    <w:p w14:paraId="00E6FBBB" w14:textId="74ED1A5D" w:rsidR="007D1E92" w:rsidRDefault="002043A6" w:rsidP="00C2665E">
      <w:pPr>
        <w:spacing w:line="360" w:lineRule="auto"/>
        <w:jc w:val="both"/>
        <w:rPr>
          <w:rFonts w:ascii="Arial" w:hAnsi="Arial" w:cs="Arial"/>
          <w:bCs/>
          <w:noProof/>
          <w:sz w:val="24"/>
          <w:szCs w:val="28"/>
        </w:rPr>
      </w:pPr>
      <w:r>
        <w:rPr>
          <w:rFonts w:ascii="Arial" w:hAnsi="Arial" w:cs="Arial"/>
          <w:bCs/>
          <w:noProof/>
          <w:sz w:val="24"/>
          <w:szCs w:val="28"/>
        </w:rPr>
        <w:t>2.</w:t>
      </w:r>
      <w:r w:rsidR="007D1E92">
        <w:rPr>
          <w:rFonts w:ascii="Arial" w:hAnsi="Arial" w:cs="Arial"/>
          <w:bCs/>
          <w:noProof/>
          <w:sz w:val="24"/>
          <w:szCs w:val="28"/>
        </w:rPr>
        <w:t xml:space="preserve"> MARCO DE REFERENCIA…………………………………………………….</w:t>
      </w:r>
      <w:r w:rsidR="00C562C8">
        <w:rPr>
          <w:rFonts w:ascii="Arial" w:hAnsi="Arial" w:cs="Arial"/>
          <w:bCs/>
          <w:noProof/>
          <w:sz w:val="24"/>
          <w:szCs w:val="28"/>
        </w:rPr>
        <w:t>.</w:t>
      </w:r>
    </w:p>
    <w:p w14:paraId="706E23D7" w14:textId="04F6C058" w:rsidR="007D1E92" w:rsidRDefault="002043A6" w:rsidP="00C2665E">
      <w:pPr>
        <w:spacing w:line="360" w:lineRule="auto"/>
        <w:jc w:val="both"/>
        <w:rPr>
          <w:rFonts w:ascii="Arial" w:hAnsi="Arial" w:cs="Arial"/>
          <w:bCs/>
          <w:noProof/>
          <w:sz w:val="24"/>
          <w:szCs w:val="28"/>
        </w:rPr>
      </w:pPr>
      <w:r>
        <w:rPr>
          <w:rFonts w:ascii="Arial" w:hAnsi="Arial" w:cs="Arial"/>
          <w:bCs/>
          <w:noProof/>
          <w:sz w:val="24"/>
          <w:szCs w:val="28"/>
        </w:rPr>
        <w:t>2.1</w:t>
      </w:r>
      <w:r w:rsidR="007D1E92">
        <w:rPr>
          <w:rFonts w:ascii="Arial" w:hAnsi="Arial" w:cs="Arial"/>
          <w:bCs/>
          <w:noProof/>
          <w:sz w:val="24"/>
          <w:szCs w:val="28"/>
        </w:rPr>
        <w:t xml:space="preserve"> MARCO FILOSOGICO- ANTROPOLOGICO……………………………….</w:t>
      </w:r>
      <w:r>
        <w:rPr>
          <w:rFonts w:ascii="Arial" w:hAnsi="Arial" w:cs="Arial"/>
          <w:bCs/>
          <w:noProof/>
          <w:sz w:val="24"/>
          <w:szCs w:val="28"/>
        </w:rPr>
        <w:t>.</w:t>
      </w:r>
    </w:p>
    <w:p w14:paraId="093DA180" w14:textId="7B971E41" w:rsidR="002043A6" w:rsidRDefault="002043A6" w:rsidP="00C2665E">
      <w:pPr>
        <w:spacing w:line="360" w:lineRule="auto"/>
        <w:jc w:val="both"/>
        <w:rPr>
          <w:rFonts w:ascii="Arial" w:hAnsi="Arial" w:cs="Arial"/>
          <w:bCs/>
          <w:noProof/>
          <w:sz w:val="24"/>
          <w:szCs w:val="28"/>
        </w:rPr>
      </w:pPr>
      <w:r>
        <w:rPr>
          <w:rFonts w:ascii="Arial" w:hAnsi="Arial" w:cs="Arial"/>
          <w:bCs/>
          <w:noProof/>
          <w:sz w:val="24"/>
          <w:szCs w:val="28"/>
        </w:rPr>
        <w:t>2.2 ANTECEDENTES DE LA INVESTIGACIÓN………………………………….</w:t>
      </w:r>
    </w:p>
    <w:p w14:paraId="6F70992C" w14:textId="29E03BE2" w:rsidR="002043A6" w:rsidRDefault="002043A6" w:rsidP="00C2665E">
      <w:pPr>
        <w:spacing w:line="360" w:lineRule="auto"/>
        <w:jc w:val="both"/>
        <w:rPr>
          <w:rFonts w:ascii="Arial" w:hAnsi="Arial" w:cs="Arial"/>
          <w:bCs/>
          <w:noProof/>
          <w:sz w:val="24"/>
          <w:szCs w:val="28"/>
        </w:rPr>
      </w:pPr>
      <w:r>
        <w:rPr>
          <w:rFonts w:ascii="Arial" w:hAnsi="Arial" w:cs="Arial"/>
          <w:bCs/>
          <w:noProof/>
          <w:sz w:val="24"/>
          <w:szCs w:val="28"/>
        </w:rPr>
        <w:t>2.3 MARCO TEORICO……………………………………………………………….</w:t>
      </w:r>
    </w:p>
    <w:p w14:paraId="6E9174DD" w14:textId="230548D5" w:rsidR="002043A6" w:rsidRDefault="002043A6" w:rsidP="00C2665E">
      <w:pPr>
        <w:spacing w:line="360" w:lineRule="auto"/>
        <w:jc w:val="both"/>
        <w:rPr>
          <w:rFonts w:ascii="Arial" w:hAnsi="Arial" w:cs="Arial"/>
          <w:bCs/>
          <w:noProof/>
          <w:sz w:val="24"/>
          <w:szCs w:val="28"/>
        </w:rPr>
      </w:pPr>
      <w:r>
        <w:rPr>
          <w:rFonts w:ascii="Arial" w:hAnsi="Arial" w:cs="Arial"/>
          <w:bCs/>
          <w:noProof/>
          <w:sz w:val="24"/>
          <w:szCs w:val="28"/>
        </w:rPr>
        <w:t>2.4 MARCO CONCEPTUAL………………………………………………………….</w:t>
      </w:r>
    </w:p>
    <w:p w14:paraId="1CC7CDFA" w14:textId="567D1E21" w:rsidR="00793531" w:rsidRDefault="00793531" w:rsidP="00C2665E">
      <w:pPr>
        <w:spacing w:line="360" w:lineRule="auto"/>
        <w:jc w:val="both"/>
        <w:rPr>
          <w:rFonts w:ascii="Arial" w:hAnsi="Arial" w:cs="Arial"/>
          <w:bCs/>
          <w:noProof/>
          <w:sz w:val="24"/>
          <w:szCs w:val="28"/>
        </w:rPr>
      </w:pPr>
      <w:r>
        <w:rPr>
          <w:rFonts w:ascii="Arial" w:hAnsi="Arial" w:cs="Arial"/>
          <w:bCs/>
          <w:noProof/>
          <w:sz w:val="24"/>
          <w:szCs w:val="28"/>
        </w:rPr>
        <w:t>2.5 MARCO LEGAL…………………………………………………………………..</w:t>
      </w:r>
    </w:p>
    <w:p w14:paraId="4DC89FFD" w14:textId="6291F040" w:rsidR="00C562C8" w:rsidRDefault="00793531" w:rsidP="00C2665E">
      <w:pPr>
        <w:spacing w:line="360" w:lineRule="auto"/>
        <w:jc w:val="both"/>
        <w:rPr>
          <w:rFonts w:ascii="Arial" w:hAnsi="Arial" w:cs="Arial"/>
          <w:bCs/>
          <w:noProof/>
          <w:sz w:val="24"/>
          <w:szCs w:val="28"/>
        </w:rPr>
      </w:pPr>
      <w:r>
        <w:rPr>
          <w:rFonts w:ascii="Arial" w:hAnsi="Arial" w:cs="Arial"/>
          <w:b/>
          <w:bCs/>
          <w:noProof/>
          <w:sz w:val="24"/>
          <w:szCs w:val="28"/>
        </w:rPr>
        <w:t>CAP</w:t>
      </w:r>
      <w:r w:rsidR="00C562C8" w:rsidRPr="00173D50">
        <w:rPr>
          <w:rFonts w:ascii="Arial" w:hAnsi="Arial" w:cs="Arial"/>
          <w:b/>
          <w:bCs/>
          <w:noProof/>
          <w:sz w:val="24"/>
          <w:szCs w:val="28"/>
        </w:rPr>
        <w:t>ITULO III</w:t>
      </w:r>
      <w:r w:rsidR="00C562C8">
        <w:rPr>
          <w:rFonts w:ascii="Arial" w:hAnsi="Arial" w:cs="Arial"/>
          <w:bCs/>
          <w:noProof/>
          <w:sz w:val="24"/>
          <w:szCs w:val="28"/>
        </w:rPr>
        <w:t>…………………………………………………………………………</w:t>
      </w:r>
    </w:p>
    <w:p w14:paraId="0DE85661" w14:textId="4AB761AC" w:rsidR="00C562C8" w:rsidRDefault="00C562C8" w:rsidP="00C2665E">
      <w:pPr>
        <w:spacing w:line="360" w:lineRule="auto"/>
        <w:jc w:val="both"/>
        <w:rPr>
          <w:rFonts w:ascii="Arial" w:hAnsi="Arial" w:cs="Arial"/>
          <w:bCs/>
          <w:noProof/>
          <w:sz w:val="24"/>
          <w:szCs w:val="28"/>
        </w:rPr>
      </w:pPr>
      <w:r>
        <w:rPr>
          <w:rFonts w:ascii="Arial" w:hAnsi="Arial" w:cs="Arial"/>
          <w:bCs/>
          <w:noProof/>
          <w:sz w:val="24"/>
          <w:szCs w:val="28"/>
        </w:rPr>
        <w:t>3. DISEÑO METODOLOGICO……………………………………………………….</w:t>
      </w:r>
    </w:p>
    <w:p w14:paraId="782ACE69" w14:textId="7FF052BA" w:rsidR="00C562C8" w:rsidRDefault="00C562C8" w:rsidP="00C2665E">
      <w:pPr>
        <w:spacing w:line="360" w:lineRule="auto"/>
        <w:jc w:val="both"/>
        <w:rPr>
          <w:rFonts w:ascii="Arial" w:hAnsi="Arial" w:cs="Arial"/>
          <w:bCs/>
          <w:noProof/>
          <w:sz w:val="24"/>
          <w:szCs w:val="28"/>
        </w:rPr>
      </w:pPr>
      <w:r>
        <w:rPr>
          <w:rFonts w:ascii="Arial" w:hAnsi="Arial" w:cs="Arial"/>
          <w:bCs/>
          <w:noProof/>
          <w:sz w:val="24"/>
          <w:szCs w:val="28"/>
        </w:rPr>
        <w:t>3.1 FORMA DE INVESTIGACIÓN……………………………………………………</w:t>
      </w:r>
    </w:p>
    <w:p w14:paraId="25BC2C6A" w14:textId="641D389C" w:rsidR="00C562C8" w:rsidRDefault="00C562C8" w:rsidP="00C2665E">
      <w:pPr>
        <w:spacing w:line="360" w:lineRule="auto"/>
        <w:jc w:val="both"/>
        <w:rPr>
          <w:rFonts w:ascii="Arial" w:hAnsi="Arial" w:cs="Arial"/>
          <w:bCs/>
          <w:noProof/>
          <w:sz w:val="24"/>
          <w:szCs w:val="28"/>
        </w:rPr>
      </w:pPr>
      <w:r>
        <w:rPr>
          <w:rFonts w:ascii="Arial" w:hAnsi="Arial" w:cs="Arial"/>
          <w:bCs/>
          <w:noProof/>
          <w:sz w:val="24"/>
          <w:szCs w:val="28"/>
        </w:rPr>
        <w:t>3.2 TIPOS DE ESTUDIOS…………………………………………………………….</w:t>
      </w:r>
    </w:p>
    <w:p w14:paraId="50119283" w14:textId="1C48A1D7" w:rsidR="00C562C8" w:rsidRDefault="00C562C8" w:rsidP="00C2665E">
      <w:pPr>
        <w:spacing w:line="360" w:lineRule="auto"/>
        <w:jc w:val="both"/>
        <w:rPr>
          <w:rFonts w:ascii="Arial" w:hAnsi="Arial" w:cs="Arial"/>
          <w:bCs/>
          <w:noProof/>
          <w:sz w:val="24"/>
          <w:szCs w:val="28"/>
        </w:rPr>
      </w:pPr>
      <w:r>
        <w:rPr>
          <w:rFonts w:ascii="Arial" w:hAnsi="Arial" w:cs="Arial"/>
          <w:bCs/>
          <w:noProof/>
          <w:sz w:val="24"/>
          <w:szCs w:val="28"/>
        </w:rPr>
        <w:t>3.3 TIPOS DE INVESTIGACIÓN……………………………………………………..</w:t>
      </w:r>
    </w:p>
    <w:p w14:paraId="29758641" w14:textId="79FCA65D" w:rsidR="00C562C8" w:rsidRDefault="00C562C8" w:rsidP="00C2665E">
      <w:pPr>
        <w:spacing w:line="360" w:lineRule="auto"/>
        <w:jc w:val="both"/>
        <w:rPr>
          <w:rFonts w:ascii="Arial" w:hAnsi="Arial" w:cs="Arial"/>
          <w:bCs/>
          <w:noProof/>
          <w:sz w:val="24"/>
          <w:szCs w:val="28"/>
        </w:rPr>
      </w:pPr>
      <w:r w:rsidRPr="00173D50">
        <w:rPr>
          <w:rFonts w:ascii="Arial" w:hAnsi="Arial" w:cs="Arial"/>
          <w:b/>
          <w:bCs/>
          <w:noProof/>
          <w:sz w:val="24"/>
          <w:szCs w:val="28"/>
        </w:rPr>
        <w:t>CAPITULO IV</w:t>
      </w:r>
      <w:r>
        <w:rPr>
          <w:rFonts w:ascii="Arial" w:hAnsi="Arial" w:cs="Arial"/>
          <w:bCs/>
          <w:noProof/>
          <w:sz w:val="24"/>
          <w:szCs w:val="28"/>
        </w:rPr>
        <w:t>……………………………………………………………………………</w:t>
      </w:r>
    </w:p>
    <w:p w14:paraId="6C8749AD" w14:textId="592561C1" w:rsidR="00C562C8" w:rsidRDefault="00C562C8" w:rsidP="00C2665E">
      <w:pPr>
        <w:spacing w:line="360" w:lineRule="auto"/>
        <w:jc w:val="both"/>
        <w:rPr>
          <w:rFonts w:ascii="Arial" w:hAnsi="Arial" w:cs="Arial"/>
          <w:bCs/>
          <w:noProof/>
          <w:sz w:val="24"/>
          <w:szCs w:val="28"/>
        </w:rPr>
      </w:pPr>
      <w:r>
        <w:rPr>
          <w:rFonts w:ascii="Arial" w:hAnsi="Arial" w:cs="Arial"/>
          <w:bCs/>
          <w:noProof/>
          <w:sz w:val="24"/>
          <w:szCs w:val="28"/>
        </w:rPr>
        <w:t>4. RESULTADOS……………………………………………………………………….</w:t>
      </w:r>
    </w:p>
    <w:p w14:paraId="2F4A1135" w14:textId="471968A8" w:rsidR="00C562C8" w:rsidRDefault="00C562C8" w:rsidP="00C2665E">
      <w:pPr>
        <w:spacing w:line="360" w:lineRule="auto"/>
        <w:jc w:val="both"/>
        <w:rPr>
          <w:rFonts w:ascii="Arial" w:hAnsi="Arial" w:cs="Arial"/>
          <w:bCs/>
          <w:noProof/>
          <w:sz w:val="24"/>
          <w:szCs w:val="28"/>
        </w:rPr>
      </w:pPr>
      <w:r>
        <w:rPr>
          <w:rFonts w:ascii="Arial" w:hAnsi="Arial" w:cs="Arial"/>
          <w:bCs/>
          <w:noProof/>
          <w:sz w:val="24"/>
          <w:szCs w:val="28"/>
        </w:rPr>
        <w:t>4.1 PROCEDIMIENTOS DE LA INFORMACIÓN……………………………………</w:t>
      </w:r>
    </w:p>
    <w:p w14:paraId="34D0CD13" w14:textId="37465D66" w:rsidR="00E748A0" w:rsidRDefault="00E748A0" w:rsidP="00C2665E">
      <w:pPr>
        <w:spacing w:line="360" w:lineRule="auto"/>
        <w:jc w:val="both"/>
        <w:rPr>
          <w:rFonts w:ascii="Arial" w:hAnsi="Arial" w:cs="Arial"/>
          <w:bCs/>
          <w:noProof/>
          <w:sz w:val="24"/>
          <w:szCs w:val="28"/>
        </w:rPr>
      </w:pPr>
      <w:r w:rsidRPr="00173D50">
        <w:rPr>
          <w:rFonts w:ascii="Arial" w:hAnsi="Arial" w:cs="Arial"/>
          <w:b/>
          <w:bCs/>
          <w:noProof/>
          <w:sz w:val="24"/>
          <w:szCs w:val="28"/>
        </w:rPr>
        <w:lastRenderedPageBreak/>
        <w:t>PROPUESTAS</w:t>
      </w:r>
      <w:r>
        <w:rPr>
          <w:rFonts w:ascii="Arial" w:hAnsi="Arial" w:cs="Arial"/>
          <w:bCs/>
          <w:noProof/>
          <w:sz w:val="24"/>
          <w:szCs w:val="28"/>
        </w:rPr>
        <w:t>………………………………………………………………………….</w:t>
      </w:r>
    </w:p>
    <w:p w14:paraId="2179DE7C" w14:textId="783C6637" w:rsidR="00E748A0" w:rsidRDefault="00E748A0" w:rsidP="00C2665E">
      <w:pPr>
        <w:spacing w:line="360" w:lineRule="auto"/>
        <w:jc w:val="both"/>
        <w:rPr>
          <w:rFonts w:ascii="Arial" w:hAnsi="Arial" w:cs="Arial"/>
          <w:bCs/>
          <w:noProof/>
          <w:sz w:val="24"/>
          <w:szCs w:val="28"/>
        </w:rPr>
      </w:pPr>
      <w:r w:rsidRPr="00173D50">
        <w:rPr>
          <w:rFonts w:ascii="Arial" w:hAnsi="Arial" w:cs="Arial"/>
          <w:b/>
          <w:bCs/>
          <w:noProof/>
          <w:sz w:val="24"/>
          <w:szCs w:val="28"/>
        </w:rPr>
        <w:t>CONCLUSIONES</w:t>
      </w:r>
      <w:r>
        <w:rPr>
          <w:rFonts w:ascii="Arial" w:hAnsi="Arial" w:cs="Arial"/>
          <w:bCs/>
          <w:noProof/>
          <w:sz w:val="24"/>
          <w:szCs w:val="28"/>
        </w:rPr>
        <w:t>………………………………………………………………….</w:t>
      </w:r>
    </w:p>
    <w:p w14:paraId="402A3CD3" w14:textId="1F98BB6F" w:rsidR="00E748A0" w:rsidRDefault="00E748A0" w:rsidP="00C2665E">
      <w:pPr>
        <w:spacing w:line="360" w:lineRule="auto"/>
        <w:jc w:val="both"/>
        <w:rPr>
          <w:rFonts w:ascii="Arial" w:hAnsi="Arial" w:cs="Arial"/>
          <w:bCs/>
          <w:noProof/>
          <w:sz w:val="24"/>
          <w:szCs w:val="28"/>
        </w:rPr>
      </w:pPr>
      <w:r w:rsidRPr="00173D50">
        <w:rPr>
          <w:rFonts w:ascii="Arial" w:hAnsi="Arial" w:cs="Arial"/>
          <w:b/>
          <w:bCs/>
          <w:noProof/>
          <w:sz w:val="24"/>
          <w:szCs w:val="28"/>
        </w:rPr>
        <w:t>BIBLIOGRAFIAS</w:t>
      </w:r>
      <w:r>
        <w:rPr>
          <w:rFonts w:ascii="Arial" w:hAnsi="Arial" w:cs="Arial"/>
          <w:bCs/>
          <w:noProof/>
          <w:sz w:val="24"/>
          <w:szCs w:val="28"/>
        </w:rPr>
        <w:t>…………………………………………………………………..</w:t>
      </w:r>
    </w:p>
    <w:p w14:paraId="415B5CB4" w14:textId="702D0E77" w:rsidR="00E748A0" w:rsidRDefault="00E748A0" w:rsidP="00C2665E">
      <w:pPr>
        <w:spacing w:line="360" w:lineRule="auto"/>
        <w:jc w:val="both"/>
        <w:rPr>
          <w:rFonts w:ascii="Arial" w:hAnsi="Arial" w:cs="Arial"/>
          <w:bCs/>
          <w:noProof/>
          <w:sz w:val="24"/>
          <w:szCs w:val="28"/>
        </w:rPr>
      </w:pPr>
      <w:r w:rsidRPr="00173D50">
        <w:rPr>
          <w:rFonts w:ascii="Arial" w:hAnsi="Arial" w:cs="Arial"/>
          <w:b/>
          <w:bCs/>
          <w:noProof/>
          <w:sz w:val="24"/>
          <w:szCs w:val="28"/>
        </w:rPr>
        <w:t>ANEXOS</w:t>
      </w:r>
      <w:r>
        <w:rPr>
          <w:rFonts w:ascii="Arial" w:hAnsi="Arial" w:cs="Arial"/>
          <w:bCs/>
          <w:noProof/>
          <w:sz w:val="24"/>
          <w:szCs w:val="28"/>
        </w:rPr>
        <w:t>……………………………………………………………………………</w:t>
      </w:r>
    </w:p>
    <w:p w14:paraId="624B4819" w14:textId="77777777" w:rsidR="00C562C8" w:rsidRDefault="00C562C8" w:rsidP="00C2665E">
      <w:pPr>
        <w:spacing w:line="360" w:lineRule="auto"/>
        <w:jc w:val="both"/>
        <w:rPr>
          <w:rFonts w:ascii="Arial" w:hAnsi="Arial" w:cs="Arial"/>
          <w:bCs/>
          <w:noProof/>
          <w:sz w:val="24"/>
          <w:szCs w:val="28"/>
        </w:rPr>
      </w:pPr>
    </w:p>
    <w:p w14:paraId="574548DD" w14:textId="77777777" w:rsidR="00C562C8" w:rsidRDefault="00C562C8" w:rsidP="00C2665E">
      <w:pPr>
        <w:spacing w:line="360" w:lineRule="auto"/>
        <w:jc w:val="both"/>
        <w:rPr>
          <w:rFonts w:ascii="Arial" w:hAnsi="Arial" w:cs="Arial"/>
          <w:bCs/>
          <w:noProof/>
          <w:sz w:val="24"/>
          <w:szCs w:val="28"/>
        </w:rPr>
      </w:pPr>
    </w:p>
    <w:p w14:paraId="5CC3B79A" w14:textId="77777777" w:rsidR="002043A6" w:rsidRPr="007D1E92" w:rsidRDefault="002043A6" w:rsidP="00C2665E">
      <w:pPr>
        <w:spacing w:line="360" w:lineRule="auto"/>
        <w:jc w:val="both"/>
        <w:rPr>
          <w:rFonts w:ascii="Arial" w:hAnsi="Arial" w:cs="Arial"/>
          <w:bCs/>
          <w:noProof/>
          <w:sz w:val="24"/>
          <w:szCs w:val="28"/>
        </w:rPr>
      </w:pPr>
    </w:p>
    <w:p w14:paraId="1F480FCF" w14:textId="66159A8A" w:rsidR="00B10395" w:rsidRPr="00896FB2" w:rsidRDefault="00B10395" w:rsidP="00C2665E">
      <w:pPr>
        <w:spacing w:line="360" w:lineRule="auto"/>
        <w:jc w:val="both"/>
        <w:rPr>
          <w:rFonts w:ascii="Arial" w:hAnsi="Arial" w:cs="Arial"/>
          <w:bCs/>
          <w:noProof/>
          <w:sz w:val="24"/>
          <w:szCs w:val="28"/>
        </w:rPr>
      </w:pPr>
    </w:p>
    <w:p w14:paraId="2A9338A4" w14:textId="77777777" w:rsidR="00B10395" w:rsidRDefault="00B10395" w:rsidP="00575E13">
      <w:pPr>
        <w:jc w:val="center"/>
        <w:rPr>
          <w:rFonts w:ascii="Times New Roman" w:hAnsi="Times New Roman" w:cs="Times New Roman"/>
          <w:b/>
          <w:bCs/>
          <w:noProof/>
          <w:sz w:val="28"/>
          <w:szCs w:val="28"/>
        </w:rPr>
      </w:pPr>
    </w:p>
    <w:p w14:paraId="6CF0A725" w14:textId="77777777" w:rsidR="00B10395" w:rsidRPr="00896FB2" w:rsidRDefault="00B10395" w:rsidP="00575E13">
      <w:pPr>
        <w:jc w:val="center"/>
        <w:rPr>
          <w:rFonts w:ascii="Times New Roman" w:hAnsi="Times New Roman" w:cs="Times New Roman"/>
          <w:b/>
          <w:bCs/>
          <w:noProof/>
          <w:sz w:val="28"/>
          <w:szCs w:val="28"/>
        </w:rPr>
      </w:pPr>
    </w:p>
    <w:p w14:paraId="6BA85C56" w14:textId="77777777" w:rsidR="00575E13" w:rsidRDefault="00575E13" w:rsidP="00575E13">
      <w:pPr>
        <w:jc w:val="center"/>
        <w:rPr>
          <w:rFonts w:ascii="Times New Roman" w:hAnsi="Times New Roman" w:cs="Times New Roman"/>
          <w:b/>
          <w:bCs/>
          <w:noProof/>
          <w:sz w:val="28"/>
          <w:szCs w:val="28"/>
        </w:rPr>
      </w:pPr>
    </w:p>
    <w:p w14:paraId="4170844E" w14:textId="77777777" w:rsidR="00575E13" w:rsidRDefault="00575E13" w:rsidP="00575E13">
      <w:pPr>
        <w:jc w:val="center"/>
        <w:rPr>
          <w:rFonts w:ascii="Times New Roman" w:hAnsi="Times New Roman" w:cs="Times New Roman"/>
          <w:b/>
          <w:bCs/>
          <w:noProof/>
          <w:sz w:val="28"/>
          <w:szCs w:val="28"/>
        </w:rPr>
      </w:pPr>
    </w:p>
    <w:p w14:paraId="034018D0" w14:textId="77777777" w:rsidR="00575E13" w:rsidRDefault="00575E13" w:rsidP="00575E13">
      <w:pPr>
        <w:jc w:val="center"/>
        <w:rPr>
          <w:rFonts w:ascii="Times New Roman" w:hAnsi="Times New Roman" w:cs="Times New Roman"/>
          <w:b/>
          <w:bCs/>
          <w:noProof/>
          <w:sz w:val="28"/>
          <w:szCs w:val="28"/>
        </w:rPr>
      </w:pPr>
    </w:p>
    <w:p w14:paraId="437993F0" w14:textId="77777777" w:rsidR="00575E13" w:rsidRDefault="00575E13" w:rsidP="00575E13">
      <w:pPr>
        <w:jc w:val="center"/>
        <w:rPr>
          <w:rFonts w:ascii="Times New Roman" w:hAnsi="Times New Roman" w:cs="Times New Roman"/>
          <w:b/>
          <w:bCs/>
          <w:noProof/>
          <w:sz w:val="28"/>
          <w:szCs w:val="28"/>
        </w:rPr>
      </w:pPr>
    </w:p>
    <w:p w14:paraId="235DFB22" w14:textId="77777777" w:rsidR="00575E13" w:rsidRDefault="00575E13" w:rsidP="00575E13">
      <w:pPr>
        <w:jc w:val="center"/>
        <w:rPr>
          <w:rFonts w:ascii="Times New Roman" w:hAnsi="Times New Roman" w:cs="Times New Roman"/>
          <w:b/>
          <w:bCs/>
          <w:noProof/>
          <w:sz w:val="28"/>
          <w:szCs w:val="28"/>
        </w:rPr>
      </w:pPr>
    </w:p>
    <w:p w14:paraId="0145E409" w14:textId="77777777" w:rsidR="00575E13" w:rsidRDefault="00575E13" w:rsidP="00575E13">
      <w:pPr>
        <w:jc w:val="center"/>
        <w:rPr>
          <w:rFonts w:ascii="Times New Roman" w:hAnsi="Times New Roman" w:cs="Times New Roman"/>
          <w:b/>
          <w:bCs/>
          <w:noProof/>
          <w:sz w:val="28"/>
          <w:szCs w:val="28"/>
        </w:rPr>
      </w:pPr>
    </w:p>
    <w:p w14:paraId="3AF2090B" w14:textId="77777777" w:rsidR="00575E13" w:rsidRDefault="00575E13" w:rsidP="00575E13">
      <w:pPr>
        <w:jc w:val="center"/>
        <w:rPr>
          <w:rFonts w:ascii="Times New Roman" w:hAnsi="Times New Roman" w:cs="Times New Roman"/>
          <w:b/>
          <w:bCs/>
          <w:noProof/>
          <w:sz w:val="28"/>
          <w:szCs w:val="28"/>
        </w:rPr>
      </w:pPr>
    </w:p>
    <w:p w14:paraId="43D6EFFC" w14:textId="77777777" w:rsidR="00575E13" w:rsidRDefault="00575E13" w:rsidP="00575E13">
      <w:pPr>
        <w:jc w:val="center"/>
        <w:rPr>
          <w:rFonts w:ascii="Times New Roman" w:hAnsi="Times New Roman" w:cs="Times New Roman"/>
          <w:b/>
          <w:bCs/>
          <w:noProof/>
          <w:sz w:val="28"/>
          <w:szCs w:val="28"/>
        </w:rPr>
      </w:pPr>
    </w:p>
    <w:p w14:paraId="454BBD41" w14:textId="77777777" w:rsidR="00575E13" w:rsidRDefault="00575E13" w:rsidP="00575E13">
      <w:pPr>
        <w:jc w:val="center"/>
        <w:rPr>
          <w:rFonts w:ascii="Times New Roman" w:hAnsi="Times New Roman" w:cs="Times New Roman"/>
          <w:b/>
          <w:bCs/>
          <w:noProof/>
          <w:sz w:val="28"/>
          <w:szCs w:val="28"/>
        </w:rPr>
      </w:pPr>
    </w:p>
    <w:p w14:paraId="232AAEE6" w14:textId="77777777" w:rsidR="00575E13" w:rsidRDefault="00575E13" w:rsidP="00575E13">
      <w:pPr>
        <w:jc w:val="center"/>
        <w:rPr>
          <w:rFonts w:ascii="Times New Roman" w:hAnsi="Times New Roman" w:cs="Times New Roman"/>
          <w:b/>
          <w:bCs/>
          <w:noProof/>
          <w:sz w:val="28"/>
          <w:szCs w:val="28"/>
        </w:rPr>
      </w:pPr>
    </w:p>
    <w:p w14:paraId="71C10591" w14:textId="77777777" w:rsidR="00575E13" w:rsidRDefault="00575E13" w:rsidP="00575E13">
      <w:pPr>
        <w:jc w:val="center"/>
        <w:rPr>
          <w:rFonts w:ascii="Times New Roman" w:hAnsi="Times New Roman" w:cs="Times New Roman"/>
          <w:b/>
          <w:bCs/>
          <w:noProof/>
          <w:sz w:val="28"/>
          <w:szCs w:val="28"/>
        </w:rPr>
      </w:pPr>
    </w:p>
    <w:p w14:paraId="2B7ABEEB" w14:textId="77777777" w:rsidR="00575E13" w:rsidRDefault="00575E13" w:rsidP="00575E13">
      <w:pPr>
        <w:jc w:val="center"/>
        <w:rPr>
          <w:rFonts w:ascii="Times New Roman" w:hAnsi="Times New Roman" w:cs="Times New Roman"/>
          <w:b/>
          <w:bCs/>
          <w:noProof/>
          <w:sz w:val="28"/>
          <w:szCs w:val="28"/>
        </w:rPr>
      </w:pPr>
    </w:p>
    <w:p w14:paraId="1D3B57E4" w14:textId="77777777" w:rsidR="00575E13" w:rsidRDefault="00575E13" w:rsidP="00575E13">
      <w:pPr>
        <w:jc w:val="center"/>
        <w:rPr>
          <w:rFonts w:ascii="Times New Roman" w:hAnsi="Times New Roman" w:cs="Times New Roman"/>
          <w:b/>
          <w:bCs/>
          <w:noProof/>
          <w:sz w:val="28"/>
          <w:szCs w:val="28"/>
        </w:rPr>
      </w:pPr>
    </w:p>
    <w:p w14:paraId="20C7DEC1" w14:textId="77777777" w:rsidR="00575E13" w:rsidRDefault="00575E13" w:rsidP="00575E13">
      <w:pPr>
        <w:jc w:val="center"/>
        <w:rPr>
          <w:rFonts w:ascii="Times New Roman" w:hAnsi="Times New Roman" w:cs="Times New Roman"/>
          <w:b/>
          <w:bCs/>
          <w:noProof/>
          <w:sz w:val="28"/>
          <w:szCs w:val="28"/>
        </w:rPr>
      </w:pPr>
    </w:p>
    <w:p w14:paraId="162DD254" w14:textId="77777777" w:rsidR="00575E13" w:rsidRDefault="00575E13" w:rsidP="00575E13">
      <w:pPr>
        <w:jc w:val="center"/>
        <w:rPr>
          <w:rFonts w:ascii="Times New Roman" w:hAnsi="Times New Roman" w:cs="Times New Roman"/>
          <w:b/>
          <w:bCs/>
          <w:noProof/>
          <w:sz w:val="28"/>
          <w:szCs w:val="28"/>
        </w:rPr>
      </w:pPr>
    </w:p>
    <w:p w14:paraId="24443A85" w14:textId="77777777" w:rsidR="00575E13" w:rsidRDefault="00575E13" w:rsidP="00575E13">
      <w:pPr>
        <w:jc w:val="center"/>
        <w:rPr>
          <w:rFonts w:ascii="Times New Roman" w:hAnsi="Times New Roman" w:cs="Times New Roman"/>
          <w:b/>
          <w:bCs/>
          <w:noProof/>
          <w:sz w:val="28"/>
          <w:szCs w:val="28"/>
        </w:rPr>
      </w:pPr>
    </w:p>
    <w:p w14:paraId="11C4A579" w14:textId="24B974C3" w:rsidR="00B10395" w:rsidRPr="00575E13" w:rsidRDefault="002441A7" w:rsidP="00C2665E">
      <w:pPr>
        <w:jc w:val="center"/>
        <w:rPr>
          <w:rFonts w:ascii="Arial" w:hAnsi="Arial" w:cs="Arial"/>
          <w:b/>
          <w:bCs/>
          <w:noProof/>
          <w:sz w:val="32"/>
          <w:szCs w:val="28"/>
        </w:rPr>
      </w:pPr>
      <w:r w:rsidRPr="00575E13">
        <w:rPr>
          <w:rFonts w:ascii="Arial" w:hAnsi="Arial" w:cs="Arial"/>
          <w:b/>
          <w:bCs/>
          <w:noProof/>
          <w:sz w:val="32"/>
          <w:szCs w:val="28"/>
        </w:rPr>
        <w:t>INTRODUCI</w:t>
      </w:r>
      <w:r w:rsidR="00167BBC" w:rsidRPr="00575E13">
        <w:rPr>
          <w:rFonts w:ascii="Arial" w:hAnsi="Arial" w:cs="Arial"/>
          <w:b/>
          <w:bCs/>
          <w:noProof/>
          <w:sz w:val="32"/>
          <w:szCs w:val="28"/>
        </w:rPr>
        <w:t>Ó</w:t>
      </w:r>
      <w:r w:rsidRPr="00575E13">
        <w:rPr>
          <w:rFonts w:ascii="Arial" w:hAnsi="Arial" w:cs="Arial"/>
          <w:b/>
          <w:bCs/>
          <w:noProof/>
          <w:sz w:val="32"/>
          <w:szCs w:val="28"/>
        </w:rPr>
        <w:t>N</w:t>
      </w:r>
    </w:p>
    <w:p w14:paraId="400CBD71" w14:textId="77777777" w:rsidR="001607F5" w:rsidRPr="002441A7" w:rsidRDefault="001607F5" w:rsidP="00575E13">
      <w:pPr>
        <w:jc w:val="center"/>
        <w:rPr>
          <w:rFonts w:ascii="Times New Roman" w:hAnsi="Times New Roman" w:cs="Times New Roman"/>
          <w:b/>
          <w:bCs/>
          <w:noProof/>
          <w:sz w:val="28"/>
          <w:szCs w:val="28"/>
        </w:rPr>
      </w:pPr>
    </w:p>
    <w:p w14:paraId="43CC7184" w14:textId="06669B01" w:rsidR="00B10395" w:rsidRDefault="008331FA" w:rsidP="00575E13">
      <w:pPr>
        <w:spacing w:line="360" w:lineRule="auto"/>
        <w:jc w:val="both"/>
        <w:rPr>
          <w:rFonts w:ascii="Arial" w:hAnsi="Arial" w:cs="Arial"/>
          <w:bCs/>
          <w:noProof/>
          <w:sz w:val="24"/>
          <w:szCs w:val="28"/>
        </w:rPr>
      </w:pPr>
      <w:r w:rsidRPr="008331FA">
        <w:rPr>
          <w:rFonts w:ascii="Arial" w:hAnsi="Arial" w:cs="Arial"/>
          <w:bCs/>
          <w:noProof/>
          <w:sz w:val="24"/>
          <w:szCs w:val="28"/>
        </w:rPr>
        <w:t xml:space="preserve">La autoexploración de </w:t>
      </w:r>
      <w:r w:rsidR="00920E3F">
        <w:rPr>
          <w:rFonts w:ascii="Arial" w:hAnsi="Arial" w:cs="Arial"/>
          <w:bCs/>
          <w:noProof/>
          <w:sz w:val="24"/>
          <w:szCs w:val="28"/>
        </w:rPr>
        <w:t>senos</w:t>
      </w:r>
      <w:r w:rsidRPr="008331FA">
        <w:rPr>
          <w:rFonts w:ascii="Arial" w:hAnsi="Arial" w:cs="Arial"/>
          <w:bCs/>
          <w:noProof/>
          <w:sz w:val="24"/>
          <w:szCs w:val="28"/>
        </w:rPr>
        <w:t xml:space="preserve"> son una serie de tecnicas </w:t>
      </w:r>
      <w:r>
        <w:rPr>
          <w:rFonts w:ascii="Arial" w:hAnsi="Arial" w:cs="Arial"/>
          <w:bCs/>
          <w:noProof/>
          <w:sz w:val="24"/>
          <w:szCs w:val="28"/>
        </w:rPr>
        <w:t>de forma continua para detectar el cancér de mama temprano</w:t>
      </w:r>
      <w:r w:rsidR="006B16E5">
        <w:rPr>
          <w:rFonts w:ascii="Arial" w:hAnsi="Arial" w:cs="Arial"/>
          <w:bCs/>
          <w:noProof/>
          <w:sz w:val="24"/>
          <w:szCs w:val="28"/>
        </w:rPr>
        <w:t xml:space="preserve"> y dar mejores resultados al tratamiento.</w:t>
      </w:r>
    </w:p>
    <w:p w14:paraId="47CFD2BF" w14:textId="44EBCBA9" w:rsidR="00920E3F" w:rsidRDefault="00920E3F" w:rsidP="00575E13">
      <w:pPr>
        <w:spacing w:line="360" w:lineRule="auto"/>
        <w:jc w:val="both"/>
        <w:rPr>
          <w:rFonts w:ascii="Arial" w:hAnsi="Arial" w:cs="Arial"/>
          <w:bCs/>
          <w:noProof/>
          <w:sz w:val="24"/>
          <w:szCs w:val="28"/>
        </w:rPr>
      </w:pPr>
      <w:r>
        <w:rPr>
          <w:rFonts w:ascii="Arial" w:hAnsi="Arial" w:cs="Arial"/>
          <w:bCs/>
          <w:noProof/>
          <w:sz w:val="24"/>
          <w:szCs w:val="28"/>
        </w:rPr>
        <w:t>Como bien sabemos el cáncer de mama ha ocupado un puesto muy importante a nivel mundial, debido a los multiples factores de riesgo que las mujeres desconocen, es por ello que es de suma importancia enseñar a la población femenina de 25 a 39 años de edad  esta patologia que pone en riesgo su vida.</w:t>
      </w:r>
    </w:p>
    <w:p w14:paraId="24F0E6EA" w14:textId="77777777" w:rsidR="00451B2E" w:rsidRDefault="00451B2E" w:rsidP="00575E13">
      <w:pPr>
        <w:spacing w:line="360" w:lineRule="auto"/>
        <w:jc w:val="both"/>
        <w:rPr>
          <w:rFonts w:ascii="Arial" w:hAnsi="Arial" w:cs="Arial"/>
          <w:bCs/>
          <w:noProof/>
          <w:sz w:val="24"/>
          <w:szCs w:val="28"/>
        </w:rPr>
      </w:pPr>
    </w:p>
    <w:p w14:paraId="7DCCEDA5" w14:textId="48D774A7" w:rsidR="00646773" w:rsidRDefault="0071484F" w:rsidP="00575E13">
      <w:pPr>
        <w:spacing w:line="360" w:lineRule="auto"/>
        <w:jc w:val="both"/>
        <w:rPr>
          <w:rFonts w:ascii="Arial" w:hAnsi="Arial" w:cs="Arial"/>
          <w:bCs/>
          <w:noProof/>
          <w:sz w:val="24"/>
          <w:szCs w:val="28"/>
        </w:rPr>
      </w:pPr>
      <w:r>
        <w:rPr>
          <w:rFonts w:ascii="Arial" w:hAnsi="Arial" w:cs="Arial"/>
          <w:bCs/>
          <w:noProof/>
          <w:sz w:val="24"/>
          <w:szCs w:val="28"/>
        </w:rPr>
        <w:t xml:space="preserve">En este presente trabajo de investigación, se identificará y analizará el nivel de conocimiento que las mujeres tienen acerca de la autoexploración y el cáncer de mama, </w:t>
      </w:r>
      <w:r w:rsidR="00C948F4">
        <w:rPr>
          <w:rFonts w:ascii="Arial" w:hAnsi="Arial" w:cs="Arial"/>
          <w:bCs/>
          <w:noProof/>
          <w:sz w:val="24"/>
          <w:szCs w:val="28"/>
        </w:rPr>
        <w:t xml:space="preserve">a traves de técnicas de recolección de datos como es la encuesta ya que es un instrumento autoadministrado y siendo una guia abservacional, </w:t>
      </w:r>
      <w:r w:rsidR="00ED2331">
        <w:rPr>
          <w:rFonts w:ascii="Arial" w:hAnsi="Arial" w:cs="Arial"/>
          <w:bCs/>
          <w:noProof/>
          <w:sz w:val="24"/>
          <w:szCs w:val="28"/>
        </w:rPr>
        <w:t>partiendo de esto se creará</w:t>
      </w:r>
      <w:r>
        <w:rPr>
          <w:rFonts w:ascii="Arial" w:hAnsi="Arial" w:cs="Arial"/>
          <w:bCs/>
          <w:noProof/>
          <w:sz w:val="24"/>
          <w:szCs w:val="28"/>
        </w:rPr>
        <w:t xml:space="preserve"> una propuesta en donde se espera que las tasas de incidencias de esta enfermedad pueda disminuir en la comunidad de Medellin y Madero 4ta Sección y así mismo cumplir todos los objetivos presentados en donde la</w:t>
      </w:r>
      <w:r w:rsidR="009E3019">
        <w:rPr>
          <w:rFonts w:ascii="Arial" w:hAnsi="Arial" w:cs="Arial"/>
          <w:bCs/>
          <w:noProof/>
          <w:sz w:val="24"/>
          <w:szCs w:val="28"/>
        </w:rPr>
        <w:t>s femeninas</w:t>
      </w:r>
      <w:r>
        <w:rPr>
          <w:rFonts w:ascii="Arial" w:hAnsi="Arial" w:cs="Arial"/>
          <w:bCs/>
          <w:noProof/>
          <w:sz w:val="24"/>
          <w:szCs w:val="28"/>
        </w:rPr>
        <w:t xml:space="preserve"> pueda</w:t>
      </w:r>
      <w:r w:rsidR="009E3019">
        <w:rPr>
          <w:rFonts w:ascii="Arial" w:hAnsi="Arial" w:cs="Arial"/>
          <w:bCs/>
          <w:noProof/>
          <w:sz w:val="24"/>
          <w:szCs w:val="28"/>
        </w:rPr>
        <w:t>n</w:t>
      </w:r>
      <w:r>
        <w:rPr>
          <w:rFonts w:ascii="Arial" w:hAnsi="Arial" w:cs="Arial"/>
          <w:bCs/>
          <w:noProof/>
          <w:sz w:val="24"/>
          <w:szCs w:val="28"/>
        </w:rPr>
        <w:t xml:space="preserve"> compartir sus cononocimientos y enseñanzas de acuerdo a lo aprendido</w:t>
      </w:r>
      <w:r w:rsidR="00ED2331">
        <w:rPr>
          <w:rFonts w:ascii="Arial" w:hAnsi="Arial" w:cs="Arial"/>
          <w:bCs/>
          <w:noProof/>
          <w:sz w:val="24"/>
          <w:szCs w:val="28"/>
        </w:rPr>
        <w:t xml:space="preserve"> de</w:t>
      </w:r>
      <w:r w:rsidR="00C948F4">
        <w:rPr>
          <w:rFonts w:ascii="Arial" w:hAnsi="Arial" w:cs="Arial"/>
          <w:bCs/>
          <w:noProof/>
          <w:sz w:val="24"/>
          <w:szCs w:val="28"/>
        </w:rPr>
        <w:t xml:space="preserve"> mujeres</w:t>
      </w:r>
      <w:r w:rsidR="009E3019">
        <w:rPr>
          <w:rFonts w:ascii="Arial" w:hAnsi="Arial" w:cs="Arial"/>
          <w:bCs/>
          <w:noProof/>
          <w:sz w:val="24"/>
          <w:szCs w:val="28"/>
        </w:rPr>
        <w:t>; asi como tambien, ayudando al sector salud a tener un mejor manejo de la enfermedad puesto que sera detectada en estadios tempranos, permitiendo una recuperación favorable para las pacientes.</w:t>
      </w:r>
    </w:p>
    <w:p w14:paraId="0CA2F5C0" w14:textId="77777777" w:rsidR="00451B2E" w:rsidRDefault="00451B2E" w:rsidP="00575E13">
      <w:pPr>
        <w:spacing w:line="360" w:lineRule="auto"/>
        <w:jc w:val="both"/>
        <w:rPr>
          <w:rFonts w:ascii="Arial" w:hAnsi="Arial" w:cs="Arial"/>
          <w:bCs/>
          <w:noProof/>
          <w:sz w:val="24"/>
          <w:szCs w:val="28"/>
        </w:rPr>
      </w:pPr>
    </w:p>
    <w:p w14:paraId="56A68ED3" w14:textId="5A34EFDE" w:rsidR="00646773" w:rsidRPr="00C63F89" w:rsidRDefault="00ED2331" w:rsidP="00575E13">
      <w:pPr>
        <w:spacing w:line="360" w:lineRule="auto"/>
        <w:jc w:val="both"/>
        <w:rPr>
          <w:rFonts w:ascii="Arial" w:hAnsi="Arial" w:cs="Arial"/>
          <w:bCs/>
          <w:noProof/>
          <w:sz w:val="24"/>
          <w:szCs w:val="28"/>
        </w:rPr>
      </w:pPr>
      <w:r w:rsidRPr="00C63F89">
        <w:rPr>
          <w:rFonts w:ascii="Arial" w:hAnsi="Arial" w:cs="Arial"/>
          <w:bCs/>
          <w:noProof/>
          <w:sz w:val="24"/>
          <w:szCs w:val="28"/>
        </w:rPr>
        <w:t>La tesis esta conformada por cuatro capitulos, independiente de las dedicatoria, el indice, la introducción, la propuesta, conclusiones, bibliografias y anexos.</w:t>
      </w:r>
    </w:p>
    <w:p w14:paraId="249F3DA1" w14:textId="4EC223C5" w:rsidR="00ED2331" w:rsidRDefault="00ED2331" w:rsidP="00575E13">
      <w:pPr>
        <w:spacing w:line="360" w:lineRule="auto"/>
        <w:jc w:val="both"/>
        <w:rPr>
          <w:rFonts w:ascii="Arial" w:hAnsi="Arial" w:cs="Arial"/>
          <w:bCs/>
          <w:noProof/>
          <w:sz w:val="24"/>
          <w:szCs w:val="28"/>
        </w:rPr>
      </w:pPr>
      <w:r w:rsidRPr="00C63F89">
        <w:rPr>
          <w:rFonts w:ascii="Arial" w:hAnsi="Arial" w:cs="Arial"/>
          <w:bCs/>
          <w:noProof/>
          <w:sz w:val="24"/>
          <w:szCs w:val="28"/>
        </w:rPr>
        <w:t xml:space="preserve">Los cuatros capitulos antes mencionados </w:t>
      </w:r>
      <w:r>
        <w:rPr>
          <w:rFonts w:ascii="Arial" w:hAnsi="Arial" w:cs="Arial"/>
          <w:bCs/>
          <w:noProof/>
          <w:sz w:val="24"/>
          <w:szCs w:val="28"/>
        </w:rPr>
        <w:t>son los siguientes:</w:t>
      </w:r>
    </w:p>
    <w:p w14:paraId="08E324B8" w14:textId="77777777" w:rsidR="00646773" w:rsidRDefault="00646773" w:rsidP="00575E13">
      <w:pPr>
        <w:spacing w:line="360" w:lineRule="auto"/>
        <w:jc w:val="both"/>
        <w:rPr>
          <w:rFonts w:ascii="Arial" w:hAnsi="Arial" w:cs="Arial"/>
          <w:bCs/>
          <w:noProof/>
          <w:sz w:val="24"/>
          <w:szCs w:val="28"/>
        </w:rPr>
      </w:pPr>
    </w:p>
    <w:p w14:paraId="7C27361E" w14:textId="3BE306FE" w:rsidR="00ED2331" w:rsidRDefault="00ED2331" w:rsidP="00575E13">
      <w:pPr>
        <w:spacing w:line="360" w:lineRule="auto"/>
        <w:jc w:val="both"/>
        <w:rPr>
          <w:rFonts w:ascii="Arial" w:hAnsi="Arial" w:cs="Arial"/>
          <w:bCs/>
          <w:noProof/>
          <w:sz w:val="24"/>
          <w:szCs w:val="28"/>
        </w:rPr>
      </w:pPr>
      <w:r w:rsidRPr="00ED2331">
        <w:rPr>
          <w:rFonts w:ascii="Arial" w:hAnsi="Arial" w:cs="Arial"/>
          <w:b/>
          <w:bCs/>
          <w:noProof/>
          <w:sz w:val="24"/>
          <w:szCs w:val="28"/>
        </w:rPr>
        <w:lastRenderedPageBreak/>
        <w:t>C</w:t>
      </w:r>
      <w:r w:rsidR="00646773">
        <w:rPr>
          <w:rFonts w:ascii="Arial" w:hAnsi="Arial" w:cs="Arial"/>
          <w:b/>
          <w:bCs/>
          <w:noProof/>
          <w:sz w:val="24"/>
          <w:szCs w:val="28"/>
        </w:rPr>
        <w:t>apí</w:t>
      </w:r>
      <w:r w:rsidRPr="00ED2331">
        <w:rPr>
          <w:rFonts w:ascii="Arial" w:hAnsi="Arial" w:cs="Arial"/>
          <w:b/>
          <w:bCs/>
          <w:noProof/>
          <w:sz w:val="24"/>
          <w:szCs w:val="28"/>
        </w:rPr>
        <w:t>tulo I:</w:t>
      </w:r>
      <w:r>
        <w:rPr>
          <w:rFonts w:ascii="Arial" w:hAnsi="Arial" w:cs="Arial"/>
          <w:b/>
          <w:bCs/>
          <w:noProof/>
          <w:sz w:val="24"/>
          <w:szCs w:val="28"/>
        </w:rPr>
        <w:t xml:space="preserve"> </w:t>
      </w:r>
      <w:r>
        <w:rPr>
          <w:rFonts w:ascii="Arial" w:hAnsi="Arial" w:cs="Arial"/>
          <w:bCs/>
          <w:noProof/>
          <w:sz w:val="24"/>
          <w:szCs w:val="28"/>
        </w:rPr>
        <w:t>D</w:t>
      </w:r>
      <w:r w:rsidRPr="00ED2331">
        <w:rPr>
          <w:rFonts w:ascii="Arial" w:hAnsi="Arial" w:cs="Arial"/>
          <w:bCs/>
          <w:noProof/>
          <w:sz w:val="24"/>
          <w:szCs w:val="28"/>
        </w:rPr>
        <w:t>escripción del problema</w:t>
      </w:r>
      <w:r>
        <w:rPr>
          <w:rFonts w:ascii="Arial" w:hAnsi="Arial" w:cs="Arial"/>
          <w:bCs/>
          <w:noProof/>
          <w:sz w:val="24"/>
          <w:szCs w:val="28"/>
        </w:rPr>
        <w:t>. En este aportado se indican los datos e información importante r</w:t>
      </w:r>
      <w:r w:rsidR="009256D6">
        <w:rPr>
          <w:rFonts w:ascii="Arial" w:hAnsi="Arial" w:cs="Arial"/>
          <w:bCs/>
          <w:noProof/>
          <w:sz w:val="24"/>
          <w:szCs w:val="28"/>
        </w:rPr>
        <w:t>eferente al problema identificado, se fijan interrogantes para guiar la investigación, se presentan objetivos generales y especificos, asi como tambien hipottesis, la justificación y la delimitación del estudio en donde se recogeran los datos de información del problema.</w:t>
      </w:r>
    </w:p>
    <w:p w14:paraId="0F9014F8" w14:textId="258127A4" w:rsidR="00646773" w:rsidRDefault="00646773" w:rsidP="00575E13">
      <w:pPr>
        <w:spacing w:line="360" w:lineRule="auto"/>
        <w:jc w:val="both"/>
        <w:rPr>
          <w:rFonts w:ascii="Arial" w:hAnsi="Arial" w:cs="Arial"/>
          <w:bCs/>
          <w:noProof/>
          <w:sz w:val="24"/>
          <w:szCs w:val="28"/>
        </w:rPr>
      </w:pPr>
    </w:p>
    <w:p w14:paraId="66DA853C" w14:textId="36ACA847" w:rsidR="00646773" w:rsidRPr="00C63F89" w:rsidRDefault="00646773" w:rsidP="00575E13">
      <w:pPr>
        <w:spacing w:line="360" w:lineRule="auto"/>
        <w:jc w:val="both"/>
        <w:rPr>
          <w:rFonts w:ascii="Arial" w:hAnsi="Arial" w:cs="Arial"/>
          <w:bCs/>
          <w:noProof/>
          <w:sz w:val="24"/>
          <w:szCs w:val="28"/>
        </w:rPr>
      </w:pPr>
      <w:r w:rsidRPr="00646773">
        <w:rPr>
          <w:rFonts w:ascii="Arial" w:hAnsi="Arial" w:cs="Arial"/>
          <w:b/>
          <w:bCs/>
          <w:noProof/>
          <w:sz w:val="24"/>
          <w:szCs w:val="28"/>
        </w:rPr>
        <w:t>Capítulo II:</w:t>
      </w:r>
      <w:r>
        <w:rPr>
          <w:rFonts w:ascii="Arial" w:hAnsi="Arial" w:cs="Arial"/>
          <w:b/>
          <w:bCs/>
          <w:noProof/>
          <w:sz w:val="24"/>
          <w:szCs w:val="28"/>
        </w:rPr>
        <w:t xml:space="preserve"> </w:t>
      </w:r>
      <w:r w:rsidRPr="00646773">
        <w:rPr>
          <w:rFonts w:ascii="Arial" w:hAnsi="Arial" w:cs="Arial"/>
          <w:bCs/>
          <w:noProof/>
          <w:sz w:val="24"/>
          <w:szCs w:val="28"/>
        </w:rPr>
        <w:t>Marco de referencia. Se presenta información</w:t>
      </w:r>
      <w:r>
        <w:rPr>
          <w:rFonts w:ascii="Arial" w:hAnsi="Arial" w:cs="Arial"/>
          <w:bCs/>
          <w:noProof/>
          <w:sz w:val="24"/>
          <w:szCs w:val="28"/>
        </w:rPr>
        <w:t xml:space="preserve"> partiendo de un marco </w:t>
      </w:r>
      <w:r w:rsidRPr="00C63F89">
        <w:rPr>
          <w:rFonts w:ascii="Arial" w:hAnsi="Arial" w:cs="Arial"/>
          <w:bCs/>
          <w:noProof/>
          <w:sz w:val="24"/>
          <w:szCs w:val="28"/>
        </w:rPr>
        <w:t>antropológico en donde autores tienen un concepto referente al problema, tambien se identificará el marco teórico el cual se dará a conocer las fuentes primarias y secundarias por la cual está sustentada la investigación, un marco legal el cual esta definido por normas nacionales empleadas para constituir el proyecto de investigación, finalmente un marco conceptual en donde se brindan bases conceptuales al lector para entender todo el proyecto de investigación.</w:t>
      </w:r>
    </w:p>
    <w:p w14:paraId="18C08855" w14:textId="2D3AE4DF" w:rsidR="00BF6D2D" w:rsidRDefault="00BF6D2D" w:rsidP="00575E13">
      <w:pPr>
        <w:spacing w:line="360" w:lineRule="auto"/>
        <w:jc w:val="both"/>
        <w:rPr>
          <w:rFonts w:ascii="Arial" w:hAnsi="Arial" w:cs="Arial"/>
          <w:bCs/>
          <w:noProof/>
          <w:sz w:val="24"/>
          <w:szCs w:val="28"/>
        </w:rPr>
      </w:pPr>
    </w:p>
    <w:p w14:paraId="68963CF7" w14:textId="6617F3B0" w:rsidR="009256D6" w:rsidRPr="00C63F89" w:rsidRDefault="00BF6D2D" w:rsidP="00575E13">
      <w:pPr>
        <w:spacing w:line="360" w:lineRule="auto"/>
        <w:jc w:val="both"/>
        <w:rPr>
          <w:rFonts w:ascii="Arial" w:hAnsi="Arial" w:cs="Arial"/>
          <w:bCs/>
          <w:noProof/>
          <w:sz w:val="24"/>
          <w:szCs w:val="28"/>
        </w:rPr>
      </w:pPr>
      <w:r w:rsidRPr="00BF6D2D">
        <w:rPr>
          <w:rFonts w:ascii="Arial" w:hAnsi="Arial" w:cs="Arial"/>
          <w:b/>
          <w:bCs/>
          <w:noProof/>
          <w:sz w:val="24"/>
          <w:szCs w:val="28"/>
        </w:rPr>
        <w:t>Capítulo III:</w:t>
      </w:r>
      <w:r>
        <w:rPr>
          <w:rFonts w:ascii="Arial" w:hAnsi="Arial" w:cs="Arial"/>
          <w:bCs/>
          <w:noProof/>
          <w:sz w:val="24"/>
          <w:szCs w:val="28"/>
        </w:rPr>
        <w:t xml:space="preserve"> </w:t>
      </w:r>
      <w:r w:rsidRPr="00C63F89">
        <w:rPr>
          <w:rFonts w:ascii="Arial" w:hAnsi="Arial" w:cs="Arial"/>
          <w:bCs/>
          <w:noProof/>
          <w:sz w:val="24"/>
          <w:szCs w:val="28"/>
        </w:rPr>
        <w:t>Metodología.</w:t>
      </w:r>
      <w:r w:rsidR="00451B2E" w:rsidRPr="00C63F89">
        <w:rPr>
          <w:rFonts w:ascii="Arial" w:hAnsi="Arial" w:cs="Arial"/>
          <w:bCs/>
          <w:noProof/>
          <w:sz w:val="24"/>
          <w:szCs w:val="28"/>
        </w:rPr>
        <w:t xml:space="preserve"> A continuación en este </w:t>
      </w:r>
      <w:r w:rsidRPr="00C63F89">
        <w:rPr>
          <w:rFonts w:ascii="Arial" w:hAnsi="Arial" w:cs="Arial"/>
          <w:bCs/>
          <w:noProof/>
          <w:sz w:val="24"/>
          <w:szCs w:val="28"/>
        </w:rPr>
        <w:t>capitulo se discutira y analizará los metodos apliacados , mostrando los instrumentos, particularidades y tecnicas utilizadas para la recolección datos en el área delimitada y asi obtener nuestra información de ca</w:t>
      </w:r>
      <w:r w:rsidR="00451B2E" w:rsidRPr="00C63F89">
        <w:rPr>
          <w:rFonts w:ascii="Arial" w:hAnsi="Arial" w:cs="Arial"/>
          <w:bCs/>
          <w:noProof/>
          <w:sz w:val="24"/>
          <w:szCs w:val="28"/>
        </w:rPr>
        <w:t>mpo y documental.</w:t>
      </w:r>
    </w:p>
    <w:p w14:paraId="1A88DF7C" w14:textId="62BA7A60" w:rsidR="00451B2E" w:rsidRDefault="00451B2E" w:rsidP="00575E13">
      <w:pPr>
        <w:spacing w:line="360" w:lineRule="auto"/>
        <w:jc w:val="both"/>
        <w:rPr>
          <w:rFonts w:ascii="Arial" w:hAnsi="Arial" w:cs="Arial"/>
          <w:bCs/>
          <w:noProof/>
          <w:sz w:val="24"/>
          <w:szCs w:val="28"/>
        </w:rPr>
      </w:pPr>
    </w:p>
    <w:p w14:paraId="3D6D6B95" w14:textId="77777777" w:rsidR="003777E3" w:rsidRDefault="00451B2E" w:rsidP="00575E13">
      <w:pPr>
        <w:spacing w:line="360" w:lineRule="auto"/>
        <w:jc w:val="both"/>
        <w:rPr>
          <w:rFonts w:ascii="Arial" w:hAnsi="Arial" w:cs="Arial"/>
          <w:bCs/>
          <w:noProof/>
          <w:sz w:val="24"/>
          <w:szCs w:val="28"/>
        </w:rPr>
      </w:pPr>
      <w:r w:rsidRPr="00451B2E">
        <w:rPr>
          <w:rFonts w:ascii="Arial" w:hAnsi="Arial" w:cs="Arial"/>
          <w:b/>
          <w:bCs/>
          <w:noProof/>
          <w:sz w:val="24"/>
          <w:szCs w:val="28"/>
        </w:rPr>
        <w:t>Capítulo IV:</w:t>
      </w:r>
      <w:r>
        <w:rPr>
          <w:rFonts w:ascii="Arial" w:hAnsi="Arial" w:cs="Arial"/>
          <w:bCs/>
          <w:noProof/>
          <w:sz w:val="24"/>
          <w:szCs w:val="28"/>
        </w:rPr>
        <w:t xml:space="preserve"> Para concluir, aquí se mostraran los resultados de toda la investigación, los análisis y la ejecución de los datos obtenidos, respresentados en graficas de manera que le resulte al lector interpretar más facil la información.</w:t>
      </w:r>
    </w:p>
    <w:p w14:paraId="02C101C1" w14:textId="77777777" w:rsidR="00575E13" w:rsidRDefault="00575E13" w:rsidP="00575E13">
      <w:pPr>
        <w:spacing w:line="360" w:lineRule="auto"/>
        <w:jc w:val="both"/>
        <w:rPr>
          <w:rFonts w:ascii="Times New Roman" w:hAnsi="Times New Roman" w:cs="Times New Roman"/>
          <w:b/>
          <w:bCs/>
          <w:noProof/>
          <w:sz w:val="28"/>
          <w:szCs w:val="28"/>
        </w:rPr>
      </w:pPr>
    </w:p>
    <w:p w14:paraId="0BBBAEB3" w14:textId="77777777" w:rsidR="00575E13" w:rsidRDefault="00575E13" w:rsidP="00575E13">
      <w:pPr>
        <w:spacing w:line="360" w:lineRule="auto"/>
        <w:jc w:val="both"/>
        <w:rPr>
          <w:rFonts w:ascii="Times New Roman" w:hAnsi="Times New Roman" w:cs="Times New Roman"/>
          <w:b/>
          <w:bCs/>
          <w:noProof/>
          <w:sz w:val="28"/>
          <w:szCs w:val="28"/>
        </w:rPr>
      </w:pPr>
    </w:p>
    <w:p w14:paraId="6E48717F" w14:textId="77777777" w:rsidR="00575E13" w:rsidRDefault="00575E13" w:rsidP="00575E13">
      <w:pPr>
        <w:spacing w:line="360" w:lineRule="auto"/>
        <w:jc w:val="both"/>
        <w:rPr>
          <w:rFonts w:ascii="Times New Roman" w:hAnsi="Times New Roman" w:cs="Times New Roman"/>
          <w:b/>
          <w:bCs/>
          <w:noProof/>
          <w:sz w:val="28"/>
          <w:szCs w:val="28"/>
        </w:rPr>
      </w:pPr>
    </w:p>
    <w:p w14:paraId="18F833D2" w14:textId="77777777" w:rsidR="00575E13" w:rsidRDefault="00575E13" w:rsidP="00575E13">
      <w:pPr>
        <w:spacing w:line="360" w:lineRule="auto"/>
        <w:jc w:val="both"/>
        <w:rPr>
          <w:rFonts w:ascii="Times New Roman" w:hAnsi="Times New Roman" w:cs="Times New Roman"/>
          <w:b/>
          <w:bCs/>
          <w:noProof/>
          <w:sz w:val="28"/>
          <w:szCs w:val="28"/>
        </w:rPr>
      </w:pPr>
    </w:p>
    <w:p w14:paraId="6E979571" w14:textId="77777777" w:rsidR="00575E13" w:rsidRDefault="00575E13" w:rsidP="00575E13">
      <w:pPr>
        <w:spacing w:line="360" w:lineRule="auto"/>
        <w:jc w:val="both"/>
        <w:rPr>
          <w:rFonts w:ascii="Times New Roman" w:hAnsi="Times New Roman" w:cs="Times New Roman"/>
          <w:b/>
          <w:bCs/>
          <w:noProof/>
          <w:sz w:val="28"/>
          <w:szCs w:val="28"/>
        </w:rPr>
      </w:pPr>
    </w:p>
    <w:p w14:paraId="4C730205" w14:textId="77777777" w:rsidR="00575E13" w:rsidRDefault="00575E13" w:rsidP="00575E13">
      <w:pPr>
        <w:spacing w:line="360" w:lineRule="auto"/>
        <w:jc w:val="both"/>
        <w:rPr>
          <w:rFonts w:ascii="Times New Roman" w:hAnsi="Times New Roman" w:cs="Times New Roman"/>
          <w:b/>
          <w:bCs/>
          <w:noProof/>
          <w:sz w:val="28"/>
          <w:szCs w:val="28"/>
        </w:rPr>
      </w:pPr>
    </w:p>
    <w:p w14:paraId="7F8C807D" w14:textId="484CFC2C" w:rsidR="002441A7" w:rsidRPr="00575E13" w:rsidRDefault="002441A7" w:rsidP="00575E13">
      <w:pPr>
        <w:spacing w:line="360" w:lineRule="auto"/>
        <w:jc w:val="center"/>
        <w:rPr>
          <w:rFonts w:ascii="Arial" w:hAnsi="Arial" w:cs="Arial"/>
          <w:bCs/>
          <w:noProof/>
          <w:sz w:val="28"/>
          <w:szCs w:val="28"/>
        </w:rPr>
      </w:pPr>
      <w:r w:rsidRPr="00575E13">
        <w:rPr>
          <w:rFonts w:ascii="Arial" w:hAnsi="Arial" w:cs="Arial"/>
          <w:b/>
          <w:bCs/>
          <w:noProof/>
          <w:sz w:val="32"/>
          <w:szCs w:val="28"/>
        </w:rPr>
        <w:t>CAPITULO I</w:t>
      </w:r>
    </w:p>
    <w:p w14:paraId="4C2A47D3" w14:textId="5C8BBB75" w:rsidR="002441A7" w:rsidRPr="00575E13" w:rsidRDefault="002441A7" w:rsidP="00575E13">
      <w:pPr>
        <w:rPr>
          <w:rFonts w:ascii="Arial" w:hAnsi="Arial" w:cs="Arial"/>
          <w:b/>
          <w:bCs/>
          <w:noProof/>
          <w:sz w:val="28"/>
          <w:szCs w:val="28"/>
        </w:rPr>
      </w:pPr>
      <w:r w:rsidRPr="00575E13">
        <w:rPr>
          <w:rFonts w:ascii="Arial" w:hAnsi="Arial" w:cs="Arial"/>
          <w:b/>
          <w:bCs/>
          <w:noProof/>
          <w:sz w:val="28"/>
          <w:szCs w:val="28"/>
        </w:rPr>
        <w:t>1.1 DE</w:t>
      </w:r>
      <w:r w:rsidR="00891507" w:rsidRPr="00575E13">
        <w:rPr>
          <w:rFonts w:ascii="Arial" w:hAnsi="Arial" w:cs="Arial"/>
          <w:b/>
          <w:bCs/>
          <w:noProof/>
          <w:sz w:val="28"/>
          <w:szCs w:val="28"/>
        </w:rPr>
        <w:t>S</w:t>
      </w:r>
      <w:r w:rsidRPr="00575E13">
        <w:rPr>
          <w:rFonts w:ascii="Arial" w:hAnsi="Arial" w:cs="Arial"/>
          <w:b/>
          <w:bCs/>
          <w:noProof/>
          <w:sz w:val="28"/>
          <w:szCs w:val="28"/>
        </w:rPr>
        <w:t>CRIPCI</w:t>
      </w:r>
      <w:r w:rsidR="00167BBC" w:rsidRPr="00575E13">
        <w:rPr>
          <w:rFonts w:ascii="Arial" w:hAnsi="Arial" w:cs="Arial"/>
          <w:b/>
          <w:bCs/>
          <w:noProof/>
          <w:sz w:val="28"/>
          <w:szCs w:val="28"/>
        </w:rPr>
        <w:t>Ó</w:t>
      </w:r>
      <w:r w:rsidRPr="00575E13">
        <w:rPr>
          <w:rFonts w:ascii="Arial" w:hAnsi="Arial" w:cs="Arial"/>
          <w:b/>
          <w:bCs/>
          <w:noProof/>
          <w:sz w:val="28"/>
          <w:szCs w:val="28"/>
        </w:rPr>
        <w:t>N DEL PROBLEMA</w:t>
      </w:r>
    </w:p>
    <w:p w14:paraId="0D1252C8" w14:textId="1CB8BE85" w:rsidR="005969E9" w:rsidRDefault="005969E9" w:rsidP="00575E13">
      <w:pPr>
        <w:spacing w:line="360" w:lineRule="auto"/>
        <w:rPr>
          <w:rFonts w:ascii="Times New Roman" w:hAnsi="Times New Roman" w:cs="Times New Roman"/>
          <w:noProof/>
          <w:sz w:val="28"/>
          <w:szCs w:val="28"/>
        </w:rPr>
      </w:pPr>
    </w:p>
    <w:p w14:paraId="66B36CA9" w14:textId="125C69F2" w:rsidR="001B05E6" w:rsidRPr="001B05E6" w:rsidRDefault="00CB342D" w:rsidP="00575E13">
      <w:pPr>
        <w:spacing w:line="360" w:lineRule="auto"/>
        <w:jc w:val="both"/>
        <w:rPr>
          <w:rFonts w:ascii="Arial" w:hAnsi="Arial" w:cs="Arial"/>
          <w:bCs/>
          <w:noProof/>
          <w:sz w:val="24"/>
          <w:szCs w:val="28"/>
        </w:rPr>
      </w:pPr>
      <w:r>
        <w:rPr>
          <w:rFonts w:ascii="Arial" w:hAnsi="Arial" w:cs="Arial"/>
          <w:bCs/>
          <w:noProof/>
          <w:sz w:val="24"/>
          <w:szCs w:val="28"/>
        </w:rPr>
        <w:t xml:space="preserve"> </w:t>
      </w:r>
      <w:r w:rsidR="001B05E6" w:rsidRPr="001B05E6">
        <w:rPr>
          <w:rFonts w:ascii="Arial" w:hAnsi="Arial" w:cs="Arial"/>
          <w:bCs/>
          <w:noProof/>
          <w:sz w:val="24"/>
          <w:szCs w:val="28"/>
        </w:rPr>
        <w:t>El cáncer de mama es una enfermedad que se produce cuando las células del tejido mamario comienzan a crecer de manera descontrolada. Es una de las formas más comunes de cáncer en todo el mundo, tanto en mujeres como en hombres, aunque es mucho más frecuente en mujeres.</w:t>
      </w:r>
    </w:p>
    <w:p w14:paraId="0C5C845C" w14:textId="77777777" w:rsidR="001B05E6" w:rsidRPr="001B05E6" w:rsidRDefault="001B05E6" w:rsidP="00575E13">
      <w:pPr>
        <w:spacing w:line="360" w:lineRule="auto"/>
        <w:jc w:val="both"/>
        <w:rPr>
          <w:rFonts w:ascii="Arial" w:hAnsi="Arial" w:cs="Arial"/>
          <w:bCs/>
          <w:noProof/>
          <w:sz w:val="24"/>
          <w:szCs w:val="28"/>
        </w:rPr>
      </w:pPr>
    </w:p>
    <w:p w14:paraId="544E85A7" w14:textId="287429A1" w:rsidR="001B05E6" w:rsidRPr="001B05E6" w:rsidRDefault="001B05E6" w:rsidP="00575E13">
      <w:pPr>
        <w:spacing w:line="360" w:lineRule="auto"/>
        <w:jc w:val="both"/>
        <w:rPr>
          <w:rFonts w:ascii="Arial" w:hAnsi="Arial" w:cs="Arial"/>
          <w:bCs/>
          <w:noProof/>
          <w:sz w:val="24"/>
          <w:szCs w:val="28"/>
        </w:rPr>
      </w:pPr>
      <w:r w:rsidRPr="001B05E6">
        <w:rPr>
          <w:rFonts w:ascii="Arial" w:hAnsi="Arial" w:cs="Arial"/>
          <w:bCs/>
          <w:noProof/>
          <w:sz w:val="24"/>
          <w:szCs w:val="28"/>
        </w:rPr>
        <w:t>El desarrollo del cáncer de mama puede estar influenciado por una combinación de factores genéticos, hormonales y ambientales. Algunos factores de riesgo conocidos incluyen antecedentes familiares de cáncer de mama,</w:t>
      </w:r>
      <w:r w:rsidR="00A462A8">
        <w:rPr>
          <w:rFonts w:ascii="Arial" w:hAnsi="Arial" w:cs="Arial"/>
          <w:bCs/>
          <w:noProof/>
          <w:sz w:val="24"/>
          <w:szCs w:val="28"/>
        </w:rPr>
        <w:t xml:space="preserve"> mutaciones genéticas heredadas, </w:t>
      </w:r>
      <w:r w:rsidRPr="001B05E6">
        <w:rPr>
          <w:rFonts w:ascii="Arial" w:hAnsi="Arial" w:cs="Arial"/>
          <w:bCs/>
          <w:noProof/>
          <w:sz w:val="24"/>
          <w:szCs w:val="28"/>
        </w:rPr>
        <w:t>edad avanzada, exposición prolongada a hormonas femeninas, obesidad, consumo excesivo de alcohol y falta de actividad física.</w:t>
      </w:r>
    </w:p>
    <w:p w14:paraId="636A3567" w14:textId="77777777" w:rsidR="001B05E6" w:rsidRPr="001B05E6" w:rsidRDefault="001B05E6" w:rsidP="00575E13">
      <w:pPr>
        <w:spacing w:line="360" w:lineRule="auto"/>
        <w:jc w:val="both"/>
        <w:rPr>
          <w:rFonts w:ascii="Arial" w:hAnsi="Arial" w:cs="Arial"/>
          <w:bCs/>
          <w:noProof/>
          <w:sz w:val="24"/>
          <w:szCs w:val="28"/>
        </w:rPr>
      </w:pPr>
    </w:p>
    <w:p w14:paraId="7C8F932C" w14:textId="6E1BBE64" w:rsidR="001B05E6" w:rsidRPr="001B05E6" w:rsidRDefault="001B05E6" w:rsidP="00575E13">
      <w:pPr>
        <w:spacing w:line="360" w:lineRule="auto"/>
        <w:jc w:val="both"/>
        <w:rPr>
          <w:rFonts w:ascii="Arial" w:hAnsi="Arial" w:cs="Arial"/>
          <w:bCs/>
          <w:noProof/>
          <w:sz w:val="24"/>
          <w:szCs w:val="28"/>
        </w:rPr>
      </w:pPr>
      <w:r w:rsidRPr="001B05E6">
        <w:rPr>
          <w:rFonts w:ascii="Arial" w:hAnsi="Arial" w:cs="Arial"/>
          <w:bCs/>
          <w:noProof/>
          <w:sz w:val="24"/>
          <w:szCs w:val="28"/>
        </w:rPr>
        <w:t>A nivel mundial, el cáncer de mama es una preocupación de salud pública debido a su alta incidencia y su impacto en la salud y la calidad de vida de las personas afectadas. Según la Organización Mundial de la Salud (OMS), se estima que cada año se diagnostican más de 2 millones de casos nuevos de cáncer de mama en todo el mundo y que ocasiona alrededor de 627,000 muertes.</w:t>
      </w:r>
      <w:r w:rsidR="00980016">
        <w:rPr>
          <w:rFonts w:ascii="Arial" w:hAnsi="Arial" w:cs="Arial"/>
          <w:bCs/>
          <w:noProof/>
          <w:sz w:val="24"/>
          <w:szCs w:val="28"/>
        </w:rPr>
        <w:t xml:space="preserve"> (OMS, 2021).</w:t>
      </w:r>
    </w:p>
    <w:p w14:paraId="5B63A7EB" w14:textId="7B02BD4F" w:rsidR="00A462A8" w:rsidRDefault="00A462A8" w:rsidP="00575E13">
      <w:pPr>
        <w:spacing w:line="360" w:lineRule="auto"/>
        <w:jc w:val="both"/>
        <w:rPr>
          <w:rFonts w:ascii="Arial" w:hAnsi="Arial" w:cs="Arial"/>
          <w:bCs/>
          <w:noProof/>
          <w:sz w:val="24"/>
          <w:szCs w:val="28"/>
        </w:rPr>
      </w:pPr>
    </w:p>
    <w:p w14:paraId="1479C400" w14:textId="63129825" w:rsidR="00980016" w:rsidRDefault="008F439A" w:rsidP="00575E13">
      <w:pPr>
        <w:spacing w:line="360" w:lineRule="auto"/>
        <w:jc w:val="both"/>
        <w:rPr>
          <w:rFonts w:ascii="Arial" w:hAnsi="Arial" w:cs="Arial"/>
          <w:bCs/>
          <w:noProof/>
          <w:sz w:val="24"/>
          <w:szCs w:val="28"/>
        </w:rPr>
      </w:pPr>
      <w:r>
        <w:rPr>
          <w:rFonts w:ascii="Arial" w:hAnsi="Arial" w:cs="Arial"/>
          <w:bCs/>
          <w:noProof/>
          <w:sz w:val="24"/>
          <w:szCs w:val="28"/>
        </w:rPr>
        <w:t>A nivel nacional e</w:t>
      </w:r>
      <w:r w:rsidR="00980016" w:rsidRPr="00980016">
        <w:rPr>
          <w:rFonts w:ascii="Arial" w:hAnsi="Arial" w:cs="Arial"/>
          <w:bCs/>
          <w:noProof/>
          <w:sz w:val="24"/>
          <w:szCs w:val="28"/>
        </w:rPr>
        <w:t xml:space="preserve">l cáncer de mama en México es un problema de salud importante. Según </w:t>
      </w:r>
      <w:r w:rsidR="00980016">
        <w:rPr>
          <w:rFonts w:ascii="Arial" w:hAnsi="Arial" w:cs="Arial"/>
          <w:bCs/>
          <w:noProof/>
          <w:sz w:val="24"/>
          <w:szCs w:val="28"/>
        </w:rPr>
        <w:t>el I</w:t>
      </w:r>
      <w:r w:rsidR="00A462A8">
        <w:rPr>
          <w:rFonts w:ascii="Arial" w:hAnsi="Arial" w:cs="Arial"/>
          <w:bCs/>
          <w:noProof/>
          <w:sz w:val="24"/>
          <w:szCs w:val="28"/>
        </w:rPr>
        <w:t xml:space="preserve">nstituto </w:t>
      </w:r>
      <w:r w:rsidR="00980016">
        <w:rPr>
          <w:rFonts w:ascii="Arial" w:hAnsi="Arial" w:cs="Arial"/>
          <w:bCs/>
          <w:noProof/>
          <w:sz w:val="24"/>
          <w:szCs w:val="28"/>
        </w:rPr>
        <w:t>M</w:t>
      </w:r>
      <w:r w:rsidR="00A462A8">
        <w:rPr>
          <w:rFonts w:ascii="Arial" w:hAnsi="Arial" w:cs="Arial"/>
          <w:bCs/>
          <w:noProof/>
          <w:sz w:val="24"/>
          <w:szCs w:val="28"/>
        </w:rPr>
        <w:t xml:space="preserve">exicano del Seguro </w:t>
      </w:r>
      <w:r w:rsidR="00980016">
        <w:rPr>
          <w:rFonts w:ascii="Arial" w:hAnsi="Arial" w:cs="Arial"/>
          <w:bCs/>
          <w:noProof/>
          <w:sz w:val="24"/>
          <w:szCs w:val="28"/>
        </w:rPr>
        <w:t>S</w:t>
      </w:r>
      <w:r w:rsidR="00A462A8">
        <w:rPr>
          <w:rFonts w:ascii="Arial" w:hAnsi="Arial" w:cs="Arial"/>
          <w:bCs/>
          <w:noProof/>
          <w:sz w:val="24"/>
          <w:szCs w:val="28"/>
        </w:rPr>
        <w:t>ocial</w:t>
      </w:r>
      <w:r w:rsidR="00980016">
        <w:rPr>
          <w:rFonts w:ascii="Arial" w:hAnsi="Arial" w:cs="Arial"/>
          <w:bCs/>
          <w:noProof/>
          <w:sz w:val="24"/>
          <w:szCs w:val="28"/>
        </w:rPr>
        <w:t xml:space="preserve"> en su articulo señala </w:t>
      </w:r>
      <w:r w:rsidR="00980016" w:rsidRPr="00980016">
        <w:rPr>
          <w:rFonts w:ascii="Arial" w:hAnsi="Arial" w:cs="Arial"/>
          <w:bCs/>
          <w:noProof/>
          <w:sz w:val="24"/>
          <w:szCs w:val="28"/>
        </w:rPr>
        <w:t xml:space="preserve">datos de la Secretaría de Salud de México, </w:t>
      </w:r>
      <w:r w:rsidR="00980016">
        <w:rPr>
          <w:rFonts w:ascii="Arial" w:hAnsi="Arial" w:cs="Arial"/>
          <w:bCs/>
          <w:noProof/>
          <w:sz w:val="24"/>
          <w:szCs w:val="28"/>
        </w:rPr>
        <w:t xml:space="preserve">en donde </w:t>
      </w:r>
      <w:r w:rsidR="00980016" w:rsidRPr="00980016">
        <w:rPr>
          <w:rFonts w:ascii="Arial" w:hAnsi="Arial" w:cs="Arial"/>
          <w:bCs/>
          <w:noProof/>
          <w:sz w:val="24"/>
          <w:szCs w:val="28"/>
        </w:rPr>
        <w:t xml:space="preserve">se estima que cada año se diagnostican </w:t>
      </w:r>
      <w:r w:rsidR="00980016" w:rsidRPr="00980016">
        <w:rPr>
          <w:rFonts w:ascii="Arial" w:hAnsi="Arial" w:cs="Arial"/>
          <w:bCs/>
          <w:noProof/>
          <w:sz w:val="24"/>
          <w:szCs w:val="28"/>
        </w:rPr>
        <w:lastRenderedPageBreak/>
        <w:t>alrededor de 27,000 nuevos casos de cáncer de mama en el país. Además, es la principal causa de muerte por c</w:t>
      </w:r>
      <w:r w:rsidR="00980016">
        <w:rPr>
          <w:rFonts w:ascii="Arial" w:hAnsi="Arial" w:cs="Arial"/>
          <w:bCs/>
          <w:noProof/>
          <w:sz w:val="24"/>
          <w:szCs w:val="28"/>
        </w:rPr>
        <w:t>áncer en las mujeres mexicanas.</w:t>
      </w:r>
      <w:r w:rsidR="00A462A8">
        <w:rPr>
          <w:rFonts w:ascii="Arial" w:hAnsi="Arial" w:cs="Arial"/>
          <w:bCs/>
          <w:noProof/>
          <w:sz w:val="24"/>
          <w:szCs w:val="28"/>
        </w:rPr>
        <w:t xml:space="preserve"> (IMS</w:t>
      </w:r>
      <w:r w:rsidR="00980016">
        <w:rPr>
          <w:rFonts w:ascii="Arial" w:hAnsi="Arial" w:cs="Arial"/>
          <w:bCs/>
          <w:noProof/>
          <w:sz w:val="24"/>
          <w:szCs w:val="28"/>
        </w:rPr>
        <w:t>S, 2022).</w:t>
      </w:r>
    </w:p>
    <w:p w14:paraId="40722CED" w14:textId="77777777" w:rsidR="00980016" w:rsidRPr="00980016" w:rsidRDefault="00980016" w:rsidP="00575E13">
      <w:pPr>
        <w:spacing w:line="360" w:lineRule="auto"/>
        <w:jc w:val="both"/>
        <w:rPr>
          <w:rFonts w:ascii="Arial" w:hAnsi="Arial" w:cs="Arial"/>
          <w:bCs/>
          <w:noProof/>
          <w:sz w:val="24"/>
          <w:szCs w:val="28"/>
        </w:rPr>
      </w:pPr>
    </w:p>
    <w:p w14:paraId="1E60F723" w14:textId="77777777" w:rsidR="00980016" w:rsidRPr="00980016" w:rsidRDefault="00980016" w:rsidP="00575E13">
      <w:pPr>
        <w:spacing w:line="360" w:lineRule="auto"/>
        <w:jc w:val="both"/>
        <w:rPr>
          <w:rFonts w:ascii="Arial" w:hAnsi="Arial" w:cs="Arial"/>
          <w:bCs/>
          <w:noProof/>
          <w:sz w:val="24"/>
          <w:szCs w:val="28"/>
        </w:rPr>
      </w:pPr>
      <w:r w:rsidRPr="00980016">
        <w:rPr>
          <w:rFonts w:ascii="Arial" w:hAnsi="Arial" w:cs="Arial"/>
          <w:bCs/>
          <w:noProof/>
          <w:sz w:val="24"/>
          <w:szCs w:val="28"/>
        </w:rPr>
        <w:t>Es importante destacar que en México se han implementado diversas estrategias y programas de salud pública para concientizar sobre la importancia de la detección temprana, promover estilos de vida saludables y ofrecer acceso a servicios de diagnóstico y tratamiento. Estos esfuerzos buscan reducir la incidencia y mortalidad por cáncer de mama en el país.</w:t>
      </w:r>
    </w:p>
    <w:p w14:paraId="08F5C9F7" w14:textId="77777777" w:rsidR="00980016" w:rsidRPr="00980016" w:rsidRDefault="00980016" w:rsidP="00575E13">
      <w:pPr>
        <w:spacing w:line="360" w:lineRule="auto"/>
        <w:jc w:val="both"/>
        <w:rPr>
          <w:rFonts w:ascii="Arial" w:hAnsi="Arial" w:cs="Arial"/>
          <w:bCs/>
          <w:noProof/>
          <w:sz w:val="24"/>
          <w:szCs w:val="28"/>
        </w:rPr>
      </w:pPr>
    </w:p>
    <w:p w14:paraId="623D4451" w14:textId="067B4F5B" w:rsidR="00D7103E" w:rsidRDefault="00A462A8" w:rsidP="00575E13">
      <w:pPr>
        <w:spacing w:line="360" w:lineRule="auto"/>
        <w:jc w:val="both"/>
        <w:rPr>
          <w:rFonts w:ascii="Arial" w:hAnsi="Arial" w:cs="Arial"/>
          <w:bCs/>
          <w:noProof/>
          <w:sz w:val="24"/>
          <w:szCs w:val="28"/>
        </w:rPr>
      </w:pPr>
      <w:r>
        <w:rPr>
          <w:rFonts w:ascii="Arial" w:hAnsi="Arial" w:cs="Arial"/>
          <w:bCs/>
          <w:noProof/>
          <w:sz w:val="24"/>
          <w:szCs w:val="28"/>
        </w:rPr>
        <w:t>Por ultimo, a nivel estado e</w:t>
      </w:r>
      <w:r w:rsidR="00D7103E">
        <w:rPr>
          <w:rFonts w:ascii="Arial" w:hAnsi="Arial" w:cs="Arial"/>
          <w:bCs/>
          <w:noProof/>
          <w:sz w:val="24"/>
          <w:szCs w:val="28"/>
        </w:rPr>
        <w:t>n Tabasco, d</w:t>
      </w:r>
      <w:r w:rsidR="00D7103E" w:rsidRPr="00D7103E">
        <w:rPr>
          <w:rFonts w:ascii="Arial" w:hAnsi="Arial" w:cs="Arial"/>
          <w:bCs/>
          <w:noProof/>
          <w:sz w:val="24"/>
          <w:szCs w:val="28"/>
        </w:rPr>
        <w:t>el 2015 al 2021 han muerto un total de 769 mujeres a causa de tumores malignos de la mama. El número más alto se registró en el 2020, y las más afectadas son las mujeres de entre los 50 y 60 años de edad</w:t>
      </w:r>
      <w:r w:rsidR="00F02F09">
        <w:rPr>
          <w:rFonts w:ascii="Arial" w:hAnsi="Arial" w:cs="Arial"/>
          <w:bCs/>
          <w:noProof/>
          <w:sz w:val="24"/>
          <w:szCs w:val="28"/>
        </w:rPr>
        <w:t>”.</w:t>
      </w:r>
      <w:r w:rsidR="00CB342D">
        <w:rPr>
          <w:rFonts w:ascii="Arial" w:hAnsi="Arial" w:cs="Arial"/>
          <w:bCs/>
          <w:noProof/>
          <w:sz w:val="24"/>
          <w:szCs w:val="28"/>
        </w:rPr>
        <w:t xml:space="preserve"> (Nicasio Arias, 2021)</w:t>
      </w:r>
    </w:p>
    <w:p w14:paraId="43A0129A" w14:textId="77777777" w:rsidR="00A462A8" w:rsidRDefault="00A462A8" w:rsidP="00575E13">
      <w:pPr>
        <w:spacing w:line="360" w:lineRule="auto"/>
        <w:jc w:val="both"/>
        <w:rPr>
          <w:rFonts w:ascii="Arial" w:hAnsi="Arial" w:cs="Arial"/>
          <w:bCs/>
          <w:noProof/>
          <w:sz w:val="24"/>
          <w:szCs w:val="28"/>
        </w:rPr>
      </w:pPr>
    </w:p>
    <w:p w14:paraId="7E533625" w14:textId="04FA0415" w:rsidR="00CB342D" w:rsidRPr="001607F5" w:rsidRDefault="00A462A8" w:rsidP="00575E13">
      <w:pPr>
        <w:spacing w:line="360" w:lineRule="auto"/>
        <w:jc w:val="both"/>
        <w:rPr>
          <w:rFonts w:ascii="Arial" w:hAnsi="Arial" w:cs="Arial"/>
          <w:bCs/>
          <w:noProof/>
          <w:sz w:val="24"/>
          <w:szCs w:val="24"/>
        </w:rPr>
      </w:pPr>
      <w:r>
        <w:rPr>
          <w:rFonts w:ascii="Arial" w:hAnsi="Arial" w:cs="Arial"/>
          <w:bCs/>
          <w:noProof/>
          <w:sz w:val="24"/>
          <w:szCs w:val="28"/>
        </w:rPr>
        <w:t xml:space="preserve">La </w:t>
      </w:r>
      <w:r w:rsidR="0048797B">
        <w:rPr>
          <w:rFonts w:ascii="Arial" w:hAnsi="Arial" w:cs="Arial"/>
          <w:bCs/>
          <w:noProof/>
          <w:sz w:val="24"/>
          <w:szCs w:val="28"/>
        </w:rPr>
        <w:t>cápsula</w:t>
      </w:r>
      <w:r w:rsidR="004851DE">
        <w:rPr>
          <w:rFonts w:ascii="Arial" w:hAnsi="Arial" w:cs="Arial"/>
          <w:bCs/>
          <w:noProof/>
          <w:sz w:val="24"/>
          <w:szCs w:val="28"/>
        </w:rPr>
        <w:t xml:space="preserve"> del 4 de febrero del 2022 </w:t>
      </w:r>
      <w:r w:rsidR="0048797B">
        <w:rPr>
          <w:rFonts w:ascii="Arial" w:hAnsi="Arial" w:cs="Arial"/>
          <w:bCs/>
          <w:noProof/>
          <w:sz w:val="24"/>
          <w:szCs w:val="28"/>
        </w:rPr>
        <w:t xml:space="preserve"> del periodico el Heraldo de Tabasco </w:t>
      </w:r>
      <w:r w:rsidR="004851DE">
        <w:rPr>
          <w:rFonts w:ascii="Arial" w:hAnsi="Arial" w:cs="Arial"/>
          <w:bCs/>
          <w:noProof/>
          <w:sz w:val="24"/>
          <w:szCs w:val="28"/>
        </w:rPr>
        <w:t>señala que, l</w:t>
      </w:r>
      <w:r w:rsidR="004851DE" w:rsidRPr="00DC08AD">
        <w:rPr>
          <w:rFonts w:ascii="Arial" w:hAnsi="Arial" w:cs="Arial"/>
          <w:bCs/>
          <w:noProof/>
          <w:sz w:val="24"/>
          <w:szCs w:val="28"/>
        </w:rPr>
        <w:t xml:space="preserve">a tasa </w:t>
      </w:r>
      <w:r w:rsidR="004851DE">
        <w:rPr>
          <w:rFonts w:ascii="Arial" w:hAnsi="Arial" w:cs="Arial"/>
          <w:bCs/>
          <w:noProof/>
          <w:sz w:val="24"/>
          <w:szCs w:val="28"/>
        </w:rPr>
        <w:t xml:space="preserve">de </w:t>
      </w:r>
      <w:r w:rsidR="004851DE" w:rsidRPr="00DC08AD">
        <w:rPr>
          <w:rFonts w:ascii="Arial" w:hAnsi="Arial" w:cs="Arial"/>
          <w:bCs/>
          <w:noProof/>
          <w:sz w:val="24"/>
          <w:szCs w:val="28"/>
        </w:rPr>
        <w:t>mortalidad por cáncer de mama en Tabasco es de 9.29 a 13.64 por cada 100 mil mujeres y aunque no se ubica entre las entidades con una alta mortalidad por esta causa, las autoridades sanitarias han insistido en decir que el 80 por ciento de los casos de cáncer de mama en México y Tabasco se detectan en las etapas más avanzadas, lo que hace que la probabilidad de supervivencia sea menor.</w:t>
      </w:r>
      <w:r w:rsidR="00CB342D">
        <w:rPr>
          <w:rFonts w:ascii="Arial" w:hAnsi="Arial" w:cs="Arial"/>
          <w:bCs/>
          <w:noProof/>
          <w:sz w:val="24"/>
          <w:szCs w:val="28"/>
        </w:rPr>
        <w:t xml:space="preserve"> (José Pérez, 2022)</w:t>
      </w:r>
    </w:p>
    <w:p w14:paraId="585345AB" w14:textId="5888B82B" w:rsidR="004851DE" w:rsidRDefault="004851DE" w:rsidP="00575E13">
      <w:pPr>
        <w:spacing w:line="360" w:lineRule="auto"/>
        <w:jc w:val="both"/>
        <w:rPr>
          <w:rFonts w:ascii="Arial" w:hAnsi="Arial" w:cs="Arial"/>
          <w:bCs/>
          <w:noProof/>
          <w:sz w:val="24"/>
          <w:szCs w:val="28"/>
        </w:rPr>
      </w:pPr>
    </w:p>
    <w:p w14:paraId="0978F749" w14:textId="77777777" w:rsidR="00A462A8" w:rsidRPr="001B05E6" w:rsidRDefault="00A462A8" w:rsidP="00575E13">
      <w:pPr>
        <w:spacing w:line="360" w:lineRule="auto"/>
        <w:jc w:val="both"/>
        <w:rPr>
          <w:rFonts w:ascii="Arial" w:hAnsi="Arial" w:cs="Arial"/>
          <w:bCs/>
          <w:noProof/>
          <w:sz w:val="24"/>
          <w:szCs w:val="28"/>
        </w:rPr>
      </w:pPr>
      <w:r w:rsidRPr="001B05E6">
        <w:rPr>
          <w:rFonts w:ascii="Arial" w:hAnsi="Arial" w:cs="Arial"/>
          <w:bCs/>
          <w:noProof/>
          <w:sz w:val="24"/>
          <w:szCs w:val="28"/>
        </w:rPr>
        <w:t>La detección temprana es fundamental para mejorar el pronóstico y el tratamiento del cáncer de mama. Las medidas de detección incluyen la autoexploración de las mamas, la mamografía, la ecografía mamaria y, en algunos casos, la resonancia magnética. Si se detecta un tumor en etapas iniciales, existen más opciones de tratamiento y la posibilidad de curación es mayor.</w:t>
      </w:r>
    </w:p>
    <w:p w14:paraId="00B3564F" w14:textId="77777777" w:rsidR="00A462A8" w:rsidRDefault="00A462A8" w:rsidP="00575E13">
      <w:pPr>
        <w:spacing w:line="360" w:lineRule="auto"/>
        <w:jc w:val="both"/>
        <w:rPr>
          <w:rFonts w:ascii="Arial" w:hAnsi="Arial" w:cs="Arial"/>
          <w:bCs/>
          <w:noProof/>
          <w:sz w:val="24"/>
          <w:szCs w:val="28"/>
        </w:rPr>
      </w:pPr>
    </w:p>
    <w:p w14:paraId="58251863" w14:textId="3600E1EF" w:rsidR="00A462A8" w:rsidRPr="001B05E6" w:rsidRDefault="00A462A8" w:rsidP="00575E13">
      <w:pPr>
        <w:spacing w:line="360" w:lineRule="auto"/>
        <w:jc w:val="both"/>
        <w:rPr>
          <w:rFonts w:ascii="Arial" w:hAnsi="Arial" w:cs="Arial"/>
          <w:bCs/>
          <w:noProof/>
          <w:sz w:val="24"/>
          <w:szCs w:val="28"/>
        </w:rPr>
      </w:pPr>
      <w:r w:rsidRPr="001B05E6">
        <w:rPr>
          <w:rFonts w:ascii="Arial" w:hAnsi="Arial" w:cs="Arial"/>
          <w:bCs/>
          <w:noProof/>
          <w:sz w:val="24"/>
          <w:szCs w:val="28"/>
        </w:rPr>
        <w:lastRenderedPageBreak/>
        <w:t>La concienciación sobre la importancia de la detección temprana, la promoción de estilos de vida saludables y el acceso a servicios de salud adecuados son clave en la lucha contra el</w:t>
      </w:r>
      <w:r>
        <w:rPr>
          <w:rFonts w:ascii="Arial" w:hAnsi="Arial" w:cs="Arial"/>
          <w:bCs/>
          <w:noProof/>
          <w:sz w:val="24"/>
          <w:szCs w:val="28"/>
        </w:rPr>
        <w:t xml:space="preserve"> cáncer de mama a nivel mundial, nacional y estatal.</w:t>
      </w:r>
      <w:r w:rsidRPr="001B05E6">
        <w:rPr>
          <w:rFonts w:ascii="Arial" w:hAnsi="Arial" w:cs="Arial"/>
          <w:bCs/>
          <w:noProof/>
          <w:sz w:val="24"/>
          <w:szCs w:val="28"/>
        </w:rPr>
        <w:t xml:space="preserve"> Además, la investigación continua en el campo de la genética, la biología del cáncer y los tratamientos innovadores está contribuyendo a mejorar los resultados y la supervivencia de las personas afectadas.</w:t>
      </w:r>
    </w:p>
    <w:p w14:paraId="22256C14" w14:textId="77777777" w:rsidR="00A462A8" w:rsidRDefault="00A462A8" w:rsidP="00575E13">
      <w:pPr>
        <w:spacing w:line="360" w:lineRule="auto"/>
        <w:jc w:val="both"/>
        <w:rPr>
          <w:rFonts w:ascii="Arial" w:hAnsi="Arial" w:cs="Arial"/>
          <w:bCs/>
          <w:noProof/>
          <w:sz w:val="24"/>
          <w:szCs w:val="28"/>
        </w:rPr>
      </w:pPr>
      <w:r w:rsidRPr="001B05E6">
        <w:rPr>
          <w:rFonts w:ascii="Arial" w:hAnsi="Arial" w:cs="Arial"/>
          <w:bCs/>
          <w:noProof/>
          <w:sz w:val="24"/>
          <w:szCs w:val="28"/>
        </w:rPr>
        <w:t xml:space="preserve">Es importante destacar que cada caso de cáncer de mama es único, y el pronóstico y las opciones de tratamiento pueden variar ampliamente. </w:t>
      </w:r>
    </w:p>
    <w:p w14:paraId="12FE7011" w14:textId="117D0350" w:rsidR="005969E9" w:rsidRDefault="005969E9" w:rsidP="00575E13">
      <w:pPr>
        <w:rPr>
          <w:rFonts w:ascii="Arial" w:hAnsi="Arial" w:cs="Arial"/>
          <w:bCs/>
          <w:noProof/>
          <w:sz w:val="24"/>
          <w:szCs w:val="28"/>
        </w:rPr>
      </w:pPr>
    </w:p>
    <w:p w14:paraId="24D00904" w14:textId="70CF500B" w:rsidR="00AA0BEE" w:rsidRPr="00575E13" w:rsidRDefault="00C071EE" w:rsidP="00575E13">
      <w:pPr>
        <w:rPr>
          <w:rFonts w:ascii="Arial" w:hAnsi="Arial" w:cs="Arial"/>
          <w:b/>
          <w:bCs/>
          <w:noProof/>
          <w:sz w:val="28"/>
          <w:szCs w:val="28"/>
        </w:rPr>
      </w:pPr>
      <w:r w:rsidRPr="00575E13">
        <w:rPr>
          <w:rFonts w:ascii="Arial" w:hAnsi="Arial" w:cs="Arial"/>
          <w:b/>
          <w:bCs/>
          <w:noProof/>
          <w:sz w:val="28"/>
          <w:szCs w:val="28"/>
        </w:rPr>
        <w:t>1.2 FORMULACIÓ</w:t>
      </w:r>
      <w:r w:rsidR="00FC6CA5" w:rsidRPr="00575E13">
        <w:rPr>
          <w:rFonts w:ascii="Arial" w:hAnsi="Arial" w:cs="Arial"/>
          <w:b/>
          <w:bCs/>
          <w:noProof/>
          <w:sz w:val="28"/>
          <w:szCs w:val="28"/>
        </w:rPr>
        <w:t>N DEL PROBLEMA</w:t>
      </w:r>
    </w:p>
    <w:p w14:paraId="398EBDD1" w14:textId="3414D00C" w:rsidR="00C071EE" w:rsidRDefault="00C071EE" w:rsidP="00575E13">
      <w:pPr>
        <w:rPr>
          <w:rFonts w:ascii="Times New Roman" w:hAnsi="Times New Roman" w:cs="Times New Roman"/>
          <w:b/>
          <w:bCs/>
          <w:noProof/>
          <w:sz w:val="28"/>
          <w:szCs w:val="28"/>
        </w:rPr>
      </w:pPr>
    </w:p>
    <w:p w14:paraId="1D7E1D06" w14:textId="127270CE" w:rsidR="00C071EE" w:rsidRDefault="00C071EE" w:rsidP="00575E13">
      <w:pPr>
        <w:rPr>
          <w:rFonts w:ascii="Arial" w:hAnsi="Arial" w:cs="Arial"/>
          <w:bCs/>
          <w:noProof/>
          <w:sz w:val="24"/>
          <w:szCs w:val="28"/>
        </w:rPr>
      </w:pPr>
      <w:r>
        <w:rPr>
          <w:rFonts w:ascii="Arial" w:hAnsi="Arial" w:cs="Arial"/>
          <w:bCs/>
          <w:noProof/>
          <w:sz w:val="24"/>
          <w:szCs w:val="28"/>
        </w:rPr>
        <w:t xml:space="preserve">¿Cuál es la importancia de educar a la población femenina de 25 a 39 años de edad de la Rancheria Medellin y Madero 4ta Sección </w:t>
      </w:r>
      <w:r w:rsidR="004F2C4F">
        <w:rPr>
          <w:rFonts w:ascii="Arial" w:hAnsi="Arial" w:cs="Arial"/>
          <w:bCs/>
          <w:noProof/>
          <w:sz w:val="24"/>
          <w:szCs w:val="28"/>
        </w:rPr>
        <w:t>sobre la autoexploración de mama</w:t>
      </w:r>
      <w:r>
        <w:rPr>
          <w:rFonts w:ascii="Arial" w:hAnsi="Arial" w:cs="Arial"/>
          <w:bCs/>
          <w:noProof/>
          <w:sz w:val="24"/>
          <w:szCs w:val="28"/>
        </w:rPr>
        <w:t>?</w:t>
      </w:r>
    </w:p>
    <w:p w14:paraId="1F1A265F" w14:textId="4B9104BF" w:rsidR="00C071EE" w:rsidRDefault="00C071EE" w:rsidP="00575E13">
      <w:pPr>
        <w:rPr>
          <w:rFonts w:ascii="Arial" w:hAnsi="Arial" w:cs="Arial"/>
          <w:bCs/>
          <w:noProof/>
          <w:sz w:val="24"/>
          <w:szCs w:val="28"/>
        </w:rPr>
      </w:pPr>
    </w:p>
    <w:p w14:paraId="156FECC7" w14:textId="77777777" w:rsidR="00C04444" w:rsidRDefault="00C04444" w:rsidP="00575E13">
      <w:pPr>
        <w:rPr>
          <w:rFonts w:ascii="Arial" w:hAnsi="Arial" w:cs="Arial"/>
          <w:bCs/>
          <w:noProof/>
          <w:sz w:val="24"/>
          <w:szCs w:val="28"/>
        </w:rPr>
      </w:pPr>
    </w:p>
    <w:p w14:paraId="08787429" w14:textId="24E61D53" w:rsidR="00C071EE" w:rsidRDefault="00C071EE" w:rsidP="00575E13">
      <w:pPr>
        <w:rPr>
          <w:rFonts w:ascii="Arial" w:hAnsi="Arial" w:cs="Arial"/>
          <w:bCs/>
          <w:noProof/>
          <w:sz w:val="24"/>
          <w:szCs w:val="28"/>
        </w:rPr>
      </w:pPr>
      <w:r>
        <w:rPr>
          <w:rFonts w:ascii="Arial" w:hAnsi="Arial" w:cs="Arial"/>
          <w:bCs/>
          <w:noProof/>
          <w:sz w:val="24"/>
          <w:szCs w:val="28"/>
        </w:rPr>
        <w:t>¿Cuáles son los factores de ri</w:t>
      </w:r>
      <w:r w:rsidR="004F2C4F">
        <w:rPr>
          <w:rFonts w:ascii="Arial" w:hAnsi="Arial" w:cs="Arial"/>
          <w:bCs/>
          <w:noProof/>
          <w:sz w:val="24"/>
          <w:szCs w:val="28"/>
        </w:rPr>
        <w:t>esgo para padecer Cáncer de mama</w:t>
      </w:r>
      <w:r>
        <w:rPr>
          <w:rFonts w:ascii="Arial" w:hAnsi="Arial" w:cs="Arial"/>
          <w:bCs/>
          <w:noProof/>
          <w:sz w:val="24"/>
          <w:szCs w:val="28"/>
        </w:rPr>
        <w:t xml:space="preserve"> </w:t>
      </w:r>
      <w:r w:rsidR="00C04444">
        <w:rPr>
          <w:rFonts w:ascii="Arial" w:hAnsi="Arial" w:cs="Arial"/>
          <w:bCs/>
          <w:noProof/>
          <w:sz w:val="24"/>
          <w:szCs w:val="28"/>
        </w:rPr>
        <w:t>en un rango de edad de 25 a 39 años en la Rancheria Medellin y Madero 4ta sección?</w:t>
      </w:r>
    </w:p>
    <w:p w14:paraId="10A417A3" w14:textId="022B9086" w:rsidR="00C04444" w:rsidRDefault="00C04444" w:rsidP="00575E13">
      <w:pPr>
        <w:rPr>
          <w:rFonts w:ascii="Arial" w:hAnsi="Arial" w:cs="Arial"/>
          <w:bCs/>
          <w:noProof/>
          <w:sz w:val="24"/>
          <w:szCs w:val="28"/>
        </w:rPr>
      </w:pPr>
    </w:p>
    <w:p w14:paraId="5C542305" w14:textId="01DB5C86" w:rsidR="00C04444" w:rsidRDefault="00C04444" w:rsidP="00575E13">
      <w:pPr>
        <w:rPr>
          <w:rFonts w:ascii="Arial" w:hAnsi="Arial" w:cs="Arial"/>
          <w:bCs/>
          <w:noProof/>
          <w:sz w:val="24"/>
          <w:szCs w:val="28"/>
        </w:rPr>
      </w:pPr>
    </w:p>
    <w:p w14:paraId="57792611" w14:textId="77777777" w:rsidR="00C04444" w:rsidRDefault="00C04444" w:rsidP="00575E13">
      <w:pPr>
        <w:rPr>
          <w:rFonts w:ascii="Arial" w:hAnsi="Arial" w:cs="Arial"/>
          <w:bCs/>
          <w:noProof/>
          <w:sz w:val="24"/>
          <w:szCs w:val="28"/>
        </w:rPr>
      </w:pPr>
    </w:p>
    <w:p w14:paraId="2D6B1D6E" w14:textId="5DB64C84" w:rsidR="00C04444" w:rsidRDefault="00C04444" w:rsidP="00575E13">
      <w:pPr>
        <w:rPr>
          <w:rFonts w:ascii="Arial" w:hAnsi="Arial" w:cs="Arial"/>
          <w:bCs/>
          <w:noProof/>
          <w:sz w:val="24"/>
          <w:szCs w:val="28"/>
        </w:rPr>
      </w:pPr>
      <w:r>
        <w:rPr>
          <w:rFonts w:ascii="Arial" w:hAnsi="Arial" w:cs="Arial"/>
          <w:bCs/>
          <w:noProof/>
          <w:sz w:val="24"/>
          <w:szCs w:val="28"/>
        </w:rPr>
        <w:t>¿Cómo educar a la población femenina para disminuir las tazas de incidencias y mortalidad en la Rancheria Medellin y Madero 4ta Sección?</w:t>
      </w:r>
    </w:p>
    <w:p w14:paraId="35A25BD7" w14:textId="30AA128F" w:rsidR="00C04444" w:rsidRDefault="00C04444" w:rsidP="00575E13">
      <w:pPr>
        <w:rPr>
          <w:rFonts w:ascii="Arial" w:hAnsi="Arial" w:cs="Arial"/>
          <w:bCs/>
          <w:noProof/>
          <w:sz w:val="24"/>
          <w:szCs w:val="28"/>
        </w:rPr>
      </w:pPr>
    </w:p>
    <w:p w14:paraId="0796CE6C" w14:textId="3F79A9E0" w:rsidR="00C04444" w:rsidRDefault="00C04444" w:rsidP="00575E13">
      <w:pPr>
        <w:rPr>
          <w:rFonts w:ascii="Arial" w:hAnsi="Arial" w:cs="Arial"/>
          <w:bCs/>
          <w:noProof/>
          <w:sz w:val="24"/>
          <w:szCs w:val="28"/>
        </w:rPr>
      </w:pPr>
    </w:p>
    <w:p w14:paraId="1305ECAF" w14:textId="6335DF43" w:rsidR="006D0241" w:rsidRPr="00C04444" w:rsidRDefault="00C04444" w:rsidP="00575E13">
      <w:pPr>
        <w:rPr>
          <w:rFonts w:ascii="Arial" w:hAnsi="Arial" w:cs="Arial"/>
          <w:bCs/>
          <w:noProof/>
          <w:sz w:val="24"/>
          <w:szCs w:val="28"/>
        </w:rPr>
      </w:pPr>
      <w:r>
        <w:rPr>
          <w:rFonts w:ascii="Arial" w:hAnsi="Arial" w:cs="Arial"/>
          <w:bCs/>
          <w:noProof/>
          <w:sz w:val="24"/>
          <w:szCs w:val="28"/>
        </w:rPr>
        <w:t>¿De que manera concientizar a la sociedad feminina de 25 a 39 años de edad, acerca de los benefici</w:t>
      </w:r>
      <w:r w:rsidR="004F2C4F">
        <w:rPr>
          <w:rFonts w:ascii="Arial" w:hAnsi="Arial" w:cs="Arial"/>
          <w:bCs/>
          <w:noProof/>
          <w:sz w:val="24"/>
          <w:szCs w:val="28"/>
        </w:rPr>
        <w:t>os de la autoexploración de mama</w:t>
      </w:r>
      <w:r>
        <w:rPr>
          <w:rFonts w:ascii="Arial" w:hAnsi="Arial" w:cs="Arial"/>
          <w:bCs/>
          <w:noProof/>
          <w:sz w:val="24"/>
          <w:szCs w:val="28"/>
        </w:rPr>
        <w:t xml:space="preserve"> a temprana edad, en la Rancheria Medellin y Madero 4ta Sección?</w:t>
      </w:r>
    </w:p>
    <w:p w14:paraId="6555B57C" w14:textId="77777777" w:rsidR="006D0241" w:rsidRDefault="006D0241" w:rsidP="00575E13">
      <w:pPr>
        <w:jc w:val="center"/>
        <w:rPr>
          <w:rFonts w:ascii="Times New Roman" w:hAnsi="Times New Roman" w:cs="Times New Roman"/>
          <w:noProof/>
          <w:sz w:val="28"/>
          <w:szCs w:val="28"/>
        </w:rPr>
      </w:pPr>
    </w:p>
    <w:p w14:paraId="242053EE" w14:textId="77777777" w:rsidR="006D0241" w:rsidRDefault="006D0241" w:rsidP="00575E13">
      <w:pPr>
        <w:jc w:val="center"/>
        <w:rPr>
          <w:rFonts w:ascii="Times New Roman" w:hAnsi="Times New Roman" w:cs="Times New Roman"/>
          <w:noProof/>
          <w:sz w:val="28"/>
          <w:szCs w:val="28"/>
        </w:rPr>
      </w:pPr>
    </w:p>
    <w:p w14:paraId="07408AEF" w14:textId="77777777" w:rsidR="006D0241" w:rsidRDefault="006D0241" w:rsidP="00575E13">
      <w:pPr>
        <w:jc w:val="center"/>
        <w:rPr>
          <w:rFonts w:ascii="Times New Roman" w:hAnsi="Times New Roman" w:cs="Times New Roman"/>
          <w:noProof/>
          <w:sz w:val="28"/>
          <w:szCs w:val="28"/>
        </w:rPr>
      </w:pPr>
    </w:p>
    <w:p w14:paraId="4241C7ED" w14:textId="77777777" w:rsidR="00575E13" w:rsidRDefault="00575E13" w:rsidP="00575E13">
      <w:pPr>
        <w:rPr>
          <w:rFonts w:ascii="Times New Roman" w:hAnsi="Times New Roman" w:cs="Times New Roman"/>
          <w:noProof/>
          <w:sz w:val="28"/>
          <w:szCs w:val="28"/>
        </w:rPr>
      </w:pPr>
    </w:p>
    <w:p w14:paraId="3DCE9572" w14:textId="03BE9AB5" w:rsidR="0071484F" w:rsidRPr="00575E13" w:rsidRDefault="00FC6CA5" w:rsidP="00575E13">
      <w:pPr>
        <w:rPr>
          <w:rFonts w:ascii="Arial" w:hAnsi="Arial" w:cs="Arial"/>
          <w:b/>
          <w:bCs/>
          <w:noProof/>
          <w:sz w:val="28"/>
          <w:szCs w:val="28"/>
        </w:rPr>
      </w:pPr>
      <w:r w:rsidRPr="00575E13">
        <w:rPr>
          <w:rFonts w:ascii="Arial" w:hAnsi="Arial" w:cs="Arial"/>
          <w:b/>
          <w:bCs/>
          <w:noProof/>
          <w:sz w:val="28"/>
          <w:szCs w:val="28"/>
        </w:rPr>
        <w:t>1.3 OBJETIVOS</w:t>
      </w:r>
    </w:p>
    <w:p w14:paraId="1320A2A9" w14:textId="77777777" w:rsidR="0071484F" w:rsidRPr="00575E13" w:rsidRDefault="0071484F" w:rsidP="00575E13">
      <w:pPr>
        <w:jc w:val="center"/>
        <w:rPr>
          <w:rFonts w:ascii="Arial" w:hAnsi="Arial" w:cs="Arial"/>
          <w:b/>
          <w:bCs/>
          <w:noProof/>
          <w:sz w:val="28"/>
          <w:szCs w:val="28"/>
        </w:rPr>
      </w:pPr>
    </w:p>
    <w:p w14:paraId="1D67D67E" w14:textId="689B7BFD" w:rsidR="0071484F" w:rsidRPr="00575E13" w:rsidRDefault="00FC6CA5" w:rsidP="00575E13">
      <w:pPr>
        <w:rPr>
          <w:rFonts w:ascii="Arial" w:hAnsi="Arial" w:cs="Arial"/>
          <w:b/>
          <w:bCs/>
          <w:noProof/>
          <w:sz w:val="28"/>
          <w:szCs w:val="28"/>
        </w:rPr>
      </w:pPr>
      <w:r w:rsidRPr="00575E13">
        <w:rPr>
          <w:rFonts w:ascii="Arial" w:hAnsi="Arial" w:cs="Arial"/>
          <w:b/>
          <w:bCs/>
          <w:noProof/>
          <w:sz w:val="28"/>
          <w:szCs w:val="28"/>
        </w:rPr>
        <w:t xml:space="preserve">1.3.1 OBJETIVO GENERAL </w:t>
      </w:r>
    </w:p>
    <w:p w14:paraId="63412A53" w14:textId="77777777" w:rsidR="00923EEF" w:rsidRPr="00575E13" w:rsidRDefault="00923EEF" w:rsidP="00575E13">
      <w:pPr>
        <w:rPr>
          <w:rFonts w:ascii="Arial" w:hAnsi="Arial" w:cs="Arial"/>
          <w:noProof/>
          <w:sz w:val="28"/>
          <w:szCs w:val="28"/>
        </w:rPr>
      </w:pPr>
    </w:p>
    <w:p w14:paraId="6712004C" w14:textId="4E61EAE7" w:rsidR="00BB0E14" w:rsidRPr="00575E13" w:rsidRDefault="00BB0E14" w:rsidP="00575E13">
      <w:pPr>
        <w:pStyle w:val="Prrafodelista"/>
        <w:numPr>
          <w:ilvl w:val="0"/>
          <w:numId w:val="10"/>
        </w:numPr>
        <w:spacing w:line="360" w:lineRule="auto"/>
        <w:ind w:left="0"/>
        <w:jc w:val="both"/>
        <w:rPr>
          <w:rFonts w:ascii="Arial" w:hAnsi="Arial" w:cs="Arial"/>
          <w:bCs/>
          <w:noProof/>
          <w:sz w:val="24"/>
          <w:szCs w:val="28"/>
        </w:rPr>
      </w:pPr>
      <w:r w:rsidRPr="00575E13">
        <w:rPr>
          <w:rFonts w:ascii="Arial" w:hAnsi="Arial" w:cs="Arial"/>
          <w:bCs/>
          <w:noProof/>
          <w:sz w:val="24"/>
          <w:szCs w:val="28"/>
        </w:rPr>
        <w:t>C</w:t>
      </w:r>
      <w:r w:rsidR="00106552" w:rsidRPr="00575E13">
        <w:rPr>
          <w:rFonts w:ascii="Arial" w:hAnsi="Arial" w:cs="Arial"/>
          <w:bCs/>
          <w:noProof/>
          <w:sz w:val="24"/>
          <w:szCs w:val="28"/>
        </w:rPr>
        <w:t>onocer el nivel de conocimiento de la autoexploración correcta en mujeres de 25 a 39 años de la comunidad Medellin y Madero 4ta Sección</w:t>
      </w:r>
      <w:r w:rsidRPr="00575E13">
        <w:rPr>
          <w:rFonts w:ascii="Arial" w:hAnsi="Arial" w:cs="Arial"/>
          <w:bCs/>
          <w:noProof/>
          <w:sz w:val="24"/>
          <w:szCs w:val="28"/>
        </w:rPr>
        <w:t>.</w:t>
      </w:r>
    </w:p>
    <w:p w14:paraId="1D7D6EBF" w14:textId="700E4C28" w:rsidR="00BB0E14" w:rsidRPr="00575E13" w:rsidRDefault="00BB0E14" w:rsidP="00575E13">
      <w:pPr>
        <w:pStyle w:val="Prrafodelista"/>
        <w:spacing w:line="360" w:lineRule="auto"/>
        <w:ind w:left="0"/>
        <w:jc w:val="both"/>
        <w:rPr>
          <w:rFonts w:ascii="Arial" w:hAnsi="Arial" w:cs="Arial"/>
          <w:bCs/>
          <w:noProof/>
          <w:sz w:val="24"/>
          <w:szCs w:val="28"/>
        </w:rPr>
      </w:pPr>
    </w:p>
    <w:p w14:paraId="21C31FA8" w14:textId="6F20018C" w:rsidR="00BB0E14" w:rsidRPr="00575E13" w:rsidRDefault="00BB0E14" w:rsidP="00575E13">
      <w:pPr>
        <w:spacing w:line="360" w:lineRule="auto"/>
        <w:jc w:val="both"/>
        <w:rPr>
          <w:rFonts w:ascii="Arial" w:hAnsi="Arial" w:cs="Arial"/>
          <w:bCs/>
          <w:noProof/>
          <w:sz w:val="24"/>
          <w:szCs w:val="28"/>
        </w:rPr>
      </w:pPr>
    </w:p>
    <w:p w14:paraId="1165E1F6" w14:textId="5292DC15" w:rsidR="00C85A9A" w:rsidRPr="00575E13" w:rsidRDefault="00FC6CA5" w:rsidP="00575E13">
      <w:pPr>
        <w:rPr>
          <w:rFonts w:ascii="Arial" w:hAnsi="Arial" w:cs="Arial"/>
          <w:b/>
          <w:bCs/>
          <w:noProof/>
          <w:sz w:val="28"/>
          <w:szCs w:val="28"/>
        </w:rPr>
      </w:pPr>
      <w:r w:rsidRPr="00575E13">
        <w:rPr>
          <w:rFonts w:ascii="Arial" w:hAnsi="Arial" w:cs="Arial"/>
          <w:b/>
          <w:bCs/>
          <w:noProof/>
          <w:sz w:val="28"/>
          <w:szCs w:val="28"/>
        </w:rPr>
        <w:t xml:space="preserve">1.3.2 OBJETIVOS ESPECIFICOS </w:t>
      </w:r>
    </w:p>
    <w:p w14:paraId="0C9A4C93" w14:textId="77777777" w:rsidR="00C85A9A" w:rsidRPr="00575E13" w:rsidRDefault="00C85A9A" w:rsidP="00575E13">
      <w:pPr>
        <w:jc w:val="both"/>
        <w:rPr>
          <w:rFonts w:ascii="Arial" w:hAnsi="Arial" w:cs="Arial"/>
          <w:noProof/>
          <w:sz w:val="28"/>
          <w:szCs w:val="28"/>
        </w:rPr>
      </w:pPr>
    </w:p>
    <w:p w14:paraId="0DFC0417" w14:textId="27F506ED" w:rsidR="00BB0E14" w:rsidRPr="00575E13" w:rsidRDefault="00BB0E14" w:rsidP="00575E13">
      <w:pPr>
        <w:pStyle w:val="Prrafodelista"/>
        <w:numPr>
          <w:ilvl w:val="0"/>
          <w:numId w:val="10"/>
        </w:numPr>
        <w:spacing w:line="360" w:lineRule="auto"/>
        <w:ind w:left="0"/>
        <w:jc w:val="both"/>
        <w:rPr>
          <w:rFonts w:ascii="Arial" w:hAnsi="Arial" w:cs="Arial"/>
          <w:noProof/>
          <w:sz w:val="24"/>
          <w:szCs w:val="24"/>
        </w:rPr>
      </w:pPr>
      <w:r w:rsidRPr="00575E13">
        <w:rPr>
          <w:rFonts w:ascii="Arial" w:hAnsi="Arial" w:cs="Arial"/>
          <w:noProof/>
          <w:sz w:val="24"/>
          <w:szCs w:val="24"/>
        </w:rPr>
        <w:t>Identificar si las mujeres saben la tecnica correcta para la autoexploración.</w:t>
      </w:r>
    </w:p>
    <w:p w14:paraId="7E1780B2" w14:textId="27C26E81" w:rsidR="00BB0E14" w:rsidRPr="00575E13" w:rsidRDefault="00BB0E14" w:rsidP="00575E13">
      <w:pPr>
        <w:pStyle w:val="Prrafodelista"/>
        <w:numPr>
          <w:ilvl w:val="0"/>
          <w:numId w:val="10"/>
        </w:numPr>
        <w:spacing w:line="360" w:lineRule="auto"/>
        <w:ind w:left="0"/>
        <w:jc w:val="both"/>
        <w:rPr>
          <w:rFonts w:ascii="Arial" w:hAnsi="Arial" w:cs="Arial"/>
          <w:noProof/>
          <w:sz w:val="24"/>
          <w:szCs w:val="24"/>
        </w:rPr>
      </w:pPr>
      <w:r w:rsidRPr="00575E13">
        <w:rPr>
          <w:rFonts w:ascii="Arial" w:hAnsi="Arial" w:cs="Arial"/>
          <w:noProof/>
          <w:sz w:val="24"/>
          <w:szCs w:val="24"/>
        </w:rPr>
        <w:t>Informar los beneficios que tiene la autoexploración a edad temprana.</w:t>
      </w:r>
    </w:p>
    <w:p w14:paraId="691600F6" w14:textId="06FA60D8" w:rsidR="00BB0E14" w:rsidRPr="00575E13" w:rsidRDefault="00BB0E14" w:rsidP="00575E13">
      <w:pPr>
        <w:pStyle w:val="Prrafodelista"/>
        <w:numPr>
          <w:ilvl w:val="0"/>
          <w:numId w:val="10"/>
        </w:numPr>
        <w:spacing w:line="360" w:lineRule="auto"/>
        <w:ind w:left="0"/>
        <w:jc w:val="both"/>
        <w:rPr>
          <w:rFonts w:ascii="Arial" w:hAnsi="Arial" w:cs="Arial"/>
          <w:noProof/>
          <w:sz w:val="24"/>
          <w:szCs w:val="24"/>
        </w:rPr>
      </w:pPr>
      <w:r w:rsidRPr="00575E13">
        <w:rPr>
          <w:rFonts w:ascii="Arial" w:hAnsi="Arial" w:cs="Arial"/>
          <w:noProof/>
          <w:sz w:val="24"/>
          <w:szCs w:val="24"/>
        </w:rPr>
        <w:t>Identificar los aspectos y conductas que limitan realizar  una autoexploración.</w:t>
      </w:r>
    </w:p>
    <w:p w14:paraId="5C80C4B8" w14:textId="0742AB5B" w:rsidR="00BB0E14" w:rsidRPr="00575E13" w:rsidRDefault="00BB0E14" w:rsidP="00575E13">
      <w:pPr>
        <w:pStyle w:val="Prrafodelista"/>
        <w:numPr>
          <w:ilvl w:val="0"/>
          <w:numId w:val="10"/>
        </w:numPr>
        <w:spacing w:line="360" w:lineRule="auto"/>
        <w:ind w:left="0"/>
        <w:jc w:val="both"/>
        <w:rPr>
          <w:rFonts w:ascii="Arial" w:hAnsi="Arial" w:cs="Arial"/>
          <w:noProof/>
          <w:sz w:val="24"/>
          <w:szCs w:val="24"/>
        </w:rPr>
      </w:pPr>
      <w:r w:rsidRPr="00575E13">
        <w:rPr>
          <w:rFonts w:ascii="Arial" w:hAnsi="Arial" w:cs="Arial"/>
          <w:noProof/>
          <w:sz w:val="24"/>
          <w:szCs w:val="24"/>
        </w:rPr>
        <w:t>Expresar el nivel de conocimiento sobre el cancer de mama.</w:t>
      </w:r>
    </w:p>
    <w:p w14:paraId="23B47563" w14:textId="77777777" w:rsidR="003777E3" w:rsidRPr="00575E13" w:rsidRDefault="003777E3" w:rsidP="00575E13">
      <w:pPr>
        <w:pStyle w:val="Prrafodelista"/>
        <w:spacing w:line="360" w:lineRule="auto"/>
        <w:ind w:left="0"/>
        <w:jc w:val="both"/>
        <w:rPr>
          <w:rFonts w:ascii="Arial" w:hAnsi="Arial" w:cs="Arial"/>
          <w:noProof/>
          <w:sz w:val="24"/>
          <w:szCs w:val="24"/>
        </w:rPr>
      </w:pPr>
    </w:p>
    <w:p w14:paraId="1AF526A9" w14:textId="77777777" w:rsidR="003777E3" w:rsidRPr="00575E13" w:rsidRDefault="003777E3" w:rsidP="00575E13">
      <w:pPr>
        <w:rPr>
          <w:rFonts w:ascii="Arial" w:hAnsi="Arial" w:cs="Arial"/>
          <w:b/>
          <w:bCs/>
          <w:noProof/>
          <w:sz w:val="28"/>
          <w:szCs w:val="28"/>
        </w:rPr>
      </w:pPr>
    </w:p>
    <w:p w14:paraId="641EA81F" w14:textId="49D8EEDF" w:rsidR="00C85A9A" w:rsidRPr="00575E13" w:rsidRDefault="00FC6CA5" w:rsidP="00575E13">
      <w:pPr>
        <w:rPr>
          <w:rFonts w:ascii="Arial" w:hAnsi="Arial" w:cs="Arial"/>
          <w:b/>
          <w:bCs/>
          <w:noProof/>
          <w:sz w:val="28"/>
          <w:szCs w:val="28"/>
        </w:rPr>
      </w:pPr>
      <w:r w:rsidRPr="00575E13">
        <w:rPr>
          <w:rFonts w:ascii="Arial" w:hAnsi="Arial" w:cs="Arial"/>
          <w:b/>
          <w:bCs/>
          <w:noProof/>
          <w:sz w:val="28"/>
          <w:szCs w:val="28"/>
        </w:rPr>
        <w:t xml:space="preserve">1.4 HIPOTESIS </w:t>
      </w:r>
    </w:p>
    <w:p w14:paraId="2250B3CF" w14:textId="77777777" w:rsidR="003777E3" w:rsidRDefault="003777E3" w:rsidP="00575E13">
      <w:pPr>
        <w:rPr>
          <w:rFonts w:ascii="Times New Roman" w:hAnsi="Times New Roman" w:cs="Times New Roman"/>
          <w:b/>
          <w:bCs/>
          <w:noProof/>
          <w:sz w:val="28"/>
          <w:szCs w:val="28"/>
        </w:rPr>
      </w:pPr>
    </w:p>
    <w:p w14:paraId="66A273FF" w14:textId="550A4D41" w:rsidR="00C85A9A" w:rsidRDefault="00E42A5D" w:rsidP="00575E13">
      <w:pPr>
        <w:spacing w:line="360" w:lineRule="auto"/>
        <w:jc w:val="both"/>
        <w:rPr>
          <w:rFonts w:ascii="Arial" w:hAnsi="Arial" w:cs="Arial"/>
          <w:noProof/>
          <w:sz w:val="24"/>
          <w:szCs w:val="28"/>
        </w:rPr>
      </w:pPr>
      <w:r w:rsidRPr="00E42A5D">
        <w:rPr>
          <w:rFonts w:ascii="Arial" w:hAnsi="Arial" w:cs="Arial"/>
          <w:noProof/>
          <w:sz w:val="24"/>
          <w:szCs w:val="28"/>
        </w:rPr>
        <w:t>El nivel de conocimiento sobre la autoexploración de mamá es deficiente en mujeres de 25 a 39 años de edad de la Rancheria Medellin y Madero 4ta Sección.</w:t>
      </w:r>
    </w:p>
    <w:p w14:paraId="349EFDC1" w14:textId="0D0EDB07" w:rsidR="00E42A5D" w:rsidRDefault="00E42A5D" w:rsidP="00575E13">
      <w:pPr>
        <w:spacing w:line="360" w:lineRule="auto"/>
        <w:jc w:val="both"/>
        <w:rPr>
          <w:rFonts w:ascii="Arial" w:hAnsi="Arial" w:cs="Arial"/>
          <w:noProof/>
          <w:sz w:val="24"/>
          <w:szCs w:val="28"/>
        </w:rPr>
      </w:pPr>
      <w:r>
        <w:rPr>
          <w:rFonts w:ascii="Arial" w:hAnsi="Arial" w:cs="Arial"/>
          <w:noProof/>
          <w:sz w:val="24"/>
          <w:szCs w:val="28"/>
        </w:rPr>
        <w:t>El nivel de conocimiento sobre la autoexploración de mamá es eficiente en mujeres de 25 a 39 años de edad de la Rancheria Mede</w:t>
      </w:r>
      <w:r w:rsidR="00AA2AA3">
        <w:rPr>
          <w:rFonts w:ascii="Arial" w:hAnsi="Arial" w:cs="Arial"/>
          <w:noProof/>
          <w:sz w:val="24"/>
          <w:szCs w:val="28"/>
        </w:rPr>
        <w:t>llin y Ma</w:t>
      </w:r>
      <w:r>
        <w:rPr>
          <w:rFonts w:ascii="Arial" w:hAnsi="Arial" w:cs="Arial"/>
          <w:noProof/>
          <w:sz w:val="24"/>
          <w:szCs w:val="28"/>
        </w:rPr>
        <w:t>dero 4ta Sección.</w:t>
      </w:r>
    </w:p>
    <w:p w14:paraId="46FE65C3" w14:textId="5B774884" w:rsidR="00AA2AA3" w:rsidRPr="00E42A5D" w:rsidRDefault="00AA2AA3" w:rsidP="00575E13">
      <w:pPr>
        <w:spacing w:line="360" w:lineRule="auto"/>
        <w:jc w:val="both"/>
        <w:rPr>
          <w:rFonts w:ascii="Arial" w:hAnsi="Arial" w:cs="Arial"/>
          <w:noProof/>
          <w:sz w:val="24"/>
          <w:szCs w:val="28"/>
        </w:rPr>
      </w:pPr>
      <w:r>
        <w:rPr>
          <w:rFonts w:ascii="Arial" w:hAnsi="Arial" w:cs="Arial"/>
          <w:noProof/>
          <w:sz w:val="24"/>
          <w:szCs w:val="28"/>
        </w:rPr>
        <w:t>La problemática de la autoexploración de mamá es la falta de conocimientos y mitos asociados en el entorno de la población</w:t>
      </w:r>
      <w:r w:rsidR="003777E3">
        <w:rPr>
          <w:rFonts w:ascii="Arial" w:hAnsi="Arial" w:cs="Arial"/>
          <w:noProof/>
          <w:sz w:val="24"/>
          <w:szCs w:val="28"/>
        </w:rPr>
        <w:t xml:space="preserve"> </w:t>
      </w:r>
      <w:r>
        <w:rPr>
          <w:rFonts w:ascii="Arial" w:hAnsi="Arial" w:cs="Arial"/>
          <w:noProof/>
          <w:sz w:val="24"/>
          <w:szCs w:val="28"/>
        </w:rPr>
        <w:t>femenina de 25 a 39 años de edad de la Rancheria Medellin y Madero 4ta Sección.</w:t>
      </w:r>
    </w:p>
    <w:p w14:paraId="0148DD53" w14:textId="77777777" w:rsidR="00C85A9A" w:rsidRDefault="00C85A9A" w:rsidP="00575E13">
      <w:pPr>
        <w:spacing w:line="360" w:lineRule="auto"/>
        <w:jc w:val="center"/>
        <w:rPr>
          <w:rFonts w:ascii="Times New Roman" w:hAnsi="Times New Roman" w:cs="Times New Roman"/>
          <w:noProof/>
          <w:sz w:val="28"/>
          <w:szCs w:val="28"/>
        </w:rPr>
      </w:pPr>
    </w:p>
    <w:p w14:paraId="635F6AE7" w14:textId="77777777" w:rsidR="00C85A9A" w:rsidRDefault="00C85A9A" w:rsidP="00575E13">
      <w:pPr>
        <w:spacing w:line="360" w:lineRule="auto"/>
        <w:jc w:val="center"/>
        <w:rPr>
          <w:rFonts w:ascii="Times New Roman" w:hAnsi="Times New Roman" w:cs="Times New Roman"/>
          <w:noProof/>
          <w:sz w:val="28"/>
          <w:szCs w:val="28"/>
        </w:rPr>
      </w:pPr>
    </w:p>
    <w:p w14:paraId="7C2AE127" w14:textId="7294D58C" w:rsidR="00C85A9A" w:rsidRPr="00575E13" w:rsidRDefault="00C04444" w:rsidP="00575E13">
      <w:pPr>
        <w:rPr>
          <w:rFonts w:ascii="Arial" w:hAnsi="Arial" w:cs="Arial"/>
          <w:b/>
          <w:bCs/>
          <w:noProof/>
          <w:sz w:val="28"/>
          <w:szCs w:val="28"/>
        </w:rPr>
      </w:pPr>
      <w:r w:rsidRPr="00575E13">
        <w:rPr>
          <w:rFonts w:ascii="Arial" w:hAnsi="Arial" w:cs="Arial"/>
          <w:b/>
          <w:bCs/>
          <w:noProof/>
          <w:sz w:val="28"/>
          <w:szCs w:val="28"/>
        </w:rPr>
        <w:t>1.5 JUSTIFICACIÓ</w:t>
      </w:r>
      <w:r w:rsidR="00FC6CA5" w:rsidRPr="00575E13">
        <w:rPr>
          <w:rFonts w:ascii="Arial" w:hAnsi="Arial" w:cs="Arial"/>
          <w:b/>
          <w:bCs/>
          <w:noProof/>
          <w:sz w:val="28"/>
          <w:szCs w:val="28"/>
        </w:rPr>
        <w:t>N</w:t>
      </w:r>
    </w:p>
    <w:p w14:paraId="140C8783" w14:textId="77777777" w:rsidR="00394BA2" w:rsidRDefault="00394BA2" w:rsidP="00575E13">
      <w:pPr>
        <w:jc w:val="center"/>
        <w:rPr>
          <w:rFonts w:ascii="Times New Roman" w:hAnsi="Times New Roman" w:cs="Times New Roman"/>
          <w:noProof/>
          <w:sz w:val="28"/>
          <w:szCs w:val="28"/>
        </w:rPr>
      </w:pPr>
    </w:p>
    <w:p w14:paraId="7769ECC1" w14:textId="77777777" w:rsidR="00FF64C9" w:rsidRDefault="003C775A" w:rsidP="00575E13">
      <w:pPr>
        <w:shd w:val="clear" w:color="auto" w:fill="FFFFFF"/>
        <w:spacing w:line="360" w:lineRule="auto"/>
        <w:jc w:val="both"/>
        <w:rPr>
          <w:rFonts w:ascii="Arial" w:eastAsia="Times New Roman" w:hAnsi="Arial" w:cs="Arial"/>
          <w:color w:val="000000"/>
          <w:sz w:val="24"/>
          <w:szCs w:val="24"/>
          <w:lang w:eastAsia="es-MX"/>
        </w:rPr>
      </w:pPr>
      <w:r w:rsidRPr="00B108EE">
        <w:rPr>
          <w:rFonts w:ascii="Arial" w:eastAsia="Times New Roman" w:hAnsi="Arial" w:cs="Arial"/>
          <w:color w:val="000000"/>
          <w:sz w:val="24"/>
          <w:szCs w:val="24"/>
          <w:lang w:eastAsia="es-MX"/>
        </w:rPr>
        <w:t>En México, el cáncer de mama representa la primera causa de muerte en mujeres de 25 años y más. Es una enfermedad en la que células proliferan de manera anormal e incontrolada en el tejido mamario. Se puede presentar tanto en las mujeres como en los hombres, aunque el cáncer de mama masculino es muy poco frecuente.</w:t>
      </w:r>
    </w:p>
    <w:p w14:paraId="1D94AA0F" w14:textId="6B4CBD3D" w:rsidR="0071216E" w:rsidRDefault="0071216E" w:rsidP="00575E13">
      <w:pPr>
        <w:shd w:val="clear" w:color="auto" w:fill="FFFFFF"/>
        <w:spacing w:line="360" w:lineRule="auto"/>
        <w:jc w:val="both"/>
        <w:rPr>
          <w:rFonts w:ascii="Arial" w:eastAsia="Times New Roman" w:hAnsi="Arial" w:cs="Arial"/>
          <w:color w:val="000000"/>
          <w:sz w:val="24"/>
          <w:szCs w:val="24"/>
          <w:lang w:eastAsia="es-MX"/>
        </w:rPr>
      </w:pPr>
    </w:p>
    <w:p w14:paraId="17605412" w14:textId="65BFC330" w:rsidR="009D763B" w:rsidRPr="00FF64C9" w:rsidRDefault="009D763B" w:rsidP="00575E13">
      <w:pPr>
        <w:shd w:val="clear" w:color="auto" w:fill="FFFFFF"/>
        <w:spacing w:line="360" w:lineRule="auto"/>
        <w:jc w:val="both"/>
        <w:rPr>
          <w:rFonts w:ascii="Arial" w:eastAsia="Times New Roman" w:hAnsi="Arial" w:cs="Arial"/>
          <w:color w:val="000000"/>
          <w:sz w:val="24"/>
          <w:szCs w:val="24"/>
          <w:lang w:eastAsia="es-MX"/>
        </w:rPr>
      </w:pPr>
      <w:r w:rsidRPr="009D763B">
        <w:rPr>
          <w:rFonts w:ascii="Arial" w:hAnsi="Arial" w:cs="Arial"/>
          <w:sz w:val="24"/>
          <w:szCs w:val="24"/>
          <w:shd w:val="clear" w:color="auto" w:fill="FFFFFF"/>
        </w:rPr>
        <w:t>La exploración de mama es una práctica médica crucial que se realiza para detectar posibles anomalías o signos tempranos de enfermedades mamarias, especialmente el cáncer de mama. Aquí hay varias justificaciones important</w:t>
      </w:r>
      <w:r>
        <w:rPr>
          <w:rFonts w:ascii="Arial" w:hAnsi="Arial" w:cs="Arial"/>
          <w:sz w:val="24"/>
          <w:szCs w:val="24"/>
          <w:shd w:val="clear" w:color="auto" w:fill="FFFFFF"/>
        </w:rPr>
        <w:t>es para la exploración de mama:</w:t>
      </w:r>
    </w:p>
    <w:p w14:paraId="63BE5375" w14:textId="77777777" w:rsidR="00FF64C9" w:rsidRDefault="00FF64C9" w:rsidP="00575E13">
      <w:pPr>
        <w:shd w:val="clear" w:color="auto" w:fill="FFFFFF"/>
        <w:spacing w:line="360" w:lineRule="auto"/>
        <w:jc w:val="both"/>
        <w:rPr>
          <w:rFonts w:ascii="Arial" w:hAnsi="Arial" w:cs="Arial"/>
          <w:sz w:val="24"/>
          <w:szCs w:val="24"/>
          <w:shd w:val="clear" w:color="auto" w:fill="FFFFFF"/>
        </w:rPr>
      </w:pPr>
    </w:p>
    <w:p w14:paraId="602CCD91" w14:textId="08B0050C" w:rsidR="009D763B" w:rsidRPr="009D763B" w:rsidRDefault="009D763B" w:rsidP="00575E13">
      <w:pPr>
        <w:shd w:val="clear" w:color="auto" w:fill="FFFFFF"/>
        <w:spacing w:line="360" w:lineRule="auto"/>
        <w:jc w:val="both"/>
        <w:rPr>
          <w:rFonts w:ascii="Arial" w:hAnsi="Arial" w:cs="Arial"/>
          <w:sz w:val="24"/>
          <w:szCs w:val="24"/>
          <w:shd w:val="clear" w:color="auto" w:fill="FFFFFF"/>
        </w:rPr>
      </w:pPr>
      <w:r w:rsidRPr="009D763B">
        <w:rPr>
          <w:rFonts w:ascii="Arial" w:hAnsi="Arial" w:cs="Arial"/>
          <w:sz w:val="24"/>
          <w:szCs w:val="24"/>
          <w:shd w:val="clear" w:color="auto" w:fill="FFFFFF"/>
        </w:rPr>
        <w:t>1. Detección temprana del cáncer de mama: La exploración de mama, ya sea a través de autoexámenes regulares o mediante exámenes clínicos realizados por profesionales de la salud, es una herramienta efectiva para detectar posibles masas, protuberancias, cambios en la forma o textura de los senos, y otros signos de cáncer de mama en sus etapas iniciales. La detección temprana del cáncer de mama aumenta significativamente las tasas de supervivencia y las o</w:t>
      </w:r>
      <w:r w:rsidR="00FF64C9">
        <w:rPr>
          <w:rFonts w:ascii="Arial" w:hAnsi="Arial" w:cs="Arial"/>
          <w:sz w:val="24"/>
          <w:szCs w:val="24"/>
          <w:shd w:val="clear" w:color="auto" w:fill="FFFFFF"/>
        </w:rPr>
        <w:t>pciones de tratamiento exitoso.</w:t>
      </w:r>
    </w:p>
    <w:p w14:paraId="393A7D12" w14:textId="77777777" w:rsidR="00FF64C9" w:rsidRDefault="00FF64C9" w:rsidP="00575E13">
      <w:pPr>
        <w:shd w:val="clear" w:color="auto" w:fill="FFFFFF"/>
        <w:spacing w:line="360" w:lineRule="auto"/>
        <w:jc w:val="both"/>
        <w:rPr>
          <w:rFonts w:ascii="Arial" w:hAnsi="Arial" w:cs="Arial"/>
          <w:sz w:val="24"/>
          <w:szCs w:val="24"/>
          <w:shd w:val="clear" w:color="auto" w:fill="FFFFFF"/>
        </w:rPr>
      </w:pPr>
    </w:p>
    <w:p w14:paraId="26A65F28" w14:textId="17948EE4" w:rsidR="009D763B" w:rsidRPr="009D763B" w:rsidRDefault="009D763B" w:rsidP="00575E13">
      <w:pPr>
        <w:shd w:val="clear" w:color="auto" w:fill="FFFFFF"/>
        <w:spacing w:line="360" w:lineRule="auto"/>
        <w:jc w:val="both"/>
        <w:rPr>
          <w:rFonts w:ascii="Arial" w:hAnsi="Arial" w:cs="Arial"/>
          <w:sz w:val="24"/>
          <w:szCs w:val="24"/>
          <w:shd w:val="clear" w:color="auto" w:fill="FFFFFF"/>
        </w:rPr>
      </w:pPr>
      <w:r w:rsidRPr="009D763B">
        <w:rPr>
          <w:rFonts w:ascii="Arial" w:hAnsi="Arial" w:cs="Arial"/>
          <w:sz w:val="24"/>
          <w:szCs w:val="24"/>
          <w:shd w:val="clear" w:color="auto" w:fill="FFFFFF"/>
        </w:rPr>
        <w:t xml:space="preserve">2. Identificación de otras enfermedades mamarias: Además del cáncer de mama, existen otras enfermedades y afecciones que pueden afectar los senos, como quistes mamarios, fibroadenomas, mastitis, entre otras. La exploración de mama </w:t>
      </w:r>
      <w:r w:rsidRPr="009D763B">
        <w:rPr>
          <w:rFonts w:ascii="Arial" w:hAnsi="Arial" w:cs="Arial"/>
          <w:sz w:val="24"/>
          <w:szCs w:val="24"/>
          <w:shd w:val="clear" w:color="auto" w:fill="FFFFFF"/>
        </w:rPr>
        <w:lastRenderedPageBreak/>
        <w:t>ayuda a identificar estas condiciones, lo que permite un diagnóstico pre</w:t>
      </w:r>
      <w:r w:rsidR="00FF64C9">
        <w:rPr>
          <w:rFonts w:ascii="Arial" w:hAnsi="Arial" w:cs="Arial"/>
          <w:sz w:val="24"/>
          <w:szCs w:val="24"/>
          <w:shd w:val="clear" w:color="auto" w:fill="FFFFFF"/>
        </w:rPr>
        <w:t>ciso y un tratamiento oportuno.</w:t>
      </w:r>
    </w:p>
    <w:p w14:paraId="1EF7D953" w14:textId="77777777" w:rsidR="00FF64C9" w:rsidRDefault="00FF64C9" w:rsidP="00575E13">
      <w:pPr>
        <w:shd w:val="clear" w:color="auto" w:fill="FFFFFF"/>
        <w:spacing w:line="360" w:lineRule="auto"/>
        <w:jc w:val="both"/>
        <w:rPr>
          <w:rFonts w:ascii="Arial" w:hAnsi="Arial" w:cs="Arial"/>
          <w:sz w:val="24"/>
          <w:szCs w:val="24"/>
          <w:shd w:val="clear" w:color="auto" w:fill="FFFFFF"/>
        </w:rPr>
      </w:pPr>
    </w:p>
    <w:p w14:paraId="46604FE1" w14:textId="13DCF6E1" w:rsidR="009D763B" w:rsidRPr="009D763B" w:rsidRDefault="009D763B" w:rsidP="00575E13">
      <w:pPr>
        <w:shd w:val="clear" w:color="auto" w:fill="FFFFFF"/>
        <w:spacing w:line="360" w:lineRule="auto"/>
        <w:jc w:val="both"/>
        <w:rPr>
          <w:rFonts w:ascii="Arial" w:hAnsi="Arial" w:cs="Arial"/>
          <w:sz w:val="24"/>
          <w:szCs w:val="24"/>
          <w:shd w:val="clear" w:color="auto" w:fill="FFFFFF"/>
        </w:rPr>
      </w:pPr>
      <w:r w:rsidRPr="009D763B">
        <w:rPr>
          <w:rFonts w:ascii="Arial" w:hAnsi="Arial" w:cs="Arial"/>
          <w:sz w:val="24"/>
          <w:szCs w:val="24"/>
          <w:shd w:val="clear" w:color="auto" w:fill="FFFFFF"/>
        </w:rPr>
        <w:t>3. Evaluación del riesgo y la salud mamaria: La exploración de mama proporciona información valiosa sobre la salud mamaria de una persona y ayuda a evaluar su riesgo individual de desarrollar enfermedades mamarias. Esto es especialmente relevante para aquellas personas con antecedentes familiares de cáncer de mama u otros factores de riesgo conocidos. Con base en los resultados de la exploración, los médicos pueden recomendar medidas preventivas y estrat</w:t>
      </w:r>
      <w:r w:rsidR="00FF64C9">
        <w:rPr>
          <w:rFonts w:ascii="Arial" w:hAnsi="Arial" w:cs="Arial"/>
          <w:sz w:val="24"/>
          <w:szCs w:val="24"/>
          <w:shd w:val="clear" w:color="auto" w:fill="FFFFFF"/>
        </w:rPr>
        <w:t>egias de monitoreo adicionales.</w:t>
      </w:r>
    </w:p>
    <w:p w14:paraId="661B128C" w14:textId="77777777" w:rsidR="00FF64C9" w:rsidRDefault="00FF64C9" w:rsidP="00575E13">
      <w:pPr>
        <w:shd w:val="clear" w:color="auto" w:fill="FFFFFF"/>
        <w:spacing w:line="360" w:lineRule="auto"/>
        <w:jc w:val="both"/>
        <w:rPr>
          <w:rFonts w:ascii="Arial" w:hAnsi="Arial" w:cs="Arial"/>
          <w:sz w:val="24"/>
          <w:szCs w:val="24"/>
          <w:shd w:val="clear" w:color="auto" w:fill="FFFFFF"/>
        </w:rPr>
      </w:pPr>
    </w:p>
    <w:p w14:paraId="77E54852" w14:textId="255918D9" w:rsidR="009D763B" w:rsidRPr="009D763B" w:rsidRDefault="009D763B" w:rsidP="00575E13">
      <w:pPr>
        <w:shd w:val="clear" w:color="auto" w:fill="FFFFFF"/>
        <w:spacing w:line="360" w:lineRule="auto"/>
        <w:jc w:val="both"/>
        <w:rPr>
          <w:rFonts w:ascii="Arial" w:hAnsi="Arial" w:cs="Arial"/>
          <w:sz w:val="24"/>
          <w:szCs w:val="24"/>
          <w:shd w:val="clear" w:color="auto" w:fill="FFFFFF"/>
        </w:rPr>
      </w:pPr>
      <w:r w:rsidRPr="009D763B">
        <w:rPr>
          <w:rFonts w:ascii="Arial" w:hAnsi="Arial" w:cs="Arial"/>
          <w:sz w:val="24"/>
          <w:szCs w:val="24"/>
          <w:shd w:val="clear" w:color="auto" w:fill="FFFFFF"/>
        </w:rPr>
        <w:t>4. Empoderamiento y conciencia de la salud: Fomentar la exploración regular de mama, tanto a través de autoexámenes como de exámenes clínicos, contribuye a crear conciencia sobre la importancia de la salud mamaria y a empoderar a las personas para que tomen un papel activo en el cuidado de su propia salud. La exploración de mama promueve la educación sobre los cambios normales y anormales en los senos, lo que permite a las personas reconocer signos de alarma y buscar atención médica adecuada.</w:t>
      </w:r>
    </w:p>
    <w:p w14:paraId="160995F0" w14:textId="77777777" w:rsidR="00FF64C9" w:rsidRDefault="00FF64C9" w:rsidP="00575E13">
      <w:pPr>
        <w:shd w:val="clear" w:color="auto" w:fill="FFFFFF"/>
        <w:spacing w:line="360" w:lineRule="auto"/>
        <w:jc w:val="both"/>
        <w:rPr>
          <w:rFonts w:ascii="Arial" w:hAnsi="Arial" w:cs="Arial"/>
          <w:sz w:val="24"/>
          <w:szCs w:val="24"/>
          <w:shd w:val="clear" w:color="auto" w:fill="FFFFFF"/>
        </w:rPr>
      </w:pPr>
    </w:p>
    <w:p w14:paraId="0E3A26A5" w14:textId="42EB58F9" w:rsidR="0037379B" w:rsidRDefault="00E54604" w:rsidP="00575E13">
      <w:pPr>
        <w:shd w:val="clear" w:color="auto" w:fill="FFFFFF"/>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w:t>
      </w:r>
      <w:r w:rsidR="00845526" w:rsidRPr="00B108EE">
        <w:rPr>
          <w:rFonts w:ascii="Arial" w:hAnsi="Arial" w:cs="Arial"/>
          <w:sz w:val="24"/>
          <w:szCs w:val="24"/>
          <w:shd w:val="clear" w:color="auto" w:fill="FFFFFF"/>
        </w:rPr>
        <w:t>l motivo de la investigación es transmitir una enseñanza y educación a las mujeres ya que, l</w:t>
      </w:r>
      <w:r w:rsidR="0037379B" w:rsidRPr="00B108EE">
        <w:rPr>
          <w:rFonts w:ascii="Arial" w:hAnsi="Arial" w:cs="Arial"/>
          <w:sz w:val="24"/>
          <w:szCs w:val="24"/>
          <w:shd w:val="clear" w:color="auto" w:fill="FFFFFF"/>
        </w:rPr>
        <w:t xml:space="preserve">a autoexploración actualmente sigue siendo el método </w:t>
      </w:r>
      <w:r w:rsidR="008F0702" w:rsidRPr="00B108EE">
        <w:rPr>
          <w:rFonts w:ascii="Arial" w:hAnsi="Arial" w:cs="Arial"/>
          <w:sz w:val="24"/>
          <w:szCs w:val="24"/>
          <w:shd w:val="clear" w:color="auto" w:fill="FFFFFF"/>
        </w:rPr>
        <w:t>más</w:t>
      </w:r>
      <w:r w:rsidR="0037379B" w:rsidRPr="00B108EE">
        <w:rPr>
          <w:rFonts w:ascii="Arial" w:hAnsi="Arial" w:cs="Arial"/>
          <w:sz w:val="24"/>
          <w:szCs w:val="24"/>
          <w:shd w:val="clear" w:color="auto" w:fill="FFFFFF"/>
        </w:rPr>
        <w:t xml:space="preserve"> eficaz para la detección temprana del cáncer, pues una mujer con alto nivel de conocimiento en su realización puede detectarse anomalías de inmediato, favoreciendo a un tratamiento oportuno y una recuperación eficaz.</w:t>
      </w:r>
    </w:p>
    <w:p w14:paraId="67E31693" w14:textId="413CE249" w:rsidR="004F2C4F" w:rsidRPr="00B108EE" w:rsidRDefault="004F2C4F" w:rsidP="00575E13">
      <w:pPr>
        <w:shd w:val="clear" w:color="auto" w:fill="FFFFFF"/>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Como profesional de Enfermería es mi deber apoyar</w:t>
      </w:r>
      <w:r w:rsidR="001E0C7F">
        <w:rPr>
          <w:rFonts w:ascii="Arial" w:hAnsi="Arial" w:cs="Arial"/>
          <w:sz w:val="24"/>
          <w:szCs w:val="24"/>
          <w:shd w:val="clear" w:color="auto" w:fill="FFFFFF"/>
        </w:rPr>
        <w:t xml:space="preserve"> y educar a la población femenina de mi comunidad, ya que actualmente se ha dado un índice alto de incidencias de anomalías mamarias.</w:t>
      </w:r>
    </w:p>
    <w:p w14:paraId="0AA5C24E" w14:textId="4438B848" w:rsidR="00D7103E" w:rsidRDefault="00D7103E" w:rsidP="00575E13">
      <w:pPr>
        <w:rPr>
          <w:rFonts w:ascii="Arial" w:hAnsi="Arial" w:cs="Arial"/>
          <w:sz w:val="24"/>
          <w:szCs w:val="24"/>
          <w:shd w:val="clear" w:color="auto" w:fill="FFFFFF"/>
        </w:rPr>
      </w:pPr>
    </w:p>
    <w:p w14:paraId="4F027EFE" w14:textId="77777777" w:rsidR="008F0702" w:rsidRDefault="008F0702" w:rsidP="00575E13">
      <w:pPr>
        <w:rPr>
          <w:rFonts w:ascii="Arial" w:hAnsi="Arial" w:cs="Arial"/>
          <w:sz w:val="24"/>
          <w:szCs w:val="24"/>
          <w:shd w:val="clear" w:color="auto" w:fill="FFFFFF"/>
        </w:rPr>
      </w:pPr>
    </w:p>
    <w:p w14:paraId="3A00DB43" w14:textId="77777777" w:rsidR="00575E13" w:rsidRDefault="00575E13" w:rsidP="00575E13">
      <w:pPr>
        <w:rPr>
          <w:rFonts w:ascii="Times New Roman" w:hAnsi="Times New Roman" w:cs="Times New Roman"/>
          <w:b/>
          <w:bCs/>
          <w:noProof/>
          <w:sz w:val="28"/>
          <w:szCs w:val="28"/>
        </w:rPr>
      </w:pPr>
    </w:p>
    <w:p w14:paraId="69E23A05" w14:textId="77777777" w:rsidR="00575E13" w:rsidRDefault="00575E13" w:rsidP="00575E13">
      <w:pPr>
        <w:rPr>
          <w:rFonts w:ascii="Times New Roman" w:hAnsi="Times New Roman" w:cs="Times New Roman"/>
          <w:b/>
          <w:bCs/>
          <w:noProof/>
          <w:sz w:val="28"/>
          <w:szCs w:val="28"/>
        </w:rPr>
      </w:pPr>
    </w:p>
    <w:p w14:paraId="12AC6CA3" w14:textId="4DE87520" w:rsidR="00394BA2" w:rsidRPr="00575E13" w:rsidRDefault="00C04444" w:rsidP="00575E13">
      <w:pPr>
        <w:rPr>
          <w:rFonts w:ascii="Arial" w:hAnsi="Arial" w:cs="Arial"/>
          <w:b/>
          <w:bCs/>
          <w:noProof/>
          <w:sz w:val="28"/>
          <w:szCs w:val="28"/>
        </w:rPr>
      </w:pPr>
      <w:r w:rsidRPr="00575E13">
        <w:rPr>
          <w:rFonts w:ascii="Arial" w:hAnsi="Arial" w:cs="Arial"/>
          <w:b/>
          <w:bCs/>
          <w:noProof/>
          <w:sz w:val="28"/>
          <w:szCs w:val="28"/>
        </w:rPr>
        <w:t>1.6 DELIMITACIÓN DEL ESTUDIO</w:t>
      </w:r>
    </w:p>
    <w:p w14:paraId="715F9415" w14:textId="77777777" w:rsidR="00C04444" w:rsidRDefault="00C04444" w:rsidP="00575E13">
      <w:pPr>
        <w:rPr>
          <w:rFonts w:ascii="Times New Roman" w:hAnsi="Times New Roman" w:cs="Times New Roman"/>
          <w:noProof/>
          <w:sz w:val="28"/>
          <w:szCs w:val="28"/>
        </w:rPr>
      </w:pPr>
    </w:p>
    <w:p w14:paraId="5DFF31DF" w14:textId="61BDAA3C" w:rsidR="00C04444" w:rsidRPr="00B108EE" w:rsidRDefault="00C04444" w:rsidP="00575E13">
      <w:pPr>
        <w:shd w:val="clear" w:color="auto" w:fill="FFFFFF"/>
        <w:spacing w:line="360" w:lineRule="auto"/>
        <w:jc w:val="both"/>
        <w:rPr>
          <w:rFonts w:ascii="Arial" w:eastAsia="Times New Roman" w:hAnsi="Arial" w:cs="Arial"/>
          <w:sz w:val="24"/>
          <w:szCs w:val="24"/>
          <w:lang w:eastAsia="es-MX"/>
        </w:rPr>
      </w:pPr>
      <w:r w:rsidRPr="00B108EE">
        <w:rPr>
          <w:rFonts w:ascii="Arial" w:hAnsi="Arial" w:cs="Arial"/>
          <w:sz w:val="24"/>
          <w:szCs w:val="24"/>
          <w:shd w:val="clear" w:color="auto" w:fill="FFFFFF"/>
        </w:rPr>
        <w:t>La investigación que se realizara en la comunidad de Medellín y Madero 4ta sección será aplica a mujeres de 25 a 39 años de edad, serán captadas cuando se encuentren en el interior y exterior de su hogar, se les informará si están interesadas a participar en la investigación sin intervenir u obstruir sus actividades, se considera un tiempo de 10-15 minutos para la realización de la entrevista, se le informara los beneficios de la autoexploración así como también las posibles consecuencias de no realizarse las técnicas  favoreciendo a la identificación de manera temprana las anomalías que pueden presentar sus senos, las mujeres no serán presionada ni obligadas a realizar la entrevista.</w:t>
      </w:r>
    </w:p>
    <w:p w14:paraId="050A9242" w14:textId="4B6E354A" w:rsidR="00883283" w:rsidRDefault="00883283" w:rsidP="00575E13">
      <w:pPr>
        <w:rPr>
          <w:rFonts w:ascii="Times New Roman" w:hAnsi="Times New Roman" w:cs="Times New Roman"/>
          <w:noProof/>
          <w:sz w:val="28"/>
          <w:szCs w:val="28"/>
        </w:rPr>
      </w:pPr>
    </w:p>
    <w:p w14:paraId="0199ABF2" w14:textId="77777777" w:rsidR="00883283" w:rsidRDefault="00883283" w:rsidP="00575E13">
      <w:pPr>
        <w:rPr>
          <w:rFonts w:ascii="Times New Roman" w:hAnsi="Times New Roman" w:cs="Times New Roman"/>
          <w:noProof/>
          <w:sz w:val="28"/>
          <w:szCs w:val="28"/>
        </w:rPr>
      </w:pPr>
    </w:p>
    <w:p w14:paraId="7F661EB4" w14:textId="77777777" w:rsidR="00883283" w:rsidRDefault="00883283" w:rsidP="00575E13">
      <w:pPr>
        <w:rPr>
          <w:rFonts w:ascii="Times New Roman" w:hAnsi="Times New Roman" w:cs="Times New Roman"/>
          <w:noProof/>
          <w:sz w:val="28"/>
          <w:szCs w:val="28"/>
        </w:rPr>
      </w:pPr>
    </w:p>
    <w:p w14:paraId="0BB4DDA6" w14:textId="77777777" w:rsidR="00883283" w:rsidRDefault="00883283" w:rsidP="00575E13">
      <w:pPr>
        <w:rPr>
          <w:rFonts w:ascii="Times New Roman" w:hAnsi="Times New Roman" w:cs="Times New Roman"/>
          <w:noProof/>
          <w:sz w:val="28"/>
          <w:szCs w:val="28"/>
        </w:rPr>
      </w:pPr>
    </w:p>
    <w:p w14:paraId="34A7EADE" w14:textId="77777777" w:rsidR="00883283" w:rsidRDefault="00883283" w:rsidP="00575E13">
      <w:pPr>
        <w:rPr>
          <w:rFonts w:ascii="Times New Roman" w:hAnsi="Times New Roman" w:cs="Times New Roman"/>
          <w:noProof/>
          <w:sz w:val="28"/>
          <w:szCs w:val="28"/>
        </w:rPr>
      </w:pPr>
    </w:p>
    <w:p w14:paraId="28EA1E04" w14:textId="77777777" w:rsidR="00883283" w:rsidRDefault="00883283" w:rsidP="00575E13">
      <w:pPr>
        <w:rPr>
          <w:rFonts w:ascii="Times New Roman" w:hAnsi="Times New Roman" w:cs="Times New Roman"/>
          <w:noProof/>
          <w:sz w:val="28"/>
          <w:szCs w:val="28"/>
        </w:rPr>
      </w:pPr>
    </w:p>
    <w:p w14:paraId="2524D086" w14:textId="77777777" w:rsidR="00505271" w:rsidRDefault="00505271" w:rsidP="00575E13">
      <w:pPr>
        <w:jc w:val="center"/>
        <w:rPr>
          <w:rFonts w:ascii="Times New Roman" w:hAnsi="Times New Roman" w:cs="Times New Roman"/>
          <w:noProof/>
          <w:sz w:val="28"/>
          <w:szCs w:val="28"/>
        </w:rPr>
      </w:pPr>
    </w:p>
    <w:p w14:paraId="6D94B6B6" w14:textId="77777777" w:rsidR="008F0702" w:rsidRDefault="008F0702" w:rsidP="00575E13">
      <w:pPr>
        <w:jc w:val="center"/>
        <w:rPr>
          <w:rFonts w:ascii="Times New Roman" w:hAnsi="Times New Roman" w:cs="Times New Roman"/>
          <w:b/>
          <w:bCs/>
          <w:noProof/>
          <w:sz w:val="28"/>
          <w:szCs w:val="28"/>
        </w:rPr>
      </w:pPr>
    </w:p>
    <w:p w14:paraId="11C0C9A5" w14:textId="77777777" w:rsidR="008F0702" w:rsidRDefault="008F0702" w:rsidP="00575E13">
      <w:pPr>
        <w:jc w:val="center"/>
        <w:rPr>
          <w:rFonts w:ascii="Times New Roman" w:hAnsi="Times New Roman" w:cs="Times New Roman"/>
          <w:b/>
          <w:bCs/>
          <w:noProof/>
          <w:sz w:val="28"/>
          <w:szCs w:val="28"/>
        </w:rPr>
      </w:pPr>
    </w:p>
    <w:p w14:paraId="428C3A32" w14:textId="77777777" w:rsidR="008F0702" w:rsidRDefault="008F0702" w:rsidP="00575E13">
      <w:pPr>
        <w:jc w:val="center"/>
        <w:rPr>
          <w:rFonts w:ascii="Times New Roman" w:hAnsi="Times New Roman" w:cs="Times New Roman"/>
          <w:b/>
          <w:bCs/>
          <w:noProof/>
          <w:sz w:val="28"/>
          <w:szCs w:val="28"/>
        </w:rPr>
      </w:pPr>
    </w:p>
    <w:p w14:paraId="07A1AB41" w14:textId="77777777" w:rsidR="008F0702" w:rsidRDefault="008F0702" w:rsidP="00575E13">
      <w:pPr>
        <w:jc w:val="center"/>
        <w:rPr>
          <w:rFonts w:ascii="Times New Roman" w:hAnsi="Times New Roman" w:cs="Times New Roman"/>
          <w:b/>
          <w:bCs/>
          <w:noProof/>
          <w:sz w:val="28"/>
          <w:szCs w:val="28"/>
        </w:rPr>
      </w:pPr>
    </w:p>
    <w:p w14:paraId="36876461" w14:textId="77777777" w:rsidR="008F0702" w:rsidRDefault="008F0702" w:rsidP="00575E13">
      <w:pPr>
        <w:jc w:val="center"/>
        <w:rPr>
          <w:rFonts w:ascii="Times New Roman" w:hAnsi="Times New Roman" w:cs="Times New Roman"/>
          <w:b/>
          <w:bCs/>
          <w:noProof/>
          <w:sz w:val="28"/>
          <w:szCs w:val="28"/>
        </w:rPr>
      </w:pPr>
    </w:p>
    <w:p w14:paraId="1EC32FC0" w14:textId="77777777" w:rsidR="00177727" w:rsidRDefault="00177727" w:rsidP="00575E13">
      <w:pPr>
        <w:jc w:val="center"/>
        <w:rPr>
          <w:rFonts w:ascii="Times New Roman" w:hAnsi="Times New Roman" w:cs="Times New Roman"/>
          <w:b/>
          <w:bCs/>
          <w:noProof/>
          <w:sz w:val="28"/>
          <w:szCs w:val="28"/>
        </w:rPr>
      </w:pPr>
    </w:p>
    <w:p w14:paraId="739F1846" w14:textId="77777777" w:rsidR="00177727" w:rsidRDefault="00177727" w:rsidP="00575E13">
      <w:pPr>
        <w:jc w:val="center"/>
        <w:rPr>
          <w:rFonts w:ascii="Times New Roman" w:hAnsi="Times New Roman" w:cs="Times New Roman"/>
          <w:b/>
          <w:bCs/>
          <w:noProof/>
          <w:sz w:val="28"/>
          <w:szCs w:val="28"/>
        </w:rPr>
      </w:pPr>
    </w:p>
    <w:p w14:paraId="11A9F2F3" w14:textId="77777777" w:rsidR="00177727" w:rsidRDefault="00177727" w:rsidP="00575E13">
      <w:pPr>
        <w:jc w:val="center"/>
        <w:rPr>
          <w:rFonts w:ascii="Times New Roman" w:hAnsi="Times New Roman" w:cs="Times New Roman"/>
          <w:b/>
          <w:bCs/>
          <w:noProof/>
          <w:sz w:val="28"/>
          <w:szCs w:val="28"/>
        </w:rPr>
      </w:pPr>
    </w:p>
    <w:p w14:paraId="36D63CDD" w14:textId="77777777" w:rsidR="00575E13" w:rsidRDefault="00575E13" w:rsidP="00575E13">
      <w:pPr>
        <w:rPr>
          <w:rFonts w:ascii="Times New Roman" w:hAnsi="Times New Roman" w:cs="Times New Roman"/>
          <w:b/>
          <w:bCs/>
          <w:noProof/>
          <w:sz w:val="28"/>
          <w:szCs w:val="28"/>
        </w:rPr>
      </w:pPr>
    </w:p>
    <w:p w14:paraId="7E9C4CA8" w14:textId="74CEA67F" w:rsidR="00883283" w:rsidRPr="00575E13" w:rsidRDefault="00FC6CA5" w:rsidP="00575E13">
      <w:pPr>
        <w:jc w:val="center"/>
        <w:rPr>
          <w:rFonts w:ascii="Arial" w:hAnsi="Arial" w:cs="Arial"/>
          <w:b/>
          <w:bCs/>
          <w:noProof/>
          <w:sz w:val="32"/>
          <w:szCs w:val="28"/>
        </w:rPr>
      </w:pPr>
      <w:r w:rsidRPr="00575E13">
        <w:rPr>
          <w:rFonts w:ascii="Arial" w:hAnsi="Arial" w:cs="Arial"/>
          <w:b/>
          <w:bCs/>
          <w:noProof/>
          <w:sz w:val="32"/>
          <w:szCs w:val="28"/>
        </w:rPr>
        <w:t>CAPITULO II</w:t>
      </w:r>
    </w:p>
    <w:p w14:paraId="0BDC43B7" w14:textId="77777777" w:rsidR="008F0702" w:rsidRPr="00575E13" w:rsidRDefault="008F0702" w:rsidP="00575E13">
      <w:pPr>
        <w:jc w:val="center"/>
        <w:rPr>
          <w:rFonts w:ascii="Arial" w:hAnsi="Arial" w:cs="Arial"/>
          <w:b/>
          <w:bCs/>
          <w:noProof/>
          <w:sz w:val="28"/>
          <w:szCs w:val="28"/>
        </w:rPr>
      </w:pPr>
    </w:p>
    <w:p w14:paraId="4D35C569" w14:textId="59540067" w:rsidR="00394BA2" w:rsidRPr="00575E13" w:rsidRDefault="00FC6CA5" w:rsidP="00575E13">
      <w:pPr>
        <w:jc w:val="center"/>
        <w:rPr>
          <w:rFonts w:ascii="Arial" w:hAnsi="Arial" w:cs="Arial"/>
          <w:b/>
          <w:bCs/>
          <w:noProof/>
          <w:sz w:val="28"/>
          <w:szCs w:val="28"/>
        </w:rPr>
      </w:pPr>
      <w:r w:rsidRPr="00575E13">
        <w:rPr>
          <w:rFonts w:ascii="Arial" w:hAnsi="Arial" w:cs="Arial"/>
          <w:b/>
          <w:bCs/>
          <w:noProof/>
          <w:sz w:val="28"/>
          <w:szCs w:val="28"/>
        </w:rPr>
        <w:t>MARCO DE REFERENCIA</w:t>
      </w:r>
    </w:p>
    <w:p w14:paraId="06A04298" w14:textId="77777777" w:rsidR="008F0702" w:rsidRPr="00575E13" w:rsidRDefault="008F0702" w:rsidP="00575E13">
      <w:pPr>
        <w:jc w:val="center"/>
        <w:rPr>
          <w:rFonts w:ascii="Arial" w:hAnsi="Arial" w:cs="Arial"/>
          <w:b/>
          <w:bCs/>
          <w:noProof/>
          <w:sz w:val="28"/>
          <w:szCs w:val="28"/>
        </w:rPr>
      </w:pPr>
    </w:p>
    <w:p w14:paraId="0B489F49" w14:textId="781E4B61" w:rsidR="002158B9" w:rsidRPr="00575E13" w:rsidRDefault="00FC6CA5" w:rsidP="00575E13">
      <w:pPr>
        <w:rPr>
          <w:rFonts w:ascii="Arial" w:hAnsi="Arial" w:cs="Arial"/>
          <w:b/>
          <w:bCs/>
          <w:noProof/>
          <w:sz w:val="28"/>
          <w:szCs w:val="28"/>
        </w:rPr>
      </w:pPr>
      <w:r w:rsidRPr="00575E13">
        <w:rPr>
          <w:rFonts w:ascii="Arial" w:hAnsi="Arial" w:cs="Arial"/>
          <w:b/>
          <w:bCs/>
          <w:noProof/>
          <w:sz w:val="28"/>
          <w:szCs w:val="28"/>
        </w:rPr>
        <w:t>2.1 MARCO FILOSO</w:t>
      </w:r>
      <w:r w:rsidR="00845526" w:rsidRPr="00575E13">
        <w:rPr>
          <w:rFonts w:ascii="Arial" w:hAnsi="Arial" w:cs="Arial"/>
          <w:b/>
          <w:bCs/>
          <w:noProof/>
          <w:sz w:val="28"/>
          <w:szCs w:val="28"/>
        </w:rPr>
        <w:t>F</w:t>
      </w:r>
      <w:r w:rsidRPr="00575E13">
        <w:rPr>
          <w:rFonts w:ascii="Arial" w:hAnsi="Arial" w:cs="Arial"/>
          <w:b/>
          <w:bCs/>
          <w:noProof/>
          <w:sz w:val="28"/>
          <w:szCs w:val="28"/>
        </w:rPr>
        <w:t>ICO-ANTROPOLOGICO</w:t>
      </w:r>
    </w:p>
    <w:p w14:paraId="046857D9" w14:textId="77777777" w:rsidR="008F0702" w:rsidRPr="00575E13" w:rsidRDefault="008F0702" w:rsidP="00575E13">
      <w:pPr>
        <w:spacing w:line="360" w:lineRule="auto"/>
        <w:jc w:val="both"/>
        <w:rPr>
          <w:rFonts w:ascii="Arial" w:hAnsi="Arial" w:cs="Arial"/>
          <w:b/>
          <w:bCs/>
          <w:noProof/>
          <w:sz w:val="28"/>
          <w:szCs w:val="28"/>
        </w:rPr>
      </w:pPr>
    </w:p>
    <w:p w14:paraId="1405FF2C" w14:textId="7B86FB6C" w:rsidR="00BC540C" w:rsidRPr="00BC540C" w:rsidRDefault="00BC540C" w:rsidP="00575E13">
      <w:pPr>
        <w:spacing w:line="360" w:lineRule="auto"/>
        <w:jc w:val="both"/>
        <w:rPr>
          <w:rFonts w:ascii="Arial" w:hAnsi="Arial" w:cs="Arial"/>
          <w:bCs/>
          <w:noProof/>
          <w:sz w:val="24"/>
          <w:szCs w:val="28"/>
        </w:rPr>
      </w:pPr>
      <w:r w:rsidRPr="00BC540C">
        <w:rPr>
          <w:rFonts w:ascii="Arial" w:hAnsi="Arial" w:cs="Arial"/>
          <w:bCs/>
          <w:noProof/>
          <w:sz w:val="24"/>
          <w:szCs w:val="28"/>
        </w:rPr>
        <w:t>El marco filosófico-antropológico de la exploración de mama se basa en la comprensión de la filosofía y la antropología como disciplinas que exploran y analizan la naturaleza humana, la existencia, la conciencia y la relación del individuo con su entorno social y físico. En el contexto de la exploración de mama, este marco proporciona una base para comprender la importancia de la salud y el bienestar de las personas, así como las dimensiones éticas, culturales y sociales relacionadas con esta práctica médica.</w:t>
      </w:r>
    </w:p>
    <w:p w14:paraId="35C21076" w14:textId="798ABFDD" w:rsidR="00BC540C" w:rsidRPr="00BC540C" w:rsidRDefault="00BC540C" w:rsidP="00575E13">
      <w:pPr>
        <w:spacing w:line="360" w:lineRule="auto"/>
        <w:jc w:val="both"/>
        <w:rPr>
          <w:rFonts w:ascii="Arial" w:hAnsi="Arial" w:cs="Arial"/>
          <w:bCs/>
          <w:noProof/>
          <w:sz w:val="24"/>
          <w:szCs w:val="28"/>
        </w:rPr>
      </w:pPr>
      <w:r w:rsidRPr="00BC540C">
        <w:rPr>
          <w:rFonts w:ascii="Arial" w:hAnsi="Arial" w:cs="Arial"/>
          <w:bCs/>
          <w:noProof/>
          <w:sz w:val="24"/>
          <w:szCs w:val="28"/>
        </w:rPr>
        <w:t>Desde una perspectiva filosófica, la exploración de mama se vincula con conceptos como la ética médica, la atención de la salud y el cuerpo humano. La ética médica establece principios y normas que guían la conducta de los profesionales de la salud, incluyendo la responsabilidad de proporcionar una atención de calidad y la promoción del bienestar de los pacien</w:t>
      </w:r>
      <w:r w:rsidR="008F0702">
        <w:rPr>
          <w:rFonts w:ascii="Arial" w:hAnsi="Arial" w:cs="Arial"/>
          <w:bCs/>
          <w:noProof/>
          <w:sz w:val="24"/>
          <w:szCs w:val="28"/>
        </w:rPr>
        <w:t xml:space="preserve">tes. La exploración de mama, en </w:t>
      </w:r>
      <w:r w:rsidRPr="00BC540C">
        <w:rPr>
          <w:rFonts w:ascii="Arial" w:hAnsi="Arial" w:cs="Arial"/>
          <w:bCs/>
          <w:noProof/>
          <w:sz w:val="24"/>
          <w:szCs w:val="28"/>
        </w:rPr>
        <w:t>este sentido, busca prevenir, detectar y tratar enfermedades mamarias, lo que está en línea con la ética de la medicina.</w:t>
      </w:r>
    </w:p>
    <w:p w14:paraId="328A0174" w14:textId="5525810C" w:rsidR="00BC540C" w:rsidRPr="00BC540C" w:rsidRDefault="00BC540C" w:rsidP="00575E13">
      <w:pPr>
        <w:spacing w:line="360" w:lineRule="auto"/>
        <w:jc w:val="both"/>
        <w:rPr>
          <w:rFonts w:ascii="Arial" w:hAnsi="Arial" w:cs="Arial"/>
          <w:bCs/>
          <w:noProof/>
          <w:sz w:val="24"/>
          <w:szCs w:val="28"/>
        </w:rPr>
      </w:pPr>
    </w:p>
    <w:p w14:paraId="736688B8" w14:textId="274EF679" w:rsidR="00BC540C" w:rsidRDefault="00BC540C" w:rsidP="00575E13">
      <w:pPr>
        <w:spacing w:line="360" w:lineRule="auto"/>
        <w:jc w:val="both"/>
        <w:rPr>
          <w:rFonts w:ascii="Arial" w:hAnsi="Arial" w:cs="Arial"/>
          <w:bCs/>
          <w:noProof/>
          <w:sz w:val="24"/>
          <w:szCs w:val="28"/>
        </w:rPr>
      </w:pPr>
      <w:r w:rsidRPr="00BC540C">
        <w:rPr>
          <w:rFonts w:ascii="Arial" w:hAnsi="Arial" w:cs="Arial"/>
          <w:bCs/>
          <w:noProof/>
          <w:sz w:val="24"/>
          <w:szCs w:val="28"/>
        </w:rPr>
        <w:t xml:space="preserve">En términos antropológicos, la exploración de mama puede ser entendida como una práctica que refleja la diversidad cultural y social en relación con la salud y el cuerpo. Las creencias, los valores y las prácticas relacionadas con la exploración de mama pueden variar en diferentes sociedades y comunidades. Los enfoques culturales y </w:t>
      </w:r>
      <w:r w:rsidRPr="00BC540C">
        <w:rPr>
          <w:rFonts w:ascii="Arial" w:hAnsi="Arial" w:cs="Arial"/>
          <w:bCs/>
          <w:noProof/>
          <w:sz w:val="24"/>
          <w:szCs w:val="28"/>
        </w:rPr>
        <w:lastRenderedPageBreak/>
        <w:t>las perspectivas antropológicas nos ayudan a comprender cómo estas diferencias influyen en la forma en que se aborda la exploración de mama en diferentes contextos, incluyendo la percepción del riesgo, las actitudes hacia la medicina preventiva y las concepciones de la feminidad y la salud femenina.</w:t>
      </w:r>
    </w:p>
    <w:p w14:paraId="14E4BD08" w14:textId="725E2723" w:rsidR="003F0583" w:rsidRDefault="003F0583" w:rsidP="00575E13">
      <w:pPr>
        <w:pStyle w:val="estilo1"/>
        <w:shd w:val="clear" w:color="auto" w:fill="FFFFFF"/>
        <w:spacing w:before="0" w:beforeAutospacing="0" w:after="160" w:afterAutospacing="0" w:line="360" w:lineRule="auto"/>
        <w:jc w:val="both"/>
        <w:rPr>
          <w:rFonts w:ascii="Arial" w:hAnsi="Arial" w:cs="Arial"/>
          <w:color w:val="000000"/>
          <w:szCs w:val="20"/>
        </w:rPr>
      </w:pPr>
      <w:r>
        <w:rPr>
          <w:rFonts w:ascii="Arial" w:hAnsi="Arial" w:cs="Arial"/>
          <w:color w:val="000000"/>
          <w:szCs w:val="20"/>
        </w:rPr>
        <w:t>Según en la Revista Habanera</w:t>
      </w:r>
      <w:r w:rsidR="00C83DEC">
        <w:rPr>
          <w:rFonts w:ascii="Arial" w:hAnsi="Arial" w:cs="Arial"/>
          <w:color w:val="000000"/>
          <w:szCs w:val="20"/>
        </w:rPr>
        <w:t xml:space="preserve"> de Ciencias médicas, por (Raysy Sardiñas, 2009) expone: </w:t>
      </w:r>
    </w:p>
    <w:p w14:paraId="48733B13" w14:textId="2DBFC2AD" w:rsidR="003F0583" w:rsidRDefault="003F0583" w:rsidP="00575E13">
      <w:pPr>
        <w:pStyle w:val="estilo1"/>
        <w:shd w:val="clear" w:color="auto" w:fill="FFFFFF"/>
        <w:spacing w:before="0" w:beforeAutospacing="0" w:after="160" w:afterAutospacing="0" w:line="360" w:lineRule="auto"/>
        <w:jc w:val="both"/>
        <w:rPr>
          <w:rFonts w:ascii="Arial" w:hAnsi="Arial" w:cs="Arial"/>
          <w:color w:val="000000"/>
          <w:szCs w:val="20"/>
        </w:rPr>
      </w:pPr>
      <w:r w:rsidRPr="003F0583">
        <w:rPr>
          <w:rFonts w:ascii="Arial" w:hAnsi="Arial" w:cs="Arial"/>
          <w:color w:val="000000"/>
          <w:szCs w:val="20"/>
        </w:rPr>
        <w:t>Existen datos que permiten asegurar que el cáncer de mama ya lo padecían los egipcios, los etruscos y los primeros pobladores de Perú. El archivo médico más remoto proviene del Antiguo Egipto, donde se han encontrado varios papiros y dentro de los 6 principales, uno de los que más información contiene en lo que a enfermedades de la mama se refiere, es el Papiro de Edwing Smith, encontrado en Tebas (hoy Karnak y Luxor) en 1862. </w:t>
      </w:r>
    </w:p>
    <w:p w14:paraId="309C3CDE" w14:textId="259727C9" w:rsidR="003F0583" w:rsidRPr="003F0583" w:rsidRDefault="003F0583" w:rsidP="00575E13">
      <w:pPr>
        <w:pStyle w:val="estilo1"/>
        <w:shd w:val="clear" w:color="auto" w:fill="FFFFFF"/>
        <w:spacing w:before="0" w:beforeAutospacing="0" w:after="160" w:afterAutospacing="0" w:line="360" w:lineRule="auto"/>
        <w:jc w:val="both"/>
        <w:rPr>
          <w:rFonts w:ascii="Arial" w:hAnsi="Arial" w:cs="Arial"/>
          <w:color w:val="000000"/>
          <w:szCs w:val="20"/>
        </w:rPr>
      </w:pPr>
      <w:r>
        <w:rPr>
          <w:rFonts w:ascii="Arial" w:hAnsi="Arial" w:cs="Arial"/>
          <w:color w:val="000000"/>
          <w:szCs w:val="20"/>
        </w:rPr>
        <w:t>Así mismo señala que:</w:t>
      </w:r>
    </w:p>
    <w:p w14:paraId="07AE32D4" w14:textId="32DE1420" w:rsidR="003F0583" w:rsidRDefault="003F0583" w:rsidP="00575E13">
      <w:pPr>
        <w:pStyle w:val="estilo1"/>
        <w:shd w:val="clear" w:color="auto" w:fill="FFFFFF"/>
        <w:spacing w:before="0" w:beforeAutospacing="0" w:after="160" w:afterAutospacing="0" w:line="360" w:lineRule="auto"/>
        <w:jc w:val="both"/>
        <w:rPr>
          <w:rFonts w:ascii="Arial" w:hAnsi="Arial" w:cs="Arial"/>
          <w:color w:val="000000"/>
          <w:szCs w:val="20"/>
        </w:rPr>
      </w:pPr>
      <w:r w:rsidRPr="003F0583">
        <w:rPr>
          <w:rFonts w:ascii="Arial" w:hAnsi="Arial" w:cs="Arial"/>
          <w:color w:val="000000"/>
          <w:szCs w:val="20"/>
        </w:rPr>
        <w:t>Hipócrates 400 años a.C. habla de Karquinos o Karquinoma que lo relaciona con el cese de la menstruación y dice que no debe tratarse porque acelera la muerte y no sólo son de buen pronóstico los que curan con medicinas. Describe un caso de una mujer con cáncer de mama y con hemorragia por pezón, que murió cuando dicha hemorragia cesó. Asoció el cáncer de mama con la detención de la menstruación, lo que le hizo creer, la condujo a una ingurgitación mamaria, con nódulos indurados. </w:t>
      </w:r>
    </w:p>
    <w:p w14:paraId="0CB6DBC1" w14:textId="291BB545" w:rsidR="003F0583" w:rsidRPr="003F0583" w:rsidRDefault="003F0583" w:rsidP="00575E13">
      <w:pPr>
        <w:pStyle w:val="estilo1"/>
        <w:shd w:val="clear" w:color="auto" w:fill="FFFFFF"/>
        <w:spacing w:before="0" w:beforeAutospacing="0" w:after="160" w:afterAutospacing="0" w:line="360" w:lineRule="auto"/>
        <w:jc w:val="both"/>
        <w:rPr>
          <w:rFonts w:ascii="Arial" w:hAnsi="Arial" w:cs="Arial"/>
          <w:color w:val="000000"/>
          <w:szCs w:val="20"/>
        </w:rPr>
      </w:pPr>
      <w:r>
        <w:rPr>
          <w:rFonts w:ascii="Arial" w:hAnsi="Arial" w:cs="Arial"/>
          <w:color w:val="000000"/>
          <w:szCs w:val="20"/>
        </w:rPr>
        <w:t xml:space="preserve">También menciona que: </w:t>
      </w:r>
    </w:p>
    <w:p w14:paraId="40E0AA36" w14:textId="30337693" w:rsidR="003F0583" w:rsidRPr="003F0583" w:rsidRDefault="003F0583" w:rsidP="00575E13">
      <w:pPr>
        <w:pStyle w:val="estilo1"/>
        <w:shd w:val="clear" w:color="auto" w:fill="FFFFFF"/>
        <w:spacing w:before="0" w:beforeAutospacing="0" w:after="160" w:afterAutospacing="0" w:line="360" w:lineRule="auto"/>
        <w:jc w:val="both"/>
        <w:rPr>
          <w:rFonts w:ascii="Arial" w:hAnsi="Arial" w:cs="Arial"/>
          <w:color w:val="000000"/>
          <w:szCs w:val="20"/>
        </w:rPr>
      </w:pPr>
      <w:r w:rsidRPr="003F0583">
        <w:rPr>
          <w:rFonts w:ascii="Arial" w:hAnsi="Arial" w:cs="Arial"/>
          <w:color w:val="000000"/>
          <w:szCs w:val="20"/>
        </w:rPr>
        <w:t xml:space="preserve">Galeno describió el cáncer de mama como una hinchazón con dilatación venosa parecida a la forma de las patas de un cangrejo. Jean Louis Petit (1674-1758), era partidario de la amputación de la mama, con extirpación del pectoral y disección axilar; es decir, aparece por primera vez la mastectomía radical. William </w:t>
      </w:r>
      <w:r w:rsidR="008F0702" w:rsidRPr="003F0583">
        <w:rPr>
          <w:rFonts w:ascii="Arial" w:hAnsi="Arial" w:cs="Arial"/>
          <w:color w:val="000000"/>
          <w:szCs w:val="20"/>
        </w:rPr>
        <w:t>Stewart</w:t>
      </w:r>
      <w:r w:rsidRPr="003F0583">
        <w:rPr>
          <w:rFonts w:ascii="Arial" w:hAnsi="Arial" w:cs="Arial"/>
          <w:color w:val="000000"/>
          <w:szCs w:val="20"/>
        </w:rPr>
        <w:t xml:space="preserve"> Halsted (1852-1922) fue el primero que se apoyó en un fundamento científico y finalmente desarrolló la técnica que sería utilizada durante 100 años y puede que aún dure. Hacia el año 1900, la técnica de Halsted era el método primario de tratamiento de los cánceres operables y ha permanecido así durante más de 80 años; no obstante, otros métodos se han ido incorporando como radioterapia, </w:t>
      </w:r>
      <w:r w:rsidRPr="003F0583">
        <w:rPr>
          <w:rFonts w:ascii="Arial" w:hAnsi="Arial" w:cs="Arial"/>
          <w:color w:val="000000"/>
          <w:szCs w:val="20"/>
        </w:rPr>
        <w:lastRenderedPageBreak/>
        <w:t>quimioterapia y hormonoterapia, pero, sobre todo, el rápido desarrollo del estudio anatomopatológico. </w:t>
      </w:r>
    </w:p>
    <w:p w14:paraId="05EEA021" w14:textId="59C2A64A" w:rsidR="003F0583" w:rsidRDefault="003F0583" w:rsidP="00575E13">
      <w:pPr>
        <w:pStyle w:val="estilo1"/>
        <w:shd w:val="clear" w:color="auto" w:fill="FFFFFF"/>
        <w:spacing w:before="0" w:beforeAutospacing="0" w:after="160" w:afterAutospacing="0" w:line="360" w:lineRule="auto"/>
        <w:jc w:val="both"/>
        <w:rPr>
          <w:rFonts w:ascii="Arial" w:hAnsi="Arial" w:cs="Arial"/>
          <w:color w:val="000000"/>
          <w:szCs w:val="20"/>
        </w:rPr>
      </w:pPr>
      <w:r w:rsidRPr="003F0583">
        <w:rPr>
          <w:rFonts w:ascii="Arial" w:hAnsi="Arial" w:cs="Arial"/>
          <w:color w:val="000000"/>
          <w:szCs w:val="20"/>
        </w:rPr>
        <w:t>En 1927, Kleinschmidt escribe un texto en el que incluye la mamografía como método de diagnóstico, pero no fue entonces aceptado. En 1960, Warren demostró que lesiones neoplásicas no palpables de mama podían ser detectadas mediante mamografía. Con esta información, Shapiro inició en 1963 el Health Insurance Plan of New York Study (H.I.P). </w:t>
      </w:r>
    </w:p>
    <w:p w14:paraId="1B725474" w14:textId="381A318B" w:rsidR="00C83DEC" w:rsidRPr="003F0583" w:rsidRDefault="00C83DEC" w:rsidP="00575E13">
      <w:pPr>
        <w:pStyle w:val="estilo1"/>
        <w:shd w:val="clear" w:color="auto" w:fill="FFFFFF"/>
        <w:spacing w:before="0" w:beforeAutospacing="0" w:after="160" w:afterAutospacing="0" w:line="360" w:lineRule="auto"/>
        <w:jc w:val="both"/>
        <w:rPr>
          <w:rFonts w:ascii="Arial" w:hAnsi="Arial" w:cs="Arial"/>
          <w:color w:val="000000"/>
          <w:szCs w:val="20"/>
        </w:rPr>
      </w:pPr>
      <w:r>
        <w:rPr>
          <w:rFonts w:ascii="Arial" w:hAnsi="Arial" w:cs="Arial"/>
          <w:color w:val="000000"/>
          <w:szCs w:val="20"/>
        </w:rPr>
        <w:t xml:space="preserve">Finalmente señala que: </w:t>
      </w:r>
    </w:p>
    <w:p w14:paraId="2E81C28B" w14:textId="508C3818" w:rsidR="003F0583" w:rsidRPr="003F0583" w:rsidRDefault="003F0583" w:rsidP="00575E13">
      <w:pPr>
        <w:pStyle w:val="estilo1"/>
        <w:shd w:val="clear" w:color="auto" w:fill="FFFFFF"/>
        <w:spacing w:before="0" w:beforeAutospacing="0" w:after="160" w:afterAutospacing="0" w:line="360" w:lineRule="auto"/>
        <w:jc w:val="both"/>
        <w:rPr>
          <w:rFonts w:ascii="Arial" w:hAnsi="Arial" w:cs="Arial"/>
          <w:color w:val="000000"/>
          <w:szCs w:val="20"/>
        </w:rPr>
      </w:pPr>
      <w:r w:rsidRPr="003F0583">
        <w:rPr>
          <w:rFonts w:ascii="Arial" w:hAnsi="Arial" w:cs="Arial"/>
          <w:color w:val="000000"/>
          <w:szCs w:val="20"/>
        </w:rPr>
        <w:t>Este estudio ofrecía una exploración clínica y una mamografía anual durante cuatro años para 31000 mujeres, con una edad entre 40 y 60 años, que fueron seleccionadas de un total de 62 000 mujeres que incluía el estudio. De ellas, 31 000 servían d</w:t>
      </w:r>
      <w:r w:rsidR="008F0702">
        <w:rPr>
          <w:rFonts w:ascii="Arial" w:hAnsi="Arial" w:cs="Arial"/>
          <w:color w:val="000000"/>
          <w:szCs w:val="20"/>
        </w:rPr>
        <w:t xml:space="preserve">e grupo de control. Tras 9 años </w:t>
      </w:r>
      <w:r w:rsidRPr="003F0583">
        <w:rPr>
          <w:rFonts w:ascii="Arial" w:hAnsi="Arial" w:cs="Arial"/>
          <w:color w:val="000000"/>
          <w:szCs w:val="20"/>
        </w:rPr>
        <w:t>de seguimiento, Shapiro publicó sus resultados que revelaban que, en el grupo de mujeres incluidas en el plan, la incidencia de fallecimientos por cáncer de mama fue 30 % menor.</w:t>
      </w:r>
    </w:p>
    <w:p w14:paraId="59C7040F" w14:textId="77777777" w:rsidR="003F0583" w:rsidRDefault="003F0583" w:rsidP="00575E13">
      <w:pPr>
        <w:spacing w:line="360" w:lineRule="auto"/>
        <w:jc w:val="both"/>
        <w:rPr>
          <w:rFonts w:ascii="Arial" w:hAnsi="Arial" w:cs="Arial"/>
          <w:bCs/>
          <w:noProof/>
          <w:sz w:val="24"/>
          <w:szCs w:val="28"/>
        </w:rPr>
      </w:pPr>
    </w:p>
    <w:p w14:paraId="5FCC0EEE" w14:textId="496C4605" w:rsidR="0071216E" w:rsidRPr="00BC540C" w:rsidRDefault="00BC540C" w:rsidP="00575E13">
      <w:pPr>
        <w:spacing w:line="360" w:lineRule="auto"/>
        <w:jc w:val="both"/>
        <w:rPr>
          <w:rFonts w:ascii="Arial" w:hAnsi="Arial" w:cs="Arial"/>
          <w:bCs/>
          <w:noProof/>
          <w:sz w:val="24"/>
          <w:szCs w:val="28"/>
        </w:rPr>
      </w:pPr>
      <w:r w:rsidRPr="00BC540C">
        <w:rPr>
          <w:rFonts w:ascii="Arial" w:hAnsi="Arial" w:cs="Arial"/>
          <w:bCs/>
          <w:noProof/>
          <w:sz w:val="24"/>
          <w:szCs w:val="28"/>
        </w:rPr>
        <w:t>En resumen, el marco filosófico-antropológico de la exploración de mama implica la comprensión de la importancia de la salud y el bienestar, así como la consideración de los aspectos éticos, culturales y sociales relacionados con esta práctica médica. A través de esta perspectiva, podemos abordar la exploración de mama de manera más integral, teniendo en cuenta las dimensiones filosóficas y antropológicas de la condición humana.</w:t>
      </w:r>
    </w:p>
    <w:p w14:paraId="7C1366B1" w14:textId="77777777" w:rsidR="002158B9" w:rsidRDefault="002158B9" w:rsidP="00575E13">
      <w:pPr>
        <w:jc w:val="center"/>
        <w:rPr>
          <w:rFonts w:ascii="Times New Roman" w:hAnsi="Times New Roman" w:cs="Times New Roman"/>
          <w:noProof/>
          <w:sz w:val="28"/>
          <w:szCs w:val="28"/>
        </w:rPr>
      </w:pPr>
    </w:p>
    <w:p w14:paraId="1CAC38BF" w14:textId="087859DF" w:rsidR="00C27BF6" w:rsidRPr="00575E13" w:rsidRDefault="00FC6CA5" w:rsidP="00575E13">
      <w:pPr>
        <w:rPr>
          <w:rFonts w:ascii="Arial" w:hAnsi="Arial" w:cs="Arial"/>
          <w:b/>
          <w:bCs/>
          <w:noProof/>
          <w:sz w:val="28"/>
          <w:szCs w:val="28"/>
        </w:rPr>
      </w:pPr>
      <w:r w:rsidRPr="00575E13">
        <w:rPr>
          <w:rFonts w:ascii="Arial" w:hAnsi="Arial" w:cs="Arial"/>
          <w:b/>
          <w:bCs/>
          <w:noProof/>
          <w:sz w:val="28"/>
          <w:szCs w:val="28"/>
        </w:rPr>
        <w:t xml:space="preserve">2.2 ANTECEDENTES DE LA INVESTIGACION </w:t>
      </w:r>
    </w:p>
    <w:p w14:paraId="1292D36C" w14:textId="78E3D070" w:rsidR="00B4795D" w:rsidRPr="00575E13" w:rsidRDefault="00B4795D" w:rsidP="00575E13">
      <w:pPr>
        <w:spacing w:line="360" w:lineRule="auto"/>
        <w:jc w:val="both"/>
        <w:rPr>
          <w:rFonts w:ascii="Arial" w:hAnsi="Arial" w:cs="Arial"/>
          <w:noProof/>
          <w:sz w:val="24"/>
          <w:szCs w:val="24"/>
        </w:rPr>
      </w:pPr>
      <w:r w:rsidRPr="00575E13">
        <w:rPr>
          <w:rFonts w:ascii="Arial" w:hAnsi="Arial" w:cs="Arial"/>
          <w:noProof/>
          <w:sz w:val="24"/>
          <w:szCs w:val="24"/>
        </w:rPr>
        <w:t>La autoexploración de mama es una práctica que implica la exploración regular de las mamas por parte de una mujer para detectar posibles cambios o anomalías. Esta técnica ha sido ampliamente promovida como una forma de detección temprana del cáncer de mama y ha sido objeto de investiga</w:t>
      </w:r>
      <w:r w:rsidR="008F0702" w:rsidRPr="00575E13">
        <w:rPr>
          <w:rFonts w:ascii="Arial" w:hAnsi="Arial" w:cs="Arial"/>
          <w:noProof/>
          <w:sz w:val="24"/>
          <w:szCs w:val="24"/>
        </w:rPr>
        <w:t xml:space="preserve">ción y debate a lo largo </w:t>
      </w:r>
      <w:r w:rsidR="008F0702" w:rsidRPr="00575E13">
        <w:rPr>
          <w:rFonts w:ascii="Arial" w:hAnsi="Arial" w:cs="Arial"/>
          <w:noProof/>
          <w:sz w:val="24"/>
          <w:szCs w:val="24"/>
        </w:rPr>
        <w:lastRenderedPageBreak/>
        <w:t xml:space="preserve">de los </w:t>
      </w:r>
      <w:r w:rsidRPr="00575E13">
        <w:rPr>
          <w:rFonts w:ascii="Arial" w:hAnsi="Arial" w:cs="Arial"/>
          <w:noProof/>
          <w:sz w:val="24"/>
          <w:szCs w:val="24"/>
        </w:rPr>
        <w:t>años. A continuación, se presentan algunos antecedentes relevantes sobre la investigación de la autoexploración de mama.</w:t>
      </w:r>
    </w:p>
    <w:p w14:paraId="25C585D1" w14:textId="77777777" w:rsidR="00B4795D" w:rsidRPr="00575E13" w:rsidRDefault="00B4795D" w:rsidP="00575E13">
      <w:pPr>
        <w:spacing w:line="360" w:lineRule="auto"/>
        <w:jc w:val="both"/>
        <w:rPr>
          <w:rFonts w:ascii="Arial" w:hAnsi="Arial" w:cs="Arial"/>
          <w:noProof/>
          <w:sz w:val="24"/>
          <w:szCs w:val="24"/>
        </w:rPr>
      </w:pPr>
    </w:p>
    <w:p w14:paraId="25AB6384" w14:textId="77777777" w:rsidR="00B4795D" w:rsidRPr="00575E13" w:rsidRDefault="00B4795D" w:rsidP="00575E13">
      <w:pPr>
        <w:spacing w:line="360" w:lineRule="auto"/>
        <w:jc w:val="both"/>
        <w:rPr>
          <w:rFonts w:ascii="Arial" w:hAnsi="Arial" w:cs="Arial"/>
          <w:noProof/>
          <w:sz w:val="24"/>
          <w:szCs w:val="24"/>
        </w:rPr>
      </w:pPr>
      <w:r w:rsidRPr="00575E13">
        <w:rPr>
          <w:rFonts w:ascii="Arial" w:hAnsi="Arial" w:cs="Arial"/>
          <w:noProof/>
          <w:sz w:val="24"/>
          <w:szCs w:val="24"/>
        </w:rPr>
        <w:t>1. Inicio de la autoexploración de mama:</w:t>
      </w:r>
    </w:p>
    <w:p w14:paraId="3B158875" w14:textId="10065108" w:rsidR="00B4795D" w:rsidRPr="00575E13" w:rsidRDefault="00B4795D" w:rsidP="00575E13">
      <w:pPr>
        <w:spacing w:line="360" w:lineRule="auto"/>
        <w:jc w:val="both"/>
        <w:rPr>
          <w:rFonts w:ascii="Arial" w:hAnsi="Arial" w:cs="Arial"/>
          <w:noProof/>
          <w:sz w:val="24"/>
          <w:szCs w:val="24"/>
        </w:rPr>
      </w:pPr>
      <w:r w:rsidRPr="00575E13">
        <w:rPr>
          <w:rFonts w:ascii="Arial" w:hAnsi="Arial" w:cs="Arial"/>
          <w:noProof/>
          <w:sz w:val="24"/>
          <w:szCs w:val="24"/>
        </w:rPr>
        <w:t xml:space="preserve"> La práctica de la autoexploración de mama se remonta a la década de 1950 cuando se introdujo por primera vez como un método de detección del cáncer de mama. En ese momento, se alentaba a las mujeres a examinar sus mamas regularmente en busca de protuberancias o cambios. (Saslow D, Hannan J, Osuch J, 2004)</w:t>
      </w:r>
      <w:r w:rsidR="001B74D2" w:rsidRPr="00575E13">
        <w:rPr>
          <w:rFonts w:ascii="Arial" w:hAnsi="Arial" w:cs="Arial"/>
          <w:noProof/>
          <w:sz w:val="24"/>
          <w:szCs w:val="24"/>
        </w:rPr>
        <w:t>.</w:t>
      </w:r>
    </w:p>
    <w:p w14:paraId="4420D19C" w14:textId="77777777" w:rsidR="00B4795D" w:rsidRPr="00575E13" w:rsidRDefault="00B4795D" w:rsidP="00575E13">
      <w:pPr>
        <w:spacing w:line="360" w:lineRule="auto"/>
        <w:jc w:val="both"/>
        <w:rPr>
          <w:rFonts w:ascii="Arial" w:hAnsi="Arial" w:cs="Arial"/>
          <w:noProof/>
          <w:sz w:val="24"/>
          <w:szCs w:val="24"/>
        </w:rPr>
      </w:pPr>
    </w:p>
    <w:p w14:paraId="3A163719" w14:textId="77777777" w:rsidR="00B4795D" w:rsidRPr="00575E13" w:rsidRDefault="00B4795D" w:rsidP="00575E13">
      <w:pPr>
        <w:spacing w:line="360" w:lineRule="auto"/>
        <w:jc w:val="both"/>
        <w:rPr>
          <w:rFonts w:ascii="Arial" w:hAnsi="Arial" w:cs="Arial"/>
          <w:noProof/>
          <w:sz w:val="24"/>
          <w:szCs w:val="24"/>
        </w:rPr>
      </w:pPr>
      <w:r w:rsidRPr="00575E13">
        <w:rPr>
          <w:rFonts w:ascii="Arial" w:hAnsi="Arial" w:cs="Arial"/>
          <w:noProof/>
          <w:sz w:val="24"/>
          <w:szCs w:val="24"/>
        </w:rPr>
        <w:t>2. Efectividad y controversia:</w:t>
      </w:r>
    </w:p>
    <w:p w14:paraId="014C835E" w14:textId="6C02F62D" w:rsidR="00B4795D" w:rsidRPr="00575E13" w:rsidRDefault="00B4795D" w:rsidP="00575E13">
      <w:pPr>
        <w:spacing w:line="360" w:lineRule="auto"/>
        <w:jc w:val="both"/>
        <w:rPr>
          <w:rFonts w:ascii="Arial" w:hAnsi="Arial" w:cs="Arial"/>
          <w:noProof/>
          <w:sz w:val="24"/>
          <w:szCs w:val="24"/>
        </w:rPr>
      </w:pPr>
      <w:r w:rsidRPr="00575E13">
        <w:rPr>
          <w:rFonts w:ascii="Arial" w:hAnsi="Arial" w:cs="Arial"/>
          <w:noProof/>
          <w:sz w:val="24"/>
          <w:szCs w:val="24"/>
        </w:rPr>
        <w:t xml:space="preserve"> A lo largo de los años, ha habido un debate constante sobre la efectividad de la autoexploración de mama como método de detección del cáncer de mama. Varios estudios científicos han cuestionado su utilidad y han sugerido que puede llevar a un alto número de falsos positivos y ansiedad innecesaria. Algunos estudios han demostrado que la autoexploración de mama no mejora la supervivencia o la detección temprana del cáncer de mama en comparación con otros métodos de detección, como la mamografía.</w:t>
      </w:r>
      <w:r w:rsidR="00460170" w:rsidRPr="00575E13">
        <w:rPr>
          <w:rFonts w:ascii="Arial" w:hAnsi="Arial" w:cs="Arial"/>
          <w:noProof/>
          <w:sz w:val="24"/>
          <w:szCs w:val="24"/>
        </w:rPr>
        <w:t xml:space="preserve"> (Kösters JP, Gøtzsche PC., 2003).</w:t>
      </w:r>
    </w:p>
    <w:p w14:paraId="6F5852FC" w14:textId="77777777" w:rsidR="00B4795D" w:rsidRPr="00575E13" w:rsidRDefault="00B4795D" w:rsidP="00575E13">
      <w:pPr>
        <w:spacing w:line="360" w:lineRule="auto"/>
        <w:jc w:val="both"/>
        <w:rPr>
          <w:rFonts w:ascii="Arial" w:hAnsi="Arial" w:cs="Arial"/>
          <w:noProof/>
          <w:sz w:val="24"/>
          <w:szCs w:val="24"/>
        </w:rPr>
      </w:pPr>
    </w:p>
    <w:p w14:paraId="2A748356" w14:textId="77777777" w:rsidR="00B4795D" w:rsidRPr="00575E13" w:rsidRDefault="00B4795D" w:rsidP="00575E13">
      <w:pPr>
        <w:spacing w:line="360" w:lineRule="auto"/>
        <w:jc w:val="both"/>
        <w:rPr>
          <w:rFonts w:ascii="Arial" w:hAnsi="Arial" w:cs="Arial"/>
          <w:noProof/>
          <w:sz w:val="24"/>
          <w:szCs w:val="24"/>
        </w:rPr>
      </w:pPr>
      <w:r w:rsidRPr="00575E13">
        <w:rPr>
          <w:rFonts w:ascii="Arial" w:hAnsi="Arial" w:cs="Arial"/>
          <w:noProof/>
          <w:sz w:val="24"/>
          <w:szCs w:val="24"/>
        </w:rPr>
        <w:t>3. Recomendaciones cambiantes:</w:t>
      </w:r>
    </w:p>
    <w:p w14:paraId="52DF4DF0" w14:textId="57B28A5B" w:rsidR="00B4795D" w:rsidRPr="00575E13" w:rsidRDefault="00B4795D" w:rsidP="00575E13">
      <w:pPr>
        <w:spacing w:line="360" w:lineRule="auto"/>
        <w:jc w:val="both"/>
        <w:rPr>
          <w:rFonts w:ascii="Arial" w:hAnsi="Arial" w:cs="Arial"/>
          <w:noProof/>
          <w:sz w:val="24"/>
          <w:szCs w:val="24"/>
        </w:rPr>
      </w:pPr>
      <w:r w:rsidRPr="00575E13">
        <w:rPr>
          <w:rFonts w:ascii="Arial" w:hAnsi="Arial" w:cs="Arial"/>
          <w:noProof/>
          <w:sz w:val="24"/>
          <w:szCs w:val="24"/>
        </w:rPr>
        <w:t xml:space="preserve"> A medida que se han acumulado más datos científicos, las recomendaciones sobre la autoexploración de mama han cambiado. Organizaciones como la American Cancer Society y</w:t>
      </w:r>
      <w:r w:rsidR="008F0702" w:rsidRPr="00575E13">
        <w:rPr>
          <w:rFonts w:ascii="Arial" w:hAnsi="Arial" w:cs="Arial"/>
          <w:noProof/>
          <w:sz w:val="24"/>
          <w:szCs w:val="24"/>
        </w:rPr>
        <w:t xml:space="preserve"> la US Preventive Services Task </w:t>
      </w:r>
      <w:r w:rsidRPr="00575E13">
        <w:rPr>
          <w:rFonts w:ascii="Arial" w:hAnsi="Arial" w:cs="Arial"/>
          <w:noProof/>
          <w:sz w:val="24"/>
          <w:szCs w:val="24"/>
        </w:rPr>
        <w:t>Force han actualizado sus pautas en relación con la autoexploración de mama. En general, estas or</w:t>
      </w:r>
      <w:r w:rsidR="008F0702" w:rsidRPr="00575E13">
        <w:rPr>
          <w:rFonts w:ascii="Arial" w:hAnsi="Arial" w:cs="Arial"/>
          <w:noProof/>
          <w:sz w:val="24"/>
          <w:szCs w:val="24"/>
        </w:rPr>
        <w:t xml:space="preserve">ganizaciones ahora enfatizan la </w:t>
      </w:r>
      <w:r w:rsidRPr="00575E13">
        <w:rPr>
          <w:rFonts w:ascii="Arial" w:hAnsi="Arial" w:cs="Arial"/>
          <w:noProof/>
          <w:sz w:val="24"/>
          <w:szCs w:val="24"/>
        </w:rPr>
        <w:t>importancia de la conciencia de los cambios en las mamas y la comunicación con un médico en lugar de la autoexploración sistemática mensual.</w:t>
      </w:r>
      <w:r w:rsidR="00460170" w:rsidRPr="00575E13">
        <w:rPr>
          <w:rFonts w:ascii="Arial" w:hAnsi="Arial" w:cs="Arial"/>
          <w:noProof/>
          <w:sz w:val="24"/>
          <w:szCs w:val="24"/>
        </w:rPr>
        <w:t xml:space="preserve"> (Siu AL, 2016)</w:t>
      </w:r>
    </w:p>
    <w:p w14:paraId="5BBDC5E7" w14:textId="77777777" w:rsidR="00B4795D" w:rsidRPr="00575E13" w:rsidRDefault="00B4795D" w:rsidP="00575E13">
      <w:pPr>
        <w:spacing w:line="360" w:lineRule="auto"/>
        <w:jc w:val="both"/>
        <w:rPr>
          <w:rFonts w:ascii="Arial" w:hAnsi="Arial" w:cs="Arial"/>
          <w:noProof/>
          <w:sz w:val="24"/>
          <w:szCs w:val="24"/>
        </w:rPr>
      </w:pPr>
    </w:p>
    <w:p w14:paraId="1A5E2755" w14:textId="77777777" w:rsidR="00B4795D" w:rsidRPr="00575E13" w:rsidRDefault="00B4795D" w:rsidP="00575E13">
      <w:pPr>
        <w:spacing w:line="360" w:lineRule="auto"/>
        <w:jc w:val="both"/>
        <w:rPr>
          <w:rFonts w:ascii="Arial" w:hAnsi="Arial" w:cs="Arial"/>
          <w:noProof/>
          <w:sz w:val="24"/>
          <w:szCs w:val="24"/>
        </w:rPr>
      </w:pPr>
      <w:r w:rsidRPr="00575E13">
        <w:rPr>
          <w:rFonts w:ascii="Arial" w:hAnsi="Arial" w:cs="Arial"/>
          <w:noProof/>
          <w:sz w:val="24"/>
          <w:szCs w:val="24"/>
        </w:rPr>
        <w:lastRenderedPageBreak/>
        <w:t>4. Énfasis en la conciencia y educación:</w:t>
      </w:r>
    </w:p>
    <w:p w14:paraId="241DF9E6" w14:textId="6685E3AF" w:rsidR="00704E15" w:rsidRPr="00575E13" w:rsidRDefault="00B4795D" w:rsidP="00575E13">
      <w:pPr>
        <w:spacing w:line="360" w:lineRule="auto"/>
        <w:jc w:val="both"/>
        <w:rPr>
          <w:rFonts w:ascii="Arial" w:hAnsi="Arial" w:cs="Arial"/>
          <w:noProof/>
          <w:sz w:val="24"/>
          <w:szCs w:val="28"/>
        </w:rPr>
      </w:pPr>
      <w:r w:rsidRPr="00575E13">
        <w:rPr>
          <w:rFonts w:ascii="Arial" w:hAnsi="Arial" w:cs="Arial"/>
          <w:noProof/>
          <w:sz w:val="24"/>
          <w:szCs w:val="24"/>
        </w:rPr>
        <w:t>En lugar de centrarse exclusivamente en la autoexploración de mama, la atención actual se ha desplazado hacia la educación y la conciencia sobre el cáncer de mama. Se alienta a las mujeres a conocer la apariencia y la sensación normal de sus mamas, así como a estar atentas a cualquier cambio o síntoma inusual. Esto incluye buscar asesoramiento médico si se encuentra una protuberancia, cambios en la piel o secreción del pezón.</w:t>
      </w:r>
      <w:r w:rsidR="00704E15" w:rsidRPr="00575E13">
        <w:rPr>
          <w:rFonts w:ascii="Arial" w:hAnsi="Arial" w:cs="Arial"/>
          <w:noProof/>
          <w:sz w:val="24"/>
          <w:szCs w:val="24"/>
        </w:rPr>
        <w:t xml:space="preserve"> </w:t>
      </w:r>
      <w:r w:rsidR="00704E15" w:rsidRPr="00575E13">
        <w:rPr>
          <w:rFonts w:ascii="Arial" w:hAnsi="Arial" w:cs="Arial"/>
          <w:noProof/>
          <w:sz w:val="28"/>
          <w:szCs w:val="28"/>
        </w:rPr>
        <w:t>(</w:t>
      </w:r>
      <w:r w:rsidR="00704E15" w:rsidRPr="00575E13">
        <w:rPr>
          <w:rFonts w:ascii="Arial" w:hAnsi="Arial" w:cs="Arial"/>
          <w:noProof/>
          <w:sz w:val="24"/>
          <w:szCs w:val="28"/>
        </w:rPr>
        <w:t>The American Cancer Society medical and editorial content team, 2022)</w:t>
      </w:r>
    </w:p>
    <w:p w14:paraId="29179763" w14:textId="01AFBC19" w:rsidR="00B4795D" w:rsidRPr="00575E13" w:rsidRDefault="00B4795D" w:rsidP="00575E13">
      <w:pPr>
        <w:spacing w:line="360" w:lineRule="auto"/>
        <w:jc w:val="both"/>
        <w:rPr>
          <w:rFonts w:ascii="Arial" w:hAnsi="Arial" w:cs="Arial"/>
          <w:noProof/>
          <w:sz w:val="24"/>
          <w:szCs w:val="24"/>
        </w:rPr>
      </w:pPr>
    </w:p>
    <w:p w14:paraId="6260CA1E" w14:textId="52FAAE68" w:rsidR="00B4795D" w:rsidRPr="00575E13" w:rsidRDefault="00B4795D" w:rsidP="00575E13">
      <w:pPr>
        <w:spacing w:line="360" w:lineRule="auto"/>
        <w:jc w:val="both"/>
        <w:rPr>
          <w:rFonts w:ascii="Arial" w:hAnsi="Arial" w:cs="Arial"/>
          <w:noProof/>
          <w:sz w:val="24"/>
          <w:szCs w:val="24"/>
        </w:rPr>
      </w:pPr>
      <w:r w:rsidRPr="00575E13">
        <w:rPr>
          <w:rFonts w:ascii="Arial" w:hAnsi="Arial" w:cs="Arial"/>
          <w:noProof/>
          <w:sz w:val="24"/>
          <w:szCs w:val="24"/>
        </w:rPr>
        <w:t>Es importante destacar que estas son tendencias generales y que las recomendaciones específicas pueden variar según el país y la organización médica. Siempre es fundamental consultar a un profesional de la salud para obtener pautas personalizadas sobre la detección del cáncer de mama.</w:t>
      </w:r>
    </w:p>
    <w:p w14:paraId="3636C1A2" w14:textId="77777777" w:rsidR="00B4795D" w:rsidRPr="00575E13" w:rsidRDefault="00B4795D" w:rsidP="00575E13">
      <w:pPr>
        <w:rPr>
          <w:rFonts w:ascii="Arial" w:hAnsi="Arial" w:cs="Arial"/>
          <w:noProof/>
          <w:sz w:val="24"/>
          <w:szCs w:val="24"/>
        </w:rPr>
      </w:pPr>
    </w:p>
    <w:p w14:paraId="7EA1C772" w14:textId="0FF320FD" w:rsidR="00C27BF6" w:rsidRPr="00575E13" w:rsidRDefault="00FC6CA5" w:rsidP="00575E13">
      <w:pPr>
        <w:rPr>
          <w:rFonts w:ascii="Arial" w:hAnsi="Arial" w:cs="Arial"/>
          <w:b/>
          <w:bCs/>
          <w:noProof/>
          <w:sz w:val="28"/>
          <w:szCs w:val="28"/>
        </w:rPr>
      </w:pPr>
      <w:r w:rsidRPr="00575E13">
        <w:rPr>
          <w:rFonts w:ascii="Arial" w:hAnsi="Arial" w:cs="Arial"/>
          <w:b/>
          <w:bCs/>
          <w:noProof/>
          <w:sz w:val="28"/>
          <w:szCs w:val="28"/>
        </w:rPr>
        <w:t xml:space="preserve">2.3 MARCO TEORICO </w:t>
      </w:r>
    </w:p>
    <w:p w14:paraId="1F6D60B2" w14:textId="77777777" w:rsidR="00C27BF6" w:rsidRPr="00575E13" w:rsidRDefault="00C27BF6" w:rsidP="00575E13">
      <w:pPr>
        <w:jc w:val="center"/>
        <w:rPr>
          <w:rFonts w:ascii="Arial" w:hAnsi="Arial" w:cs="Arial"/>
          <w:noProof/>
          <w:sz w:val="28"/>
          <w:szCs w:val="28"/>
        </w:rPr>
      </w:pPr>
    </w:p>
    <w:p w14:paraId="4F6B04DA" w14:textId="374E78F6" w:rsidR="005B49A9" w:rsidRPr="00575E13" w:rsidRDefault="005B49A9" w:rsidP="00575E13">
      <w:pPr>
        <w:spacing w:line="360" w:lineRule="auto"/>
        <w:jc w:val="both"/>
        <w:rPr>
          <w:rFonts w:ascii="Arial" w:hAnsi="Arial" w:cs="Arial"/>
          <w:noProof/>
          <w:sz w:val="24"/>
          <w:szCs w:val="28"/>
        </w:rPr>
      </w:pPr>
      <w:r w:rsidRPr="00575E13">
        <w:rPr>
          <w:rFonts w:ascii="Arial" w:hAnsi="Arial" w:cs="Arial"/>
          <w:noProof/>
          <w:sz w:val="24"/>
          <w:szCs w:val="28"/>
        </w:rPr>
        <w:t>Importancia de la autoexploración de mama:</w:t>
      </w:r>
    </w:p>
    <w:p w14:paraId="5D3278D1" w14:textId="1D13B534" w:rsidR="00C27BF6" w:rsidRPr="00575E13" w:rsidRDefault="005B49A9" w:rsidP="00575E13">
      <w:pPr>
        <w:spacing w:line="360" w:lineRule="auto"/>
        <w:jc w:val="both"/>
        <w:rPr>
          <w:rFonts w:ascii="Arial" w:hAnsi="Arial" w:cs="Arial"/>
          <w:noProof/>
          <w:sz w:val="24"/>
          <w:szCs w:val="28"/>
        </w:rPr>
      </w:pPr>
      <w:r w:rsidRPr="00575E13">
        <w:rPr>
          <w:rFonts w:ascii="Arial" w:hAnsi="Arial" w:cs="Arial"/>
          <w:noProof/>
          <w:sz w:val="24"/>
          <w:szCs w:val="28"/>
        </w:rPr>
        <w:t>La autoexploración de mama permite a las mujeres conocer sus propias mamas y detectar cualquier cambio temprano que pueda indicar la presencia de una anomalía mamaria. Si bien no se considera una herramienta de detección primaria del cáncer de mama, puede ayudar a las mujeres a estar más alerta ante cualquier cambio y buscar atención médica adecuada. (American Cancer Society, 2019).</w:t>
      </w:r>
    </w:p>
    <w:p w14:paraId="181B4FEE" w14:textId="6AD60E3D" w:rsidR="005B49A9" w:rsidRPr="00575E13" w:rsidRDefault="005B49A9" w:rsidP="00575E13">
      <w:pPr>
        <w:spacing w:line="360" w:lineRule="auto"/>
        <w:jc w:val="both"/>
        <w:rPr>
          <w:rFonts w:ascii="Arial" w:hAnsi="Arial" w:cs="Arial"/>
          <w:noProof/>
          <w:sz w:val="24"/>
          <w:szCs w:val="28"/>
        </w:rPr>
      </w:pPr>
    </w:p>
    <w:p w14:paraId="6B721CDD" w14:textId="77777777" w:rsidR="005B49A9" w:rsidRPr="00575E13" w:rsidRDefault="005B49A9" w:rsidP="00575E13">
      <w:pPr>
        <w:spacing w:line="360" w:lineRule="auto"/>
        <w:jc w:val="both"/>
        <w:rPr>
          <w:rFonts w:ascii="Arial" w:hAnsi="Arial" w:cs="Arial"/>
          <w:noProof/>
          <w:sz w:val="24"/>
          <w:szCs w:val="28"/>
        </w:rPr>
      </w:pPr>
      <w:r w:rsidRPr="00575E13">
        <w:rPr>
          <w:rFonts w:ascii="Arial" w:hAnsi="Arial" w:cs="Arial"/>
          <w:noProof/>
          <w:sz w:val="24"/>
          <w:szCs w:val="28"/>
        </w:rPr>
        <w:t xml:space="preserve">Técnica de autoexploración de mama: </w:t>
      </w:r>
    </w:p>
    <w:p w14:paraId="0AE701D6" w14:textId="41DBCA67" w:rsidR="005B49A9" w:rsidRPr="00575E13" w:rsidRDefault="005B49A9" w:rsidP="00575E13">
      <w:pPr>
        <w:spacing w:line="360" w:lineRule="auto"/>
        <w:jc w:val="both"/>
        <w:rPr>
          <w:rFonts w:ascii="Arial" w:hAnsi="Arial" w:cs="Arial"/>
          <w:noProof/>
          <w:sz w:val="24"/>
          <w:szCs w:val="28"/>
        </w:rPr>
      </w:pPr>
      <w:r w:rsidRPr="00575E13">
        <w:rPr>
          <w:rFonts w:ascii="Arial" w:hAnsi="Arial" w:cs="Arial"/>
          <w:noProof/>
          <w:sz w:val="24"/>
          <w:szCs w:val="28"/>
        </w:rPr>
        <w:t xml:space="preserve">Existen diferentes métodos para realizar la autoexploración de mama, pero generalmente implican la inspección visual y la palpación de los senos. </w:t>
      </w:r>
      <w:r w:rsidR="008F0702" w:rsidRPr="00575E13">
        <w:rPr>
          <w:rFonts w:ascii="Arial" w:hAnsi="Arial" w:cs="Arial"/>
          <w:noProof/>
          <w:sz w:val="24"/>
          <w:szCs w:val="28"/>
        </w:rPr>
        <w:t xml:space="preserve">Es importante seguir una rutina </w:t>
      </w:r>
      <w:r w:rsidRPr="00575E13">
        <w:rPr>
          <w:rFonts w:ascii="Arial" w:hAnsi="Arial" w:cs="Arial"/>
          <w:noProof/>
          <w:sz w:val="24"/>
          <w:szCs w:val="28"/>
        </w:rPr>
        <w:t xml:space="preserve">regular de autoexploración y estar familiarizada con la </w:t>
      </w:r>
      <w:r w:rsidRPr="00575E13">
        <w:rPr>
          <w:rFonts w:ascii="Arial" w:hAnsi="Arial" w:cs="Arial"/>
          <w:noProof/>
          <w:sz w:val="24"/>
          <w:szCs w:val="28"/>
        </w:rPr>
        <w:lastRenderedPageBreak/>
        <w:t>forma, tamaño y textura normales de los senos, así como con la dete</w:t>
      </w:r>
      <w:r w:rsidR="008F0702" w:rsidRPr="00575E13">
        <w:rPr>
          <w:rFonts w:ascii="Arial" w:hAnsi="Arial" w:cs="Arial"/>
          <w:noProof/>
          <w:sz w:val="24"/>
          <w:szCs w:val="28"/>
        </w:rPr>
        <w:t xml:space="preserve">cción </w:t>
      </w:r>
      <w:r w:rsidRPr="00575E13">
        <w:rPr>
          <w:rFonts w:ascii="Arial" w:hAnsi="Arial" w:cs="Arial"/>
          <w:noProof/>
          <w:sz w:val="24"/>
          <w:szCs w:val="28"/>
        </w:rPr>
        <w:t>de cualquier cambio, bulto o protuberancia. (National Breast Cancer Foundation, 2021).</w:t>
      </w:r>
    </w:p>
    <w:p w14:paraId="245EE5F4" w14:textId="67A8751D" w:rsidR="005B49A9" w:rsidRPr="00575E13" w:rsidRDefault="005B49A9" w:rsidP="00575E13">
      <w:pPr>
        <w:spacing w:line="360" w:lineRule="auto"/>
        <w:jc w:val="both"/>
        <w:rPr>
          <w:rFonts w:ascii="Arial" w:hAnsi="Arial" w:cs="Arial"/>
          <w:noProof/>
          <w:sz w:val="24"/>
          <w:szCs w:val="28"/>
        </w:rPr>
      </w:pPr>
    </w:p>
    <w:p w14:paraId="4F179782" w14:textId="77777777" w:rsidR="005B49A9" w:rsidRPr="00575E13" w:rsidRDefault="005B49A9" w:rsidP="00575E13">
      <w:pPr>
        <w:spacing w:line="360" w:lineRule="auto"/>
        <w:jc w:val="both"/>
        <w:rPr>
          <w:rFonts w:ascii="Arial" w:hAnsi="Arial" w:cs="Arial"/>
          <w:noProof/>
          <w:sz w:val="24"/>
          <w:szCs w:val="28"/>
        </w:rPr>
      </w:pPr>
      <w:r w:rsidRPr="00575E13">
        <w:rPr>
          <w:rFonts w:ascii="Arial" w:hAnsi="Arial" w:cs="Arial"/>
          <w:noProof/>
          <w:sz w:val="24"/>
          <w:szCs w:val="28"/>
        </w:rPr>
        <w:t>Limitaciones de la autoexploración de mama:</w:t>
      </w:r>
    </w:p>
    <w:p w14:paraId="27F77B00" w14:textId="404EFAF8" w:rsidR="005B49A9" w:rsidRPr="00575E13" w:rsidRDefault="005B49A9" w:rsidP="00575E13">
      <w:pPr>
        <w:spacing w:line="360" w:lineRule="auto"/>
        <w:jc w:val="both"/>
        <w:rPr>
          <w:rFonts w:ascii="Arial" w:hAnsi="Arial" w:cs="Arial"/>
          <w:noProof/>
          <w:sz w:val="24"/>
          <w:szCs w:val="28"/>
        </w:rPr>
      </w:pPr>
      <w:r w:rsidRPr="00575E13">
        <w:rPr>
          <w:rFonts w:ascii="Arial" w:hAnsi="Arial" w:cs="Arial"/>
          <w:noProof/>
          <w:sz w:val="24"/>
          <w:szCs w:val="28"/>
        </w:rPr>
        <w:t xml:space="preserve"> La autoexploración de mama tiene limitaciones significativas, ya que puede llevar a falsos positivos y falsos negativos. Los bultos o cambios en los senos pueden ser benignos o tener causas distintas al cáncer de mama. Además, algunos tumores pueden ser difíciles de detectar a través de la autoexploración. Por lo tanto, se recomienda combinar la autoexploración de mama con otras formas de detección, como la mamografía y el examen clínico. </w:t>
      </w:r>
      <w:r w:rsidR="00AA629F" w:rsidRPr="00575E13">
        <w:rPr>
          <w:rFonts w:ascii="Arial" w:hAnsi="Arial" w:cs="Arial"/>
          <w:noProof/>
          <w:sz w:val="24"/>
          <w:szCs w:val="28"/>
        </w:rPr>
        <w:t>(American College of Obstetricians and Gynecologists, 2017).</w:t>
      </w:r>
    </w:p>
    <w:p w14:paraId="30FEE332" w14:textId="3D5ECC9B" w:rsidR="00AA629F" w:rsidRPr="00575E13" w:rsidRDefault="00AA629F" w:rsidP="00575E13">
      <w:pPr>
        <w:spacing w:line="360" w:lineRule="auto"/>
        <w:jc w:val="both"/>
        <w:rPr>
          <w:rFonts w:ascii="Arial" w:hAnsi="Arial" w:cs="Arial"/>
          <w:noProof/>
          <w:sz w:val="24"/>
          <w:szCs w:val="28"/>
        </w:rPr>
      </w:pPr>
    </w:p>
    <w:p w14:paraId="4B525416" w14:textId="77777777" w:rsidR="00AA629F" w:rsidRPr="00575E13" w:rsidRDefault="00AA629F" w:rsidP="00575E13">
      <w:pPr>
        <w:spacing w:line="360" w:lineRule="auto"/>
        <w:jc w:val="both"/>
        <w:rPr>
          <w:rFonts w:ascii="Arial" w:hAnsi="Arial" w:cs="Arial"/>
          <w:noProof/>
          <w:sz w:val="24"/>
          <w:szCs w:val="28"/>
        </w:rPr>
      </w:pPr>
      <w:r w:rsidRPr="00575E13">
        <w:rPr>
          <w:rFonts w:ascii="Arial" w:hAnsi="Arial" w:cs="Arial"/>
          <w:noProof/>
          <w:sz w:val="24"/>
          <w:szCs w:val="28"/>
        </w:rPr>
        <w:t xml:space="preserve">Promoción y educación sobre la autoexploración de mama: </w:t>
      </w:r>
    </w:p>
    <w:p w14:paraId="6EEBE2D2" w14:textId="766BA419" w:rsidR="00AA629F" w:rsidRPr="00575E13" w:rsidRDefault="00AA629F" w:rsidP="00575E13">
      <w:pPr>
        <w:spacing w:line="360" w:lineRule="auto"/>
        <w:jc w:val="both"/>
        <w:rPr>
          <w:rFonts w:ascii="Arial" w:hAnsi="Arial" w:cs="Arial"/>
          <w:noProof/>
          <w:sz w:val="24"/>
          <w:szCs w:val="28"/>
        </w:rPr>
      </w:pPr>
      <w:r w:rsidRPr="00575E13">
        <w:rPr>
          <w:rFonts w:ascii="Arial" w:hAnsi="Arial" w:cs="Arial"/>
          <w:noProof/>
          <w:sz w:val="24"/>
          <w:szCs w:val="28"/>
        </w:rPr>
        <w:t>Es fundamental que se brinde educación adecuada a las mujeres sobre cómo realizar la autoexploración de mama de manera correcta y se les informe sobre sus derechos y opciones en relación con la detección del cáncer de mama. Las organizaciones de salud y los profesionales médicos desempeñan un papel crucial en la promoción de la autoexploración de mama y la concien</w:t>
      </w:r>
      <w:r w:rsidR="008F0702" w:rsidRPr="00575E13">
        <w:rPr>
          <w:rFonts w:ascii="Arial" w:hAnsi="Arial" w:cs="Arial"/>
          <w:noProof/>
          <w:sz w:val="24"/>
          <w:szCs w:val="28"/>
        </w:rPr>
        <w:t xml:space="preserve">ciación sobre la importancia de </w:t>
      </w:r>
      <w:r w:rsidRPr="00575E13">
        <w:rPr>
          <w:rFonts w:ascii="Arial" w:hAnsi="Arial" w:cs="Arial"/>
          <w:noProof/>
          <w:sz w:val="24"/>
          <w:szCs w:val="28"/>
        </w:rPr>
        <w:t>la detección temprana. (World Health Organization, 2016).</w:t>
      </w:r>
    </w:p>
    <w:p w14:paraId="78DC2F2C" w14:textId="77777777" w:rsidR="00AA629F" w:rsidRPr="00575E13" w:rsidRDefault="00AA629F" w:rsidP="00575E13">
      <w:pPr>
        <w:spacing w:line="360" w:lineRule="auto"/>
        <w:jc w:val="both"/>
        <w:rPr>
          <w:rFonts w:ascii="Arial" w:hAnsi="Arial" w:cs="Arial"/>
          <w:noProof/>
          <w:sz w:val="24"/>
          <w:szCs w:val="28"/>
        </w:rPr>
      </w:pPr>
    </w:p>
    <w:p w14:paraId="44A1D192" w14:textId="77777777" w:rsidR="005B49A9" w:rsidRPr="00575E13" w:rsidRDefault="005B49A9" w:rsidP="00575E13">
      <w:pPr>
        <w:spacing w:line="360" w:lineRule="auto"/>
        <w:jc w:val="both"/>
        <w:rPr>
          <w:rFonts w:ascii="Arial" w:hAnsi="Arial" w:cs="Arial"/>
          <w:noProof/>
          <w:sz w:val="24"/>
          <w:szCs w:val="28"/>
        </w:rPr>
      </w:pPr>
    </w:p>
    <w:p w14:paraId="0EBE3992" w14:textId="6D1554B3" w:rsidR="00C27BF6" w:rsidRPr="00575E13" w:rsidRDefault="00FC6CA5" w:rsidP="00575E13">
      <w:pPr>
        <w:rPr>
          <w:rFonts w:ascii="Arial" w:hAnsi="Arial" w:cs="Arial"/>
          <w:b/>
          <w:bCs/>
          <w:noProof/>
          <w:sz w:val="28"/>
          <w:szCs w:val="28"/>
        </w:rPr>
      </w:pPr>
      <w:r w:rsidRPr="00575E13">
        <w:rPr>
          <w:rFonts w:ascii="Arial" w:hAnsi="Arial" w:cs="Arial"/>
          <w:b/>
          <w:bCs/>
          <w:noProof/>
          <w:sz w:val="28"/>
          <w:szCs w:val="28"/>
        </w:rPr>
        <w:t>2.4 MARCO CONCEPTUAL</w:t>
      </w:r>
      <w:r w:rsidR="00C27BF6" w:rsidRPr="00575E13">
        <w:rPr>
          <w:rFonts w:ascii="Arial" w:hAnsi="Arial" w:cs="Arial"/>
          <w:b/>
          <w:bCs/>
          <w:noProof/>
          <w:sz w:val="28"/>
          <w:szCs w:val="28"/>
        </w:rPr>
        <w:t xml:space="preserve"> </w:t>
      </w:r>
    </w:p>
    <w:p w14:paraId="32B35ECC" w14:textId="77777777" w:rsidR="00C27BF6" w:rsidRPr="00575E13" w:rsidRDefault="00C27BF6" w:rsidP="00575E13">
      <w:pPr>
        <w:jc w:val="center"/>
        <w:rPr>
          <w:rFonts w:ascii="Arial" w:hAnsi="Arial" w:cs="Arial"/>
          <w:noProof/>
          <w:sz w:val="28"/>
          <w:szCs w:val="28"/>
        </w:rPr>
      </w:pPr>
    </w:p>
    <w:p w14:paraId="5591C4C3" w14:textId="22124280" w:rsidR="00C27BF6" w:rsidRPr="00575E13" w:rsidRDefault="009B0FA7" w:rsidP="00575E13">
      <w:pPr>
        <w:spacing w:line="360" w:lineRule="auto"/>
        <w:jc w:val="both"/>
        <w:rPr>
          <w:rFonts w:ascii="Arial" w:hAnsi="Arial" w:cs="Arial"/>
          <w:noProof/>
          <w:sz w:val="24"/>
          <w:szCs w:val="28"/>
        </w:rPr>
      </w:pPr>
      <w:r w:rsidRPr="00575E13">
        <w:rPr>
          <w:rFonts w:ascii="Arial" w:hAnsi="Arial" w:cs="Arial"/>
          <w:b/>
          <w:noProof/>
          <w:sz w:val="24"/>
          <w:szCs w:val="28"/>
        </w:rPr>
        <w:t xml:space="preserve">Mama: </w:t>
      </w:r>
      <w:r w:rsidRPr="00575E13">
        <w:rPr>
          <w:rFonts w:ascii="Arial" w:hAnsi="Arial" w:cs="Arial"/>
          <w:noProof/>
          <w:sz w:val="24"/>
          <w:szCs w:val="28"/>
        </w:rPr>
        <w:t xml:space="preserve">Órgano glandular ubicado en el pecho. La mama está formada por tejido conjuntivo, grasa y tejido mamario que contiene las glándulas que producen la leche materna. También se llama glándula mamaria. </w:t>
      </w:r>
    </w:p>
    <w:p w14:paraId="049E3378" w14:textId="1711EB1A" w:rsidR="002F2575" w:rsidRPr="00575E13" w:rsidRDefault="002F2575" w:rsidP="00575E13">
      <w:pPr>
        <w:spacing w:line="360" w:lineRule="auto"/>
        <w:jc w:val="both"/>
        <w:rPr>
          <w:rFonts w:ascii="Arial" w:hAnsi="Arial" w:cs="Arial"/>
          <w:noProof/>
          <w:sz w:val="24"/>
          <w:szCs w:val="28"/>
        </w:rPr>
      </w:pPr>
      <w:r w:rsidRPr="00575E13">
        <w:rPr>
          <w:rFonts w:ascii="Arial" w:hAnsi="Arial" w:cs="Arial"/>
          <w:b/>
          <w:noProof/>
          <w:sz w:val="24"/>
          <w:szCs w:val="28"/>
        </w:rPr>
        <w:lastRenderedPageBreak/>
        <w:t xml:space="preserve">Anatomia de la mama: </w:t>
      </w:r>
      <w:r w:rsidRPr="00575E13">
        <w:rPr>
          <w:rFonts w:ascii="Arial" w:hAnsi="Arial" w:cs="Arial"/>
          <w:noProof/>
          <w:sz w:val="24"/>
          <w:szCs w:val="28"/>
        </w:rPr>
        <w:t>La glándula está formada por diferentes</w:t>
      </w:r>
      <w:r w:rsidRPr="00575E13">
        <w:rPr>
          <w:rFonts w:ascii="Arial" w:hAnsi="Arial" w:cs="Arial"/>
          <w:bCs/>
          <w:noProof/>
          <w:sz w:val="24"/>
          <w:szCs w:val="28"/>
        </w:rPr>
        <w:t> lobulillos glandulares </w:t>
      </w:r>
      <w:r w:rsidRPr="00575E13">
        <w:rPr>
          <w:rFonts w:ascii="Arial" w:hAnsi="Arial" w:cs="Arial"/>
          <w:noProof/>
          <w:sz w:val="24"/>
          <w:szCs w:val="28"/>
        </w:rPr>
        <w:t>(entre 15 y 20), de los cuales salen los </w:t>
      </w:r>
      <w:r w:rsidRPr="00575E13">
        <w:rPr>
          <w:rFonts w:ascii="Arial" w:hAnsi="Arial" w:cs="Arial"/>
          <w:bCs/>
          <w:noProof/>
          <w:sz w:val="24"/>
          <w:szCs w:val="28"/>
        </w:rPr>
        <w:t>conductos galactóforos </w:t>
      </w:r>
      <w:r w:rsidR="008F0702" w:rsidRPr="00575E13">
        <w:rPr>
          <w:rFonts w:ascii="Arial" w:hAnsi="Arial" w:cs="Arial"/>
          <w:noProof/>
          <w:sz w:val="24"/>
          <w:szCs w:val="28"/>
        </w:rPr>
        <w:t xml:space="preserve">que confluyen en </w:t>
      </w:r>
      <w:r w:rsidRPr="00575E13">
        <w:rPr>
          <w:rFonts w:ascii="Arial" w:hAnsi="Arial" w:cs="Arial"/>
          <w:noProof/>
          <w:sz w:val="24"/>
          <w:szCs w:val="28"/>
        </w:rPr>
        <w:t>el </w:t>
      </w:r>
      <w:r w:rsidRPr="00575E13">
        <w:rPr>
          <w:rFonts w:ascii="Arial" w:hAnsi="Arial" w:cs="Arial"/>
          <w:bCs/>
          <w:noProof/>
          <w:sz w:val="24"/>
          <w:szCs w:val="28"/>
        </w:rPr>
        <w:t>seno galactóforo</w:t>
      </w:r>
      <w:r w:rsidRPr="00575E13">
        <w:rPr>
          <w:rFonts w:ascii="Arial" w:hAnsi="Arial" w:cs="Arial"/>
          <w:noProof/>
          <w:sz w:val="24"/>
          <w:szCs w:val="28"/>
        </w:rPr>
        <w:t>. Esta última estructura comunicará el interior de la mama con el exterior a través del pezón, y es por donde se expulsa la leche en la lactancia.</w:t>
      </w:r>
    </w:p>
    <w:p w14:paraId="7A00F9BF" w14:textId="63E97687" w:rsidR="002F2575" w:rsidRPr="00575E13" w:rsidRDefault="002F2575" w:rsidP="00575E13">
      <w:pPr>
        <w:spacing w:line="360" w:lineRule="auto"/>
        <w:jc w:val="both"/>
        <w:rPr>
          <w:rFonts w:ascii="Arial" w:hAnsi="Arial" w:cs="Arial"/>
          <w:bCs/>
          <w:noProof/>
          <w:sz w:val="24"/>
          <w:szCs w:val="28"/>
        </w:rPr>
      </w:pPr>
      <w:r w:rsidRPr="00575E13">
        <w:rPr>
          <w:rFonts w:ascii="Arial" w:hAnsi="Arial" w:cs="Arial"/>
          <w:bCs/>
          <w:noProof/>
          <w:sz w:val="24"/>
          <w:szCs w:val="28"/>
        </w:rPr>
        <w:t>El pecho se extiende desde la 2ª hasta la 6ª costillas, medialmente hasta el esternón (a unos 2 cm de la línea media) y lateralmente hasta la línea media axilar. Está anclada a la fascia del músculo pectoral mayor mediante los ligamentos de Cooper. La cola de la mama o cola de Spence, extiende la mama oblicuamente hacia la axila.</w:t>
      </w:r>
    </w:p>
    <w:p w14:paraId="127A02E9" w14:textId="77777777" w:rsidR="002F2575" w:rsidRPr="00575E13" w:rsidRDefault="002F2575" w:rsidP="00575E13">
      <w:pPr>
        <w:spacing w:line="360" w:lineRule="auto"/>
        <w:jc w:val="both"/>
        <w:rPr>
          <w:rFonts w:ascii="Arial" w:hAnsi="Arial" w:cs="Arial"/>
          <w:bCs/>
          <w:noProof/>
          <w:sz w:val="24"/>
          <w:szCs w:val="28"/>
        </w:rPr>
      </w:pPr>
      <w:r w:rsidRPr="00575E13">
        <w:rPr>
          <w:rFonts w:ascii="Arial" w:hAnsi="Arial" w:cs="Arial"/>
          <w:bCs/>
          <w:noProof/>
          <w:sz w:val="24"/>
          <w:szCs w:val="28"/>
        </w:rPr>
        <w:t>El complejo areola-pezón (CAP) se encuentra entre la 4ª y 5ª costilla en mamas no ptósicas (no caídas), lateral a la línea medioclavicular. La distancia ideal entre el pezón y la horquilla esternal se sitúa entre 19 y 21 cm, aunque puede variar en función de la constitución de la mujer. Esta medida es similar al segmento que une la línea medio clavicular con el pezón. Cifras incrementadas en estas medidas pueden indicar que el pecho está ptósico (caído). Otras medidas importantes se encuentran entre el surco submamario y el pezón (situado en 5-6 cm) y del pezón a la línea media (entre 9 y 11 cm).</w:t>
      </w:r>
    </w:p>
    <w:p w14:paraId="6DCE551F" w14:textId="77777777" w:rsidR="002F2575" w:rsidRPr="00575E13" w:rsidRDefault="002F2575" w:rsidP="00575E13">
      <w:pPr>
        <w:spacing w:line="360" w:lineRule="auto"/>
        <w:jc w:val="both"/>
        <w:rPr>
          <w:rFonts w:ascii="Arial" w:hAnsi="Arial" w:cs="Arial"/>
          <w:bCs/>
          <w:noProof/>
          <w:sz w:val="24"/>
          <w:szCs w:val="28"/>
        </w:rPr>
      </w:pPr>
      <w:r w:rsidRPr="00575E13">
        <w:rPr>
          <w:rFonts w:ascii="Arial" w:hAnsi="Arial" w:cs="Arial"/>
          <w:bCs/>
          <w:noProof/>
          <w:sz w:val="24"/>
          <w:szCs w:val="28"/>
        </w:rPr>
        <w:t>El diámetro areolar suele situarse en torno a los 4-5 cm, y en el centro se sitúa el pezón, con una proyección de 1 cm y un diámetro de unos 5 mm. La horquilla esternal y los pezones deben formar un triángulo equilátero.</w:t>
      </w:r>
    </w:p>
    <w:p w14:paraId="1FA4741C" w14:textId="30A5B8E6" w:rsidR="002F2575" w:rsidRPr="00575E13" w:rsidRDefault="002F2575" w:rsidP="00575E13">
      <w:pPr>
        <w:spacing w:line="360" w:lineRule="auto"/>
        <w:jc w:val="both"/>
        <w:rPr>
          <w:rFonts w:ascii="Arial" w:hAnsi="Arial" w:cs="Arial"/>
          <w:noProof/>
          <w:sz w:val="24"/>
          <w:szCs w:val="28"/>
        </w:rPr>
      </w:pPr>
      <w:r w:rsidRPr="00575E13">
        <w:rPr>
          <w:rFonts w:ascii="Arial" w:hAnsi="Arial" w:cs="Arial"/>
          <w:noProof/>
          <w:sz w:val="24"/>
          <w:szCs w:val="28"/>
        </w:rPr>
        <w:t>Todo el tejido mamario está vascularizado principalmente por vasos perforantes de la </w:t>
      </w:r>
      <w:r w:rsidRPr="00575E13">
        <w:rPr>
          <w:rFonts w:ascii="Arial" w:hAnsi="Arial" w:cs="Arial"/>
          <w:bCs/>
          <w:noProof/>
          <w:sz w:val="24"/>
          <w:szCs w:val="28"/>
        </w:rPr>
        <w:t>arteria y venas mamarias internas</w:t>
      </w:r>
      <w:r w:rsidRPr="00575E13">
        <w:rPr>
          <w:rFonts w:ascii="Arial" w:hAnsi="Arial" w:cs="Arial"/>
          <w:noProof/>
          <w:sz w:val="24"/>
          <w:szCs w:val="28"/>
        </w:rPr>
        <w:t>, situados a los lados del esternón. También recibe vascularización de los </w:t>
      </w:r>
      <w:r w:rsidRPr="00575E13">
        <w:rPr>
          <w:rFonts w:ascii="Arial" w:hAnsi="Arial" w:cs="Arial"/>
          <w:bCs/>
          <w:noProof/>
          <w:sz w:val="24"/>
          <w:szCs w:val="28"/>
        </w:rPr>
        <w:t>vasos torácicos laterales</w:t>
      </w:r>
      <w:r w:rsidRPr="00575E13">
        <w:rPr>
          <w:rFonts w:ascii="Arial" w:hAnsi="Arial" w:cs="Arial"/>
          <w:noProof/>
          <w:sz w:val="24"/>
          <w:szCs w:val="28"/>
        </w:rPr>
        <w:t>, rama de la arteria axilar. Otras arterias que aportan vascularización a la mama son los intercostales y toracoacromiales. Conocer la vascularización de la mama es esencial para poder realizar determinadas cirugías como reducciones mamarias, mamas tuberosas e incluso mamoplastias de aumento. Una planificación sin tener en cuenta los patrones vasculares puede llevar al fracaso de la cirugía e incluso a la pérdida del complejo areola-pezón. (Cirugias de las mamas.com, 2017).</w:t>
      </w:r>
    </w:p>
    <w:p w14:paraId="60B3190F" w14:textId="03F8C90D" w:rsidR="002F2575" w:rsidRPr="00575E13" w:rsidRDefault="002F2575" w:rsidP="00575E13">
      <w:pPr>
        <w:spacing w:line="360" w:lineRule="auto"/>
        <w:jc w:val="both"/>
        <w:rPr>
          <w:rFonts w:ascii="Arial" w:hAnsi="Arial" w:cs="Arial"/>
          <w:noProof/>
          <w:sz w:val="24"/>
          <w:szCs w:val="28"/>
        </w:rPr>
      </w:pPr>
      <w:r w:rsidRPr="00575E13">
        <w:rPr>
          <w:rFonts w:ascii="Arial" w:hAnsi="Arial" w:cs="Arial"/>
          <w:b/>
          <w:noProof/>
          <w:sz w:val="24"/>
          <w:szCs w:val="28"/>
        </w:rPr>
        <w:lastRenderedPageBreak/>
        <w:t>Cáncer de mama</w:t>
      </w:r>
      <w:r w:rsidRPr="00575E13">
        <w:rPr>
          <w:rFonts w:ascii="Arial" w:hAnsi="Arial" w:cs="Arial"/>
          <w:b/>
          <w:noProof/>
          <w:sz w:val="24"/>
          <w:szCs w:val="24"/>
        </w:rPr>
        <w:t xml:space="preserve">: </w:t>
      </w:r>
      <w:r w:rsidRPr="00575E13">
        <w:rPr>
          <w:rFonts w:ascii="Arial" w:hAnsi="Arial" w:cs="Arial"/>
          <w:color w:val="080808"/>
          <w:sz w:val="24"/>
          <w:szCs w:val="24"/>
          <w:shd w:val="clear" w:color="auto" w:fill="FFFFFF"/>
        </w:rPr>
        <w:t>El cáncer de mama es un tipo de cáncer que se forma en las células de las mamas.</w:t>
      </w:r>
      <w:r w:rsidR="0041078D" w:rsidRPr="00575E13">
        <w:rPr>
          <w:rFonts w:ascii="Arial" w:hAnsi="Arial" w:cs="Arial"/>
          <w:noProof/>
          <w:sz w:val="24"/>
          <w:szCs w:val="28"/>
        </w:rPr>
        <w:t xml:space="preserve"> </w:t>
      </w:r>
      <w:r w:rsidR="0041078D" w:rsidRPr="00575E13">
        <w:rPr>
          <w:rFonts w:ascii="Arial" w:hAnsi="Arial" w:cs="Arial"/>
          <w:noProof/>
          <w:color w:val="080808"/>
          <w:shd w:val="clear" w:color="auto" w:fill="FFFFFF"/>
        </w:rPr>
        <w:t>(Mayo Clinic, 2022)</w:t>
      </w:r>
    </w:p>
    <w:p w14:paraId="22AA32DC" w14:textId="3FBBA37F" w:rsidR="0041078D" w:rsidRPr="00575E13" w:rsidRDefault="0041078D" w:rsidP="00575E13">
      <w:pPr>
        <w:spacing w:line="360" w:lineRule="auto"/>
        <w:jc w:val="both"/>
        <w:rPr>
          <w:rFonts w:ascii="Arial" w:hAnsi="Arial" w:cs="Arial"/>
          <w:b/>
          <w:noProof/>
          <w:sz w:val="24"/>
          <w:szCs w:val="28"/>
        </w:rPr>
      </w:pPr>
      <w:r w:rsidRPr="00575E13">
        <w:rPr>
          <w:rFonts w:ascii="Arial" w:hAnsi="Arial" w:cs="Arial"/>
          <w:b/>
          <w:noProof/>
          <w:sz w:val="24"/>
          <w:szCs w:val="28"/>
        </w:rPr>
        <w:t>Factores de riesgos:</w:t>
      </w:r>
    </w:p>
    <w:p w14:paraId="39E6D767" w14:textId="4992E00D" w:rsidR="0041078D" w:rsidRPr="00575E13" w:rsidRDefault="0041078D" w:rsidP="00575E13">
      <w:pPr>
        <w:pStyle w:val="Prrafodelista"/>
        <w:numPr>
          <w:ilvl w:val="0"/>
          <w:numId w:val="11"/>
        </w:numPr>
        <w:tabs>
          <w:tab w:val="num" w:pos="720"/>
        </w:tabs>
        <w:spacing w:line="360" w:lineRule="auto"/>
        <w:ind w:left="0"/>
        <w:jc w:val="both"/>
        <w:rPr>
          <w:rFonts w:ascii="Arial" w:hAnsi="Arial" w:cs="Arial"/>
          <w:noProof/>
          <w:sz w:val="24"/>
          <w:szCs w:val="28"/>
        </w:rPr>
      </w:pPr>
      <w:r w:rsidRPr="00575E13">
        <w:rPr>
          <w:rFonts w:ascii="Arial" w:hAnsi="Arial" w:cs="Arial"/>
          <w:b/>
          <w:bCs/>
          <w:noProof/>
          <w:sz w:val="24"/>
          <w:szCs w:val="28"/>
        </w:rPr>
        <w:t>Hacerse mayor.</w:t>
      </w:r>
      <w:r w:rsidRPr="00575E13">
        <w:rPr>
          <w:rFonts w:ascii="Arial" w:hAnsi="Arial" w:cs="Arial"/>
          <w:noProof/>
          <w:sz w:val="24"/>
          <w:szCs w:val="28"/>
        </w:rPr>
        <w:t> El riesgo de cáncer de mama aumenta con la edad. La mayoría de los cánceres de mama se diagnostica después de los 50 años de edad.</w:t>
      </w:r>
    </w:p>
    <w:p w14:paraId="67E257E4" w14:textId="77777777" w:rsidR="0041078D" w:rsidRPr="00575E13" w:rsidRDefault="0041078D" w:rsidP="00575E13">
      <w:pPr>
        <w:pStyle w:val="Prrafodelista"/>
        <w:numPr>
          <w:ilvl w:val="0"/>
          <w:numId w:val="11"/>
        </w:numPr>
        <w:tabs>
          <w:tab w:val="num" w:pos="720"/>
        </w:tabs>
        <w:spacing w:line="360" w:lineRule="auto"/>
        <w:ind w:left="0"/>
        <w:jc w:val="both"/>
        <w:rPr>
          <w:rFonts w:ascii="Arial" w:hAnsi="Arial" w:cs="Arial"/>
          <w:noProof/>
          <w:sz w:val="24"/>
          <w:szCs w:val="28"/>
        </w:rPr>
      </w:pPr>
      <w:r w:rsidRPr="00575E13">
        <w:rPr>
          <w:rFonts w:ascii="Arial" w:hAnsi="Arial" w:cs="Arial"/>
          <w:b/>
          <w:bCs/>
          <w:noProof/>
          <w:sz w:val="24"/>
          <w:szCs w:val="28"/>
        </w:rPr>
        <w:t>Mutaciones genéticas.</w:t>
      </w:r>
      <w:r w:rsidRPr="00575E13">
        <w:rPr>
          <w:rFonts w:ascii="Arial" w:hAnsi="Arial" w:cs="Arial"/>
          <w:noProof/>
          <w:sz w:val="24"/>
          <w:szCs w:val="28"/>
        </w:rPr>
        <w:t> Las mujeres que han heredado cambios (mutaciones) heredados en ciertos genes, tales como en el BRCA1 y el BRCA2, tienen mayor riesgo de presentar cáncer de mama y de ovario.</w:t>
      </w:r>
    </w:p>
    <w:p w14:paraId="7152BEFC" w14:textId="77777777" w:rsidR="0041078D" w:rsidRPr="00575E13" w:rsidRDefault="0041078D" w:rsidP="00575E13">
      <w:pPr>
        <w:pStyle w:val="Prrafodelista"/>
        <w:numPr>
          <w:ilvl w:val="0"/>
          <w:numId w:val="11"/>
        </w:numPr>
        <w:tabs>
          <w:tab w:val="num" w:pos="720"/>
        </w:tabs>
        <w:spacing w:line="360" w:lineRule="auto"/>
        <w:ind w:left="0"/>
        <w:jc w:val="both"/>
        <w:rPr>
          <w:rFonts w:ascii="Arial" w:hAnsi="Arial" w:cs="Arial"/>
          <w:noProof/>
          <w:sz w:val="24"/>
          <w:szCs w:val="28"/>
        </w:rPr>
      </w:pPr>
      <w:r w:rsidRPr="00575E13">
        <w:rPr>
          <w:rFonts w:ascii="Arial" w:hAnsi="Arial" w:cs="Arial"/>
          <w:b/>
          <w:bCs/>
          <w:noProof/>
          <w:sz w:val="24"/>
          <w:szCs w:val="28"/>
        </w:rPr>
        <w:t>Historial reproductivo.</w:t>
      </w:r>
      <w:r w:rsidRPr="00575E13">
        <w:rPr>
          <w:rFonts w:ascii="Arial" w:hAnsi="Arial" w:cs="Arial"/>
          <w:noProof/>
          <w:sz w:val="24"/>
          <w:szCs w:val="28"/>
        </w:rPr>
        <w:t> El comienzo de la menstruación antes de los 12 años de edad y de la menopausia después de los 55 años de edad exponen a las mujeres a hormonas por más tiempo, lo cual aumenta el riesgo de cáncer de mama.</w:t>
      </w:r>
    </w:p>
    <w:p w14:paraId="0E75BEBD" w14:textId="60BEA57C" w:rsidR="0041078D" w:rsidRPr="00575E13" w:rsidRDefault="0041078D" w:rsidP="00575E13">
      <w:pPr>
        <w:pStyle w:val="Prrafodelista"/>
        <w:numPr>
          <w:ilvl w:val="0"/>
          <w:numId w:val="11"/>
        </w:numPr>
        <w:tabs>
          <w:tab w:val="num" w:pos="720"/>
        </w:tabs>
        <w:spacing w:line="360" w:lineRule="auto"/>
        <w:ind w:left="0"/>
        <w:jc w:val="both"/>
        <w:rPr>
          <w:rFonts w:ascii="Arial" w:hAnsi="Arial" w:cs="Arial"/>
          <w:noProof/>
          <w:sz w:val="24"/>
          <w:szCs w:val="28"/>
        </w:rPr>
      </w:pPr>
      <w:r w:rsidRPr="00575E13">
        <w:rPr>
          <w:rFonts w:ascii="Arial" w:hAnsi="Arial" w:cs="Arial"/>
          <w:b/>
          <w:bCs/>
          <w:noProof/>
          <w:sz w:val="24"/>
          <w:szCs w:val="28"/>
        </w:rPr>
        <w:t>Tener mamas densas.</w:t>
      </w:r>
      <w:r w:rsidRPr="00575E13">
        <w:rPr>
          <w:rFonts w:ascii="Arial" w:hAnsi="Arial" w:cs="Arial"/>
          <w:noProof/>
          <w:sz w:val="24"/>
          <w:szCs w:val="28"/>
        </w:rPr>
        <w:t> Las mamas densas mamas densas tienen más tejido conjuntivo que tejido adiposo, lo cual, a veces, puede hacer difícil la detección de tumores en una mamografía. Las mujeres con mamas densas tienen más probabilidades de tener cáncer de mama.</w:t>
      </w:r>
    </w:p>
    <w:p w14:paraId="0CDF6249" w14:textId="77777777" w:rsidR="00177727" w:rsidRPr="00575E13" w:rsidRDefault="00177727" w:rsidP="00575E13">
      <w:pPr>
        <w:pStyle w:val="Prrafodelista"/>
        <w:tabs>
          <w:tab w:val="num" w:pos="720"/>
        </w:tabs>
        <w:spacing w:line="360" w:lineRule="auto"/>
        <w:ind w:left="0"/>
        <w:jc w:val="both"/>
        <w:rPr>
          <w:rFonts w:ascii="Arial" w:hAnsi="Arial" w:cs="Arial"/>
          <w:noProof/>
          <w:sz w:val="24"/>
          <w:szCs w:val="28"/>
        </w:rPr>
      </w:pPr>
    </w:p>
    <w:p w14:paraId="56230F6F" w14:textId="0BE5C71B" w:rsidR="0041078D" w:rsidRPr="00575E13" w:rsidRDefault="0041078D" w:rsidP="00575E13">
      <w:pPr>
        <w:pStyle w:val="Prrafodelista"/>
        <w:numPr>
          <w:ilvl w:val="0"/>
          <w:numId w:val="11"/>
        </w:numPr>
        <w:tabs>
          <w:tab w:val="num" w:pos="720"/>
        </w:tabs>
        <w:spacing w:line="360" w:lineRule="auto"/>
        <w:ind w:left="0"/>
        <w:jc w:val="both"/>
        <w:rPr>
          <w:rFonts w:ascii="Arial" w:hAnsi="Arial" w:cs="Arial"/>
          <w:noProof/>
          <w:sz w:val="24"/>
          <w:szCs w:val="28"/>
        </w:rPr>
      </w:pPr>
      <w:r w:rsidRPr="00575E13">
        <w:rPr>
          <w:rFonts w:ascii="Arial" w:hAnsi="Arial" w:cs="Arial"/>
          <w:b/>
          <w:bCs/>
          <w:noProof/>
          <w:sz w:val="24"/>
          <w:szCs w:val="28"/>
        </w:rPr>
        <w:t>Antecedentes personales de cáncer de mama o ciertas enfermedades de las mamas que no son cancerosas.</w:t>
      </w:r>
      <w:r w:rsidRPr="00575E13">
        <w:rPr>
          <w:rFonts w:ascii="Arial" w:hAnsi="Arial" w:cs="Arial"/>
          <w:noProof/>
          <w:sz w:val="24"/>
          <w:szCs w:val="28"/>
        </w:rPr>
        <w:t> Las mujeres que han tenido cáncer de mama tienen mayores probabilidades de tener esta enfermedad por segunda vez. Algunas enfermedades de las mamas que no son cancerosas, como la hiperplasia atípica o el carcinoma lobulillar </w:t>
      </w:r>
      <w:r w:rsidRPr="00575E13">
        <w:rPr>
          <w:rFonts w:ascii="Arial" w:hAnsi="Arial" w:cs="Arial"/>
          <w:i/>
          <w:iCs/>
          <w:noProof/>
          <w:sz w:val="24"/>
          <w:szCs w:val="28"/>
        </w:rPr>
        <w:t>in situ,</w:t>
      </w:r>
      <w:r w:rsidRPr="00575E13">
        <w:rPr>
          <w:rFonts w:ascii="Arial" w:hAnsi="Arial" w:cs="Arial"/>
          <w:noProof/>
          <w:sz w:val="24"/>
          <w:szCs w:val="28"/>
        </w:rPr>
        <w:t> están asociadas a un mayor riesgo de tener cáncer de mama.</w:t>
      </w:r>
    </w:p>
    <w:p w14:paraId="0914098A" w14:textId="77777777" w:rsidR="00177727" w:rsidRPr="00575E13" w:rsidRDefault="00177727" w:rsidP="00575E13">
      <w:pPr>
        <w:pStyle w:val="Prrafodelista"/>
        <w:tabs>
          <w:tab w:val="num" w:pos="720"/>
        </w:tabs>
        <w:spacing w:line="360" w:lineRule="auto"/>
        <w:ind w:left="0"/>
        <w:jc w:val="both"/>
        <w:rPr>
          <w:rFonts w:ascii="Arial" w:hAnsi="Arial" w:cs="Arial"/>
          <w:noProof/>
          <w:sz w:val="24"/>
          <w:szCs w:val="28"/>
        </w:rPr>
      </w:pPr>
    </w:p>
    <w:p w14:paraId="1A13E6B3" w14:textId="56C87157" w:rsidR="0041078D" w:rsidRPr="00575E13" w:rsidRDefault="0041078D" w:rsidP="00575E13">
      <w:pPr>
        <w:pStyle w:val="Prrafodelista"/>
        <w:numPr>
          <w:ilvl w:val="0"/>
          <w:numId w:val="11"/>
        </w:numPr>
        <w:spacing w:line="360" w:lineRule="auto"/>
        <w:ind w:left="0"/>
        <w:jc w:val="both"/>
        <w:rPr>
          <w:rFonts w:ascii="Arial" w:hAnsi="Arial" w:cs="Arial"/>
          <w:noProof/>
          <w:sz w:val="24"/>
          <w:szCs w:val="28"/>
        </w:rPr>
      </w:pPr>
      <w:r w:rsidRPr="00575E13">
        <w:rPr>
          <w:rFonts w:ascii="Arial" w:hAnsi="Arial" w:cs="Arial"/>
          <w:b/>
          <w:bCs/>
          <w:noProof/>
          <w:sz w:val="24"/>
          <w:szCs w:val="28"/>
        </w:rPr>
        <w:t>Antecedentes familiares de cáncer de mama o cáncer de ovario.</w:t>
      </w:r>
      <w:r w:rsidRPr="00575E13">
        <w:rPr>
          <w:rFonts w:ascii="Arial" w:hAnsi="Arial" w:cs="Arial"/>
          <w:noProof/>
          <w:sz w:val="24"/>
          <w:szCs w:val="28"/>
        </w:rPr>
        <w:t> El riesgo de una mujer de tener cáncer de mama es mayor si su madre, una hermana o una hija (parientes de primer grado) o varios integrantes de la familia por el lado paterno o mate</w:t>
      </w:r>
      <w:r w:rsidR="00177727" w:rsidRPr="00575E13">
        <w:rPr>
          <w:rFonts w:ascii="Arial" w:hAnsi="Arial" w:cs="Arial"/>
          <w:noProof/>
          <w:sz w:val="24"/>
          <w:szCs w:val="28"/>
        </w:rPr>
        <w:t xml:space="preserve">rno han tenido cáncer de mama o </w:t>
      </w:r>
      <w:r w:rsidRPr="00575E13">
        <w:rPr>
          <w:rFonts w:ascii="Arial" w:hAnsi="Arial" w:cs="Arial"/>
          <w:noProof/>
          <w:sz w:val="24"/>
          <w:szCs w:val="28"/>
        </w:rPr>
        <w:t>cáncer de ovario. Tener un pariente de primer grado de sexo masculino con cáncer de mama también aumenta el riesgo para la mujer.</w:t>
      </w:r>
    </w:p>
    <w:p w14:paraId="308C59C1" w14:textId="77777777" w:rsidR="00323A9A" w:rsidRPr="00575E13" w:rsidRDefault="00323A9A" w:rsidP="00575E13">
      <w:pPr>
        <w:spacing w:line="360" w:lineRule="auto"/>
        <w:jc w:val="both"/>
        <w:rPr>
          <w:rFonts w:ascii="Arial" w:hAnsi="Arial" w:cs="Arial"/>
          <w:noProof/>
          <w:sz w:val="24"/>
          <w:szCs w:val="28"/>
        </w:rPr>
      </w:pPr>
    </w:p>
    <w:p w14:paraId="08861E8C" w14:textId="7CEF3DD9" w:rsidR="0041078D" w:rsidRPr="00575E13" w:rsidRDefault="0041078D" w:rsidP="00575E13">
      <w:pPr>
        <w:pStyle w:val="Prrafodelista"/>
        <w:numPr>
          <w:ilvl w:val="0"/>
          <w:numId w:val="11"/>
        </w:numPr>
        <w:spacing w:line="360" w:lineRule="auto"/>
        <w:ind w:left="0"/>
        <w:jc w:val="both"/>
        <w:rPr>
          <w:rFonts w:ascii="Arial" w:hAnsi="Arial" w:cs="Arial"/>
          <w:noProof/>
          <w:sz w:val="24"/>
          <w:szCs w:val="28"/>
        </w:rPr>
      </w:pPr>
      <w:r w:rsidRPr="00575E13">
        <w:rPr>
          <w:rFonts w:ascii="Arial" w:hAnsi="Arial" w:cs="Arial"/>
          <w:b/>
          <w:bCs/>
          <w:noProof/>
          <w:sz w:val="24"/>
          <w:szCs w:val="28"/>
        </w:rPr>
        <w:lastRenderedPageBreak/>
        <w:t>Tratamientos previos con radioterapia.</w:t>
      </w:r>
      <w:r w:rsidRPr="00575E13">
        <w:rPr>
          <w:rFonts w:ascii="Arial" w:hAnsi="Arial" w:cs="Arial"/>
          <w:noProof/>
          <w:sz w:val="24"/>
          <w:szCs w:val="28"/>
        </w:rPr>
        <w:t xml:space="preserve"> Las mujeres que han recibido radioterapia en el pecho o las mamas antes de los 30 años de edad (por ejemplo, para el tratamiento del linfoma de Hodgkin) tienen un riesgo mayor de presentar cáncer </w:t>
      </w:r>
      <w:r w:rsidR="00323A9A" w:rsidRPr="00575E13">
        <w:rPr>
          <w:rFonts w:ascii="Arial" w:hAnsi="Arial" w:cs="Arial"/>
          <w:noProof/>
          <w:sz w:val="24"/>
          <w:szCs w:val="28"/>
        </w:rPr>
        <w:t>de mama más adelante en la vida.</w:t>
      </w:r>
    </w:p>
    <w:p w14:paraId="73CE6820" w14:textId="77777777" w:rsidR="00323A9A" w:rsidRPr="00575E13" w:rsidRDefault="00323A9A" w:rsidP="00575E13">
      <w:pPr>
        <w:pStyle w:val="Prrafodelista"/>
        <w:ind w:left="0"/>
        <w:rPr>
          <w:rFonts w:ascii="Arial" w:hAnsi="Arial" w:cs="Arial"/>
          <w:noProof/>
          <w:sz w:val="24"/>
          <w:szCs w:val="28"/>
        </w:rPr>
      </w:pPr>
    </w:p>
    <w:p w14:paraId="01249756" w14:textId="77777777" w:rsidR="00323A9A" w:rsidRPr="00575E13" w:rsidRDefault="00323A9A" w:rsidP="00575E13">
      <w:pPr>
        <w:spacing w:line="360" w:lineRule="auto"/>
        <w:jc w:val="both"/>
        <w:rPr>
          <w:rFonts w:ascii="Arial" w:hAnsi="Arial" w:cs="Arial"/>
          <w:noProof/>
          <w:sz w:val="24"/>
          <w:szCs w:val="28"/>
        </w:rPr>
      </w:pPr>
    </w:p>
    <w:p w14:paraId="1C4E9935" w14:textId="40CC9BC8" w:rsidR="0041078D" w:rsidRPr="00575E13" w:rsidRDefault="00177727" w:rsidP="00575E13">
      <w:pPr>
        <w:pStyle w:val="Prrafodelista"/>
        <w:numPr>
          <w:ilvl w:val="0"/>
          <w:numId w:val="11"/>
        </w:numPr>
        <w:spacing w:line="360" w:lineRule="auto"/>
        <w:ind w:left="0"/>
        <w:jc w:val="both"/>
        <w:rPr>
          <w:rFonts w:ascii="Arial" w:hAnsi="Arial" w:cs="Arial"/>
          <w:noProof/>
          <w:sz w:val="24"/>
          <w:szCs w:val="28"/>
        </w:rPr>
      </w:pPr>
      <w:r w:rsidRPr="00575E13">
        <w:rPr>
          <w:rFonts w:ascii="Arial" w:hAnsi="Arial" w:cs="Arial"/>
          <w:b/>
          <w:bCs/>
          <w:noProof/>
          <w:sz w:val="24"/>
          <w:szCs w:val="28"/>
        </w:rPr>
        <w:t xml:space="preserve">Exposición al medicamento </w:t>
      </w:r>
      <w:r w:rsidR="0041078D" w:rsidRPr="00575E13">
        <w:rPr>
          <w:rFonts w:ascii="Arial" w:hAnsi="Arial" w:cs="Arial"/>
          <w:b/>
          <w:bCs/>
          <w:noProof/>
          <w:sz w:val="24"/>
          <w:szCs w:val="28"/>
        </w:rPr>
        <w:t>dietilestilbestrol.</w:t>
      </w:r>
      <w:r w:rsidR="0041078D" w:rsidRPr="00575E13">
        <w:rPr>
          <w:rFonts w:ascii="Arial" w:hAnsi="Arial" w:cs="Arial"/>
          <w:noProof/>
          <w:sz w:val="24"/>
          <w:szCs w:val="28"/>
        </w:rPr>
        <w:t> Dietilestilbestrol se administró a algunas mujeres embarazadas en los Estados Unidos entre los años 1940 y 1971 para prevenir el</w:t>
      </w:r>
      <w:r w:rsidRPr="00575E13">
        <w:rPr>
          <w:rFonts w:ascii="Arial" w:hAnsi="Arial" w:cs="Arial"/>
          <w:noProof/>
          <w:sz w:val="24"/>
          <w:szCs w:val="28"/>
        </w:rPr>
        <w:t xml:space="preserve"> aborto espontáneo. Las mujeres </w:t>
      </w:r>
      <w:r w:rsidR="0041078D" w:rsidRPr="00575E13">
        <w:rPr>
          <w:rFonts w:ascii="Arial" w:hAnsi="Arial" w:cs="Arial"/>
          <w:noProof/>
          <w:sz w:val="24"/>
          <w:szCs w:val="28"/>
        </w:rPr>
        <w:t>que tomaron dietilestilbestrol, o cuyas madres tomaron dietilestilbestrol cuando estaban embarazadas de ellas, tienen un mayor riesgo de tener cáncer de mama. ( División de Prevención y Control del Cáncer, Centros para el Control y la Prevención de Enfermedades, 2022)</w:t>
      </w:r>
    </w:p>
    <w:p w14:paraId="79F3C7E0" w14:textId="77777777" w:rsidR="00323A9A" w:rsidRPr="00575E13" w:rsidRDefault="00323A9A" w:rsidP="00575E13">
      <w:pPr>
        <w:spacing w:line="360" w:lineRule="auto"/>
        <w:jc w:val="both"/>
        <w:rPr>
          <w:rFonts w:ascii="Arial" w:hAnsi="Arial" w:cs="Arial"/>
          <w:noProof/>
          <w:sz w:val="24"/>
          <w:szCs w:val="28"/>
        </w:rPr>
      </w:pPr>
    </w:p>
    <w:p w14:paraId="06EAF7A2" w14:textId="77777777" w:rsidR="00323A9A" w:rsidRPr="00575E13" w:rsidRDefault="0041078D" w:rsidP="00575E13">
      <w:pPr>
        <w:spacing w:line="360" w:lineRule="auto"/>
        <w:jc w:val="both"/>
        <w:rPr>
          <w:rFonts w:ascii="Arial" w:hAnsi="Arial" w:cs="Arial"/>
          <w:noProof/>
          <w:sz w:val="24"/>
          <w:szCs w:val="28"/>
        </w:rPr>
      </w:pPr>
      <w:r w:rsidRPr="00575E13">
        <w:rPr>
          <w:rFonts w:ascii="Arial" w:hAnsi="Arial" w:cs="Arial"/>
          <w:b/>
          <w:noProof/>
          <w:sz w:val="24"/>
          <w:szCs w:val="28"/>
        </w:rPr>
        <w:t xml:space="preserve">Estadios: </w:t>
      </w:r>
      <w:r w:rsidR="00323A9A" w:rsidRPr="00575E13">
        <w:rPr>
          <w:rFonts w:ascii="Arial" w:hAnsi="Arial" w:cs="Arial"/>
          <w:noProof/>
          <w:sz w:val="24"/>
          <w:szCs w:val="28"/>
        </w:rPr>
        <w:t>Estadio 0 (Tis N0 M0)</w:t>
      </w:r>
    </w:p>
    <w:p w14:paraId="7F2AC5F5" w14:textId="0AF69097"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Corresponde a un cáncer no invasivo (carcinoma in situ), ya que las células malignas todavía no han invadido los tejidos que están alrededor del sitio del origen del tumor (la membrana basal está intacta).</w:t>
      </w:r>
    </w:p>
    <w:p w14:paraId="3015A7B4" w14:textId="77777777" w:rsidR="00177727" w:rsidRPr="00575E13" w:rsidRDefault="00177727" w:rsidP="00575E13">
      <w:pPr>
        <w:spacing w:line="360" w:lineRule="auto"/>
        <w:jc w:val="both"/>
        <w:rPr>
          <w:rFonts w:ascii="Arial" w:hAnsi="Arial" w:cs="Arial"/>
          <w:noProof/>
          <w:sz w:val="24"/>
          <w:szCs w:val="28"/>
        </w:rPr>
      </w:pPr>
    </w:p>
    <w:p w14:paraId="44F7C38E" w14:textId="0F88B78F"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Estadio IA (T1 N0 M0)</w:t>
      </w:r>
    </w:p>
    <w:p w14:paraId="7015F341" w14:textId="77777777"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La medida más grande del tumor (a partir de este estadio se incluyen los cánceres invasivos) en la mama es igual o inferior a 2 cm y no se ha extendido a ningún ganglio linfático.</w:t>
      </w:r>
    </w:p>
    <w:p w14:paraId="1521E832" w14:textId="77777777" w:rsidR="00323A9A" w:rsidRPr="00575E13" w:rsidRDefault="00323A9A" w:rsidP="00575E13">
      <w:pPr>
        <w:spacing w:line="360" w:lineRule="auto"/>
        <w:jc w:val="both"/>
        <w:rPr>
          <w:rFonts w:ascii="Arial" w:hAnsi="Arial" w:cs="Arial"/>
          <w:noProof/>
          <w:sz w:val="24"/>
          <w:szCs w:val="28"/>
        </w:rPr>
      </w:pPr>
    </w:p>
    <w:p w14:paraId="50D58913" w14:textId="77777777"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Estadio IB (T0 o T1 N1mi M0)</w:t>
      </w:r>
    </w:p>
    <w:p w14:paraId="2AF87F9C" w14:textId="77777777"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 xml:space="preserve">Al igual que para el estadio IA, la medida más grande del tumor en la mama es igual o inferior a 2 cm, pero en este caso, el tumor se ha extendido a los ganglios linfáticos </w:t>
      </w:r>
      <w:r w:rsidRPr="00575E13">
        <w:rPr>
          <w:rFonts w:ascii="Arial" w:hAnsi="Arial" w:cs="Arial"/>
          <w:noProof/>
          <w:sz w:val="24"/>
          <w:szCs w:val="28"/>
        </w:rPr>
        <w:lastRenderedPageBreak/>
        <w:t>próximos a la mama, aunque estas metástasis son de pequeño tamaño (micrometástasis, menores a 2 mm).</w:t>
      </w:r>
    </w:p>
    <w:p w14:paraId="1A44581E" w14:textId="77777777" w:rsidR="00323A9A" w:rsidRPr="00575E13" w:rsidRDefault="00323A9A" w:rsidP="00575E13">
      <w:pPr>
        <w:spacing w:line="360" w:lineRule="auto"/>
        <w:jc w:val="both"/>
        <w:rPr>
          <w:rFonts w:ascii="Arial" w:hAnsi="Arial" w:cs="Arial"/>
          <w:noProof/>
          <w:sz w:val="24"/>
          <w:szCs w:val="28"/>
        </w:rPr>
      </w:pPr>
    </w:p>
    <w:p w14:paraId="4AF54593" w14:textId="77777777"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Estadio IIA</w:t>
      </w:r>
    </w:p>
    <w:p w14:paraId="3E7AE79A" w14:textId="77777777"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El estadio IIA incluye las siguientes situaciones:</w:t>
      </w:r>
    </w:p>
    <w:p w14:paraId="0C13D890" w14:textId="77777777" w:rsidR="00323A9A" w:rsidRPr="00575E13" w:rsidRDefault="00323A9A" w:rsidP="00575E13">
      <w:pPr>
        <w:spacing w:line="360" w:lineRule="auto"/>
        <w:jc w:val="both"/>
        <w:rPr>
          <w:rFonts w:ascii="Arial" w:hAnsi="Arial" w:cs="Arial"/>
          <w:noProof/>
          <w:sz w:val="24"/>
          <w:szCs w:val="28"/>
        </w:rPr>
      </w:pPr>
    </w:p>
    <w:p w14:paraId="7067C914" w14:textId="77777777"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T0 o T1 N1 M0: no hay evidencia del tumor en la mama o bien se detecta un tumor cuya medida más grande es igual o inferior a 2 cm; además, en este caso se han desarrollado metástasis en los ganglios linfáticos próximos a la mama, según lo mencionado anteriormente.</w:t>
      </w:r>
    </w:p>
    <w:p w14:paraId="5899EA04" w14:textId="77777777"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T2 N0 M0: la medida más grande del tumor en la mama es mayor a 2 cm pero igual o inferior a 5 cm, y no hay extensión a ningún ganglio linfático.</w:t>
      </w:r>
    </w:p>
    <w:p w14:paraId="23B38F12" w14:textId="77777777"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Estadio IIB</w:t>
      </w:r>
    </w:p>
    <w:p w14:paraId="3A84636E" w14:textId="77777777"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El estadio IIB incluye las siguientes situaciones:</w:t>
      </w:r>
    </w:p>
    <w:p w14:paraId="03E74E27" w14:textId="77777777" w:rsidR="00323A9A" w:rsidRPr="00575E13" w:rsidRDefault="00323A9A" w:rsidP="00575E13">
      <w:pPr>
        <w:spacing w:line="360" w:lineRule="auto"/>
        <w:jc w:val="both"/>
        <w:rPr>
          <w:rFonts w:ascii="Arial" w:hAnsi="Arial" w:cs="Arial"/>
          <w:noProof/>
          <w:sz w:val="24"/>
          <w:szCs w:val="28"/>
        </w:rPr>
      </w:pPr>
    </w:p>
    <w:p w14:paraId="5BADE3D1" w14:textId="77777777"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T2 N1 M0: la medida más grande del tumor en la mama es mayor a 2 cm pero igual o inferior a 5 cm, y también hay una extensión a los ganglios linfáticos próximos a la mama.</w:t>
      </w:r>
    </w:p>
    <w:p w14:paraId="3909A4DD" w14:textId="77777777"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T3 N0 M0: la medida más grande del tumor de la mama es mayor de 5 cm, y no hay extensión a ningún ganglio linfático.</w:t>
      </w:r>
    </w:p>
    <w:p w14:paraId="42068741" w14:textId="77777777"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Estadio IIIA</w:t>
      </w:r>
    </w:p>
    <w:p w14:paraId="0F7FA1B5" w14:textId="77777777"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El estadio IIIA también incluye diferentes situaciones:</w:t>
      </w:r>
    </w:p>
    <w:p w14:paraId="2E6B4F1B" w14:textId="77777777" w:rsidR="00323A9A" w:rsidRPr="00575E13" w:rsidRDefault="00323A9A" w:rsidP="00575E13">
      <w:pPr>
        <w:spacing w:line="360" w:lineRule="auto"/>
        <w:jc w:val="both"/>
        <w:rPr>
          <w:rFonts w:ascii="Arial" w:hAnsi="Arial" w:cs="Arial"/>
          <w:noProof/>
          <w:sz w:val="24"/>
          <w:szCs w:val="28"/>
        </w:rPr>
      </w:pPr>
    </w:p>
    <w:p w14:paraId="65C69B0B" w14:textId="04811596"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 xml:space="preserve">T0 – T3 N2 M0: el tumor de la mama puede ser de diferentes tamaños como se ha descrito anteriormente (T1, T2 o T3) o incluso en algunos casos no se detecta el </w:t>
      </w:r>
      <w:r w:rsidRPr="00575E13">
        <w:rPr>
          <w:rFonts w:ascii="Arial" w:hAnsi="Arial" w:cs="Arial"/>
          <w:noProof/>
          <w:sz w:val="24"/>
          <w:szCs w:val="28"/>
        </w:rPr>
        <w:lastRenderedPageBreak/>
        <w:t>tumor de la mama, sin embargo, se ha producido una extensión a ganglios linfáticos próximos a la mama (según la descripción previa para “N2”).</w:t>
      </w:r>
    </w:p>
    <w:p w14:paraId="6725CB5F" w14:textId="77777777" w:rsidR="00177727" w:rsidRPr="00575E13" w:rsidRDefault="00177727" w:rsidP="00575E13">
      <w:pPr>
        <w:spacing w:line="360" w:lineRule="auto"/>
        <w:jc w:val="both"/>
        <w:rPr>
          <w:rFonts w:ascii="Arial" w:hAnsi="Arial" w:cs="Arial"/>
          <w:noProof/>
          <w:sz w:val="24"/>
          <w:szCs w:val="28"/>
        </w:rPr>
      </w:pPr>
    </w:p>
    <w:p w14:paraId="0F36E5D7" w14:textId="77777777"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T3 N1 M0: la medida más grande del tumor de la mama es mayor de 5 cm y también hay una extensión a ganglios linfáticos próximos a la mama (según la descripción previa para “N1”).</w:t>
      </w:r>
    </w:p>
    <w:p w14:paraId="481C31B6" w14:textId="77777777"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Estadio IIIB</w:t>
      </w:r>
    </w:p>
    <w:p w14:paraId="7CABED54" w14:textId="77777777"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En este caso, el tumor se ha extendido a la piel de la mama, apareciendo nódulos o ulceraciones, y/o a la pared del tórax, pudiendo afectar los músculos o las costillas que están por debajo de la mama o ser un carcinoma inflamatorio, pudiendo ser el tumor de cualquier tamaño y pudiendo acompañarse o no de afectación de los ganglios linfáticos próximos a la mama (T4 N0, N1 o N2 M0).</w:t>
      </w:r>
    </w:p>
    <w:p w14:paraId="6ABCA407" w14:textId="77777777" w:rsidR="00323A9A" w:rsidRPr="00575E13" w:rsidRDefault="00323A9A" w:rsidP="00575E13">
      <w:pPr>
        <w:spacing w:line="360" w:lineRule="auto"/>
        <w:jc w:val="both"/>
        <w:rPr>
          <w:rFonts w:ascii="Arial" w:hAnsi="Arial" w:cs="Arial"/>
          <w:noProof/>
          <w:sz w:val="24"/>
          <w:szCs w:val="28"/>
        </w:rPr>
      </w:pPr>
    </w:p>
    <w:p w14:paraId="61ED8BC3" w14:textId="77777777"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Estadio IIIC</w:t>
      </w:r>
    </w:p>
    <w:p w14:paraId="7117B544" w14:textId="77777777"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El tumor de la mama puede ser de cualquier tamaño, y se ha extendido a ganglios linfáticos próximos a la mama según lo explicado anteriormente para la afectación ganglionar “N3” (cualquier T N3 M0).</w:t>
      </w:r>
    </w:p>
    <w:p w14:paraId="3591F474" w14:textId="77777777" w:rsidR="00323A9A" w:rsidRPr="00575E13" w:rsidRDefault="00323A9A" w:rsidP="00575E13">
      <w:pPr>
        <w:spacing w:line="360" w:lineRule="auto"/>
        <w:jc w:val="both"/>
        <w:rPr>
          <w:rFonts w:ascii="Arial" w:hAnsi="Arial" w:cs="Arial"/>
          <w:noProof/>
          <w:sz w:val="24"/>
          <w:szCs w:val="28"/>
        </w:rPr>
      </w:pPr>
    </w:p>
    <w:p w14:paraId="3B5BDEA2" w14:textId="77777777" w:rsidR="00323A9A"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Estadio IV</w:t>
      </w:r>
    </w:p>
    <w:p w14:paraId="28C64F06" w14:textId="6C7F44DC" w:rsidR="00C27BF6" w:rsidRPr="00575E13" w:rsidRDefault="00323A9A" w:rsidP="00575E13">
      <w:pPr>
        <w:spacing w:line="360" w:lineRule="auto"/>
        <w:jc w:val="both"/>
        <w:rPr>
          <w:rFonts w:ascii="Arial" w:hAnsi="Arial" w:cs="Arial"/>
          <w:noProof/>
          <w:sz w:val="24"/>
          <w:szCs w:val="28"/>
        </w:rPr>
      </w:pPr>
      <w:r w:rsidRPr="00575E13">
        <w:rPr>
          <w:rFonts w:ascii="Arial" w:hAnsi="Arial" w:cs="Arial"/>
          <w:noProof/>
          <w:sz w:val="24"/>
          <w:szCs w:val="28"/>
        </w:rPr>
        <w:t xml:space="preserve">En este caso, el cáncer de mama se ha extendido a otras partes del organismo como los huesos, el hígado o los pulmones, entre otras. El tumor en la mama puede ser de cualquier tamaño y así como el grado de extensión a los ganglios linfáticos próximos a la mama (cualquier T cualquier N M1). </w:t>
      </w:r>
      <w:r w:rsidR="00E005FC" w:rsidRPr="00575E13">
        <w:rPr>
          <w:rFonts w:ascii="Arial" w:hAnsi="Arial" w:cs="Arial"/>
          <w:noProof/>
          <w:sz w:val="24"/>
          <w:szCs w:val="28"/>
        </w:rPr>
        <w:t>(GEICAM Investigación en cancer de mama, 2000).</w:t>
      </w:r>
    </w:p>
    <w:p w14:paraId="6981AC32" w14:textId="77777777" w:rsidR="007C1E91" w:rsidRPr="00575E13" w:rsidRDefault="007C1E91" w:rsidP="00575E13">
      <w:pPr>
        <w:spacing w:line="360" w:lineRule="auto"/>
        <w:jc w:val="both"/>
        <w:rPr>
          <w:rFonts w:ascii="Arial" w:hAnsi="Arial" w:cs="Arial"/>
          <w:noProof/>
          <w:sz w:val="24"/>
          <w:szCs w:val="28"/>
        </w:rPr>
      </w:pPr>
    </w:p>
    <w:p w14:paraId="5A19DBD8" w14:textId="77777777" w:rsidR="00E005FC" w:rsidRPr="00575E13" w:rsidRDefault="00E005FC" w:rsidP="00575E13">
      <w:pPr>
        <w:spacing w:line="360" w:lineRule="auto"/>
        <w:jc w:val="both"/>
        <w:rPr>
          <w:rFonts w:ascii="Arial" w:hAnsi="Arial" w:cs="Arial"/>
          <w:b/>
          <w:noProof/>
          <w:sz w:val="24"/>
          <w:szCs w:val="28"/>
        </w:rPr>
      </w:pPr>
      <w:r w:rsidRPr="00575E13">
        <w:rPr>
          <w:rFonts w:ascii="Arial" w:hAnsi="Arial" w:cs="Arial"/>
          <w:b/>
          <w:noProof/>
          <w:sz w:val="24"/>
          <w:szCs w:val="28"/>
        </w:rPr>
        <w:t xml:space="preserve">Autoexploración: </w:t>
      </w:r>
    </w:p>
    <w:p w14:paraId="0F688C25" w14:textId="5730216D" w:rsidR="00CA16E0" w:rsidRPr="00575E13" w:rsidRDefault="00E005FC" w:rsidP="00575E13">
      <w:pPr>
        <w:spacing w:line="360" w:lineRule="auto"/>
        <w:jc w:val="both"/>
        <w:rPr>
          <w:rFonts w:ascii="Arial" w:hAnsi="Arial" w:cs="Arial"/>
          <w:sz w:val="24"/>
        </w:rPr>
      </w:pPr>
      <w:r w:rsidRPr="00575E13">
        <w:rPr>
          <w:rFonts w:ascii="Arial" w:hAnsi="Arial" w:cs="Arial"/>
          <w:sz w:val="24"/>
        </w:rPr>
        <w:lastRenderedPageBreak/>
        <w:t>La autoexploración de la mama, que consiste en autoexaminarse las mamas de forma regular, puede ser una buena forma de detectar el cáncer de mama en un estadio temprano, cu</w:t>
      </w:r>
      <w:r w:rsidR="007C1E91" w:rsidRPr="00575E13">
        <w:rPr>
          <w:rFonts w:ascii="Arial" w:hAnsi="Arial" w:cs="Arial"/>
          <w:sz w:val="24"/>
        </w:rPr>
        <w:t xml:space="preserve">ando puede tratarse con mejores resultados. </w:t>
      </w:r>
      <w:r w:rsidRPr="00575E13">
        <w:rPr>
          <w:rFonts w:ascii="Arial" w:hAnsi="Arial" w:cs="Arial"/>
          <w:sz w:val="24"/>
        </w:rPr>
        <w:t>(Breastcancer.org</w:t>
      </w:r>
      <w:r w:rsidR="00CA16E0" w:rsidRPr="00575E13">
        <w:rPr>
          <w:rFonts w:ascii="Arial" w:hAnsi="Arial" w:cs="Arial"/>
          <w:sz w:val="24"/>
        </w:rPr>
        <w:t>,2022).</w:t>
      </w:r>
    </w:p>
    <w:p w14:paraId="78C67E9D" w14:textId="77777777" w:rsidR="00C2665E" w:rsidRDefault="00575E13" w:rsidP="00575E13">
      <w:pPr>
        <w:tabs>
          <w:tab w:val="left" w:pos="1134"/>
        </w:tabs>
        <w:spacing w:line="360" w:lineRule="auto"/>
        <w:jc w:val="both"/>
        <w:rPr>
          <w:rFonts w:ascii="Arial" w:hAnsi="Arial" w:cs="Arial"/>
          <w:b/>
          <w:sz w:val="24"/>
        </w:rPr>
      </w:pPr>
      <w:r>
        <w:rPr>
          <w:rFonts w:ascii="Arial" w:hAnsi="Arial" w:cs="Arial"/>
          <w:b/>
          <w:sz w:val="24"/>
        </w:rPr>
        <w:t>Técnicas de la autoexploración:</w:t>
      </w:r>
    </w:p>
    <w:p w14:paraId="1397DA75" w14:textId="6CEA6F8E" w:rsidR="00CA16E0" w:rsidRPr="00575E13" w:rsidRDefault="00E005FC" w:rsidP="00575E13">
      <w:pPr>
        <w:tabs>
          <w:tab w:val="left" w:pos="1134"/>
        </w:tabs>
        <w:spacing w:line="360" w:lineRule="auto"/>
        <w:jc w:val="both"/>
        <w:rPr>
          <w:rFonts w:ascii="Arial" w:hAnsi="Arial" w:cs="Arial"/>
          <w:noProof/>
          <w:sz w:val="24"/>
          <w:szCs w:val="28"/>
        </w:rPr>
      </w:pPr>
      <w:r w:rsidRPr="00575E13">
        <w:rPr>
          <w:rFonts w:ascii="Arial" w:hAnsi="Arial" w:cs="Arial"/>
          <w:b/>
        </w:rPr>
        <w:br/>
      </w:r>
      <w:r w:rsidR="00CA16E0" w:rsidRPr="00575E13">
        <w:rPr>
          <w:rFonts w:ascii="Arial" w:hAnsi="Arial" w:cs="Arial"/>
          <w:b/>
          <w:bCs/>
          <w:noProof/>
          <w:szCs w:val="28"/>
        </w:rPr>
        <w:t>Observa</w:t>
      </w:r>
      <w:r w:rsidR="00CA16E0" w:rsidRPr="00575E13">
        <w:rPr>
          <w:rFonts w:ascii="Arial" w:hAnsi="Arial" w:cs="Arial"/>
          <w:b/>
          <w:noProof/>
          <w:szCs w:val="28"/>
        </w:rPr>
        <w:t xml:space="preserve">: </w:t>
      </w:r>
      <w:r w:rsidR="00CA16E0" w:rsidRPr="00575E13">
        <w:rPr>
          <w:rFonts w:ascii="Arial" w:hAnsi="Arial" w:cs="Arial"/>
          <w:noProof/>
          <w:sz w:val="24"/>
          <w:szCs w:val="28"/>
        </w:rPr>
        <w:t>frente al espejo, busca cambios en la forma, tamaño o superficie de la pi</w:t>
      </w:r>
      <w:r w:rsidR="00177727" w:rsidRPr="00575E13">
        <w:rPr>
          <w:rFonts w:ascii="Arial" w:hAnsi="Arial" w:cs="Arial"/>
          <w:noProof/>
          <w:sz w:val="24"/>
          <w:szCs w:val="28"/>
        </w:rPr>
        <w:t xml:space="preserve">el; especialmente hundimientos, </w:t>
      </w:r>
      <w:r w:rsidR="00CA16E0" w:rsidRPr="00575E13">
        <w:rPr>
          <w:rFonts w:ascii="Arial" w:hAnsi="Arial" w:cs="Arial"/>
          <w:noProof/>
          <w:sz w:val="24"/>
          <w:szCs w:val="28"/>
        </w:rPr>
        <w:t>inflación, enrojecimiento o ulceraciones. Este procedimiento deberás hacerlo con los brazos a los lados, 'las manos detrás de la cabeza, los codos y hombros ligeramente hacia adelante y con las manos en la cintura.</w:t>
      </w:r>
    </w:p>
    <w:p w14:paraId="05B00439" w14:textId="77777777" w:rsidR="00CA16E0" w:rsidRPr="00575E13" w:rsidRDefault="00CA16E0" w:rsidP="00575E13">
      <w:pPr>
        <w:tabs>
          <w:tab w:val="left" w:pos="1134"/>
        </w:tabs>
        <w:spacing w:line="360" w:lineRule="auto"/>
        <w:jc w:val="both"/>
        <w:rPr>
          <w:rFonts w:ascii="Arial" w:hAnsi="Arial" w:cs="Arial"/>
          <w:noProof/>
          <w:szCs w:val="28"/>
        </w:rPr>
      </w:pPr>
    </w:p>
    <w:p w14:paraId="43A48296" w14:textId="4C9EAEBC" w:rsidR="00CA16E0" w:rsidRPr="00575E13" w:rsidRDefault="00CA16E0" w:rsidP="00575E13">
      <w:pPr>
        <w:tabs>
          <w:tab w:val="left" w:pos="1134"/>
        </w:tabs>
        <w:spacing w:line="360" w:lineRule="auto"/>
        <w:jc w:val="both"/>
        <w:rPr>
          <w:rFonts w:ascii="Arial" w:hAnsi="Arial" w:cs="Arial"/>
          <w:noProof/>
          <w:sz w:val="24"/>
          <w:szCs w:val="28"/>
        </w:rPr>
      </w:pPr>
      <w:r w:rsidRPr="00575E13">
        <w:rPr>
          <w:rFonts w:ascii="Arial" w:hAnsi="Arial" w:cs="Arial"/>
          <w:b/>
          <w:bCs/>
          <w:noProof/>
          <w:sz w:val="24"/>
          <w:szCs w:val="28"/>
        </w:rPr>
        <w:t>Toca</w:t>
      </w:r>
      <w:r w:rsidRPr="00575E13">
        <w:rPr>
          <w:rFonts w:ascii="Arial" w:hAnsi="Arial" w:cs="Arial"/>
          <w:noProof/>
          <w:sz w:val="24"/>
          <w:szCs w:val="28"/>
        </w:rPr>
        <w:t>: frente al espejo o durante el baño, busqca bolitas, zonas dolorosas, abultamientos o consistencia diferente al resto de la mama. Este procedimiento deberás hacerlo de la siguiente manera:</w:t>
      </w:r>
    </w:p>
    <w:p w14:paraId="7EA24CB1" w14:textId="77777777" w:rsidR="00CA16E0" w:rsidRPr="00575E13" w:rsidRDefault="00CA16E0" w:rsidP="00575E13">
      <w:pPr>
        <w:tabs>
          <w:tab w:val="left" w:pos="1134"/>
        </w:tabs>
        <w:spacing w:line="360" w:lineRule="auto"/>
        <w:jc w:val="both"/>
        <w:rPr>
          <w:rFonts w:ascii="Arial" w:hAnsi="Arial" w:cs="Arial"/>
          <w:noProof/>
          <w:sz w:val="24"/>
          <w:szCs w:val="28"/>
        </w:rPr>
      </w:pPr>
    </w:p>
    <w:p w14:paraId="1932844B" w14:textId="183D3CBB" w:rsidR="00CA16E0" w:rsidRPr="00575E13" w:rsidRDefault="00CA16E0" w:rsidP="00575E13">
      <w:pPr>
        <w:tabs>
          <w:tab w:val="num" w:pos="720"/>
          <w:tab w:val="left" w:pos="1134"/>
        </w:tabs>
        <w:spacing w:line="360" w:lineRule="auto"/>
        <w:jc w:val="both"/>
        <w:rPr>
          <w:rFonts w:ascii="Arial" w:hAnsi="Arial" w:cs="Arial"/>
          <w:noProof/>
          <w:sz w:val="24"/>
          <w:szCs w:val="28"/>
        </w:rPr>
      </w:pPr>
      <w:r w:rsidRPr="00575E13">
        <w:rPr>
          <w:rFonts w:ascii="Arial" w:hAnsi="Arial" w:cs="Arial"/>
          <w:b/>
          <w:bCs/>
          <w:noProof/>
          <w:sz w:val="24"/>
          <w:szCs w:val="28"/>
        </w:rPr>
        <w:t>De pie:</w:t>
      </w:r>
      <w:r w:rsidRPr="00575E13">
        <w:rPr>
          <w:rFonts w:ascii="Arial" w:hAnsi="Arial" w:cs="Arial"/>
          <w:b/>
          <w:noProof/>
          <w:sz w:val="24"/>
          <w:szCs w:val="28"/>
        </w:rPr>
        <w:t> </w:t>
      </w:r>
      <w:r w:rsidRPr="00575E13">
        <w:rPr>
          <w:rFonts w:ascii="Arial" w:hAnsi="Arial" w:cs="Arial"/>
          <w:noProof/>
          <w:sz w:val="24"/>
          <w:szCs w:val="28"/>
        </w:rPr>
        <w:t>la mano derecha en la nuca, con la izquierda toca el pecho derecho. Comienza desde arriba palpando alrededor de la mama y luego en la parte del centro. Posteriormente, revisa toda la axila y al final aprieta el pezón para ver si hay salida anormal de líquido. Explora el otro pecho de la misma manera.</w:t>
      </w:r>
    </w:p>
    <w:p w14:paraId="004FA2B6" w14:textId="77777777" w:rsidR="00CA16E0" w:rsidRPr="00575E13" w:rsidRDefault="00CA16E0" w:rsidP="00575E13">
      <w:pPr>
        <w:tabs>
          <w:tab w:val="left" w:pos="1134"/>
        </w:tabs>
        <w:spacing w:line="360" w:lineRule="auto"/>
        <w:jc w:val="both"/>
        <w:rPr>
          <w:rFonts w:ascii="Arial" w:hAnsi="Arial" w:cs="Arial"/>
          <w:noProof/>
          <w:sz w:val="24"/>
          <w:szCs w:val="28"/>
        </w:rPr>
      </w:pPr>
    </w:p>
    <w:p w14:paraId="4209F5E1" w14:textId="0A21CC41" w:rsidR="00CA16E0" w:rsidRPr="00575E13" w:rsidRDefault="00CA16E0" w:rsidP="00575E13">
      <w:pPr>
        <w:tabs>
          <w:tab w:val="num" w:pos="720"/>
          <w:tab w:val="left" w:pos="1134"/>
        </w:tabs>
        <w:spacing w:line="360" w:lineRule="auto"/>
        <w:jc w:val="both"/>
        <w:rPr>
          <w:rFonts w:ascii="Arial" w:hAnsi="Arial" w:cs="Arial"/>
          <w:noProof/>
          <w:sz w:val="24"/>
          <w:szCs w:val="28"/>
        </w:rPr>
      </w:pPr>
      <w:r w:rsidRPr="00575E13">
        <w:rPr>
          <w:rFonts w:ascii="Arial" w:hAnsi="Arial" w:cs="Arial"/>
          <w:b/>
          <w:bCs/>
          <w:noProof/>
          <w:sz w:val="24"/>
          <w:szCs w:val="28"/>
        </w:rPr>
        <w:t>Acostada</w:t>
      </w:r>
      <w:r w:rsidRPr="00575E13">
        <w:rPr>
          <w:rFonts w:ascii="Arial" w:hAnsi="Arial" w:cs="Arial"/>
          <w:b/>
          <w:noProof/>
          <w:sz w:val="24"/>
          <w:szCs w:val="28"/>
        </w:rPr>
        <w:t xml:space="preserve">: </w:t>
      </w:r>
      <w:r w:rsidRPr="00575E13">
        <w:rPr>
          <w:rFonts w:ascii="Arial" w:hAnsi="Arial" w:cs="Arial"/>
          <w:noProof/>
          <w:sz w:val="24"/>
          <w:szCs w:val="28"/>
        </w:rPr>
        <w:t>con una almohada pequeña o toalla enrollada debajo del hombro derecho, pon la mano derecha en la nuca, con la mano izquierda revisae el pecho derecho, palpa de la misma manera que lo hiciste estando de pie. Haz lo mismo para explorar el seno izquierdo.</w:t>
      </w:r>
    </w:p>
    <w:p w14:paraId="4DA58C91" w14:textId="3B5DF4DB" w:rsidR="00CA16E0" w:rsidRPr="00575E13" w:rsidRDefault="00CA16E0" w:rsidP="00575E13">
      <w:pPr>
        <w:tabs>
          <w:tab w:val="left" w:pos="1134"/>
        </w:tabs>
        <w:spacing w:line="360" w:lineRule="auto"/>
        <w:jc w:val="both"/>
        <w:rPr>
          <w:rFonts w:ascii="Arial" w:hAnsi="Arial" w:cs="Arial"/>
          <w:noProof/>
          <w:sz w:val="24"/>
          <w:szCs w:val="28"/>
        </w:rPr>
      </w:pPr>
    </w:p>
    <w:p w14:paraId="132AA144" w14:textId="0C9554FA" w:rsidR="00CA16E0" w:rsidRDefault="00CA16E0" w:rsidP="00575E13">
      <w:pPr>
        <w:tabs>
          <w:tab w:val="left" w:pos="1134"/>
        </w:tabs>
        <w:spacing w:line="360" w:lineRule="auto"/>
        <w:jc w:val="both"/>
        <w:rPr>
          <w:rFonts w:ascii="Arial" w:hAnsi="Arial" w:cs="Arial"/>
          <w:noProof/>
          <w:sz w:val="24"/>
          <w:szCs w:val="28"/>
        </w:rPr>
      </w:pPr>
      <w:r w:rsidRPr="00575E13">
        <w:rPr>
          <w:rFonts w:ascii="Arial" w:hAnsi="Arial" w:cs="Arial"/>
          <w:noProof/>
          <w:sz w:val="24"/>
          <w:szCs w:val="28"/>
        </w:rPr>
        <w:t xml:space="preserve">Explórate 7 días después de la menstruación, si ya no reglas hazlo en un día fijo del mes. Si olvidaste hacerlo en la fecha programada hazlo cuando te acuerdes; lo más </w:t>
      </w:r>
      <w:r w:rsidRPr="00575E13">
        <w:rPr>
          <w:rFonts w:ascii="Arial" w:hAnsi="Arial" w:cs="Arial"/>
          <w:noProof/>
          <w:sz w:val="24"/>
          <w:szCs w:val="28"/>
        </w:rPr>
        <w:lastRenderedPageBreak/>
        <w:t>importante es hacerlo periódicamente, conocer lo que es normal y cómo se sienten las mamas dependiendo del periodo del mes, la edad o de ciertas circunstancias como el embarazo. (IMSS, 2015)</w:t>
      </w:r>
      <w:r w:rsidR="00793531">
        <w:rPr>
          <w:rFonts w:ascii="Arial" w:hAnsi="Arial" w:cs="Arial"/>
          <w:noProof/>
          <w:sz w:val="24"/>
          <w:szCs w:val="28"/>
        </w:rPr>
        <w:t>.</w:t>
      </w:r>
    </w:p>
    <w:p w14:paraId="57E99FFC" w14:textId="47CA4CE4" w:rsidR="00793531" w:rsidRDefault="00793531" w:rsidP="00575E13">
      <w:pPr>
        <w:tabs>
          <w:tab w:val="left" w:pos="1134"/>
        </w:tabs>
        <w:spacing w:line="360" w:lineRule="auto"/>
        <w:jc w:val="both"/>
        <w:rPr>
          <w:rFonts w:ascii="Arial" w:hAnsi="Arial" w:cs="Arial"/>
          <w:noProof/>
          <w:sz w:val="24"/>
          <w:szCs w:val="28"/>
        </w:rPr>
      </w:pPr>
    </w:p>
    <w:p w14:paraId="36F496B4" w14:textId="7A16F260" w:rsidR="00793531" w:rsidRDefault="00793531" w:rsidP="00575E13">
      <w:pPr>
        <w:tabs>
          <w:tab w:val="left" w:pos="1134"/>
        </w:tabs>
        <w:spacing w:line="360" w:lineRule="auto"/>
        <w:jc w:val="both"/>
        <w:rPr>
          <w:rFonts w:ascii="Arial" w:hAnsi="Arial" w:cs="Arial"/>
          <w:b/>
          <w:noProof/>
          <w:sz w:val="28"/>
          <w:szCs w:val="28"/>
        </w:rPr>
      </w:pPr>
      <w:r w:rsidRPr="00793531">
        <w:rPr>
          <w:rFonts w:ascii="Arial" w:hAnsi="Arial" w:cs="Arial"/>
          <w:b/>
          <w:noProof/>
          <w:sz w:val="28"/>
          <w:szCs w:val="28"/>
        </w:rPr>
        <w:t>2.5 MARCO LEGAL</w:t>
      </w:r>
    </w:p>
    <w:p w14:paraId="68D25AEC" w14:textId="77777777" w:rsidR="006F0413" w:rsidRPr="006F0413" w:rsidRDefault="006F0413" w:rsidP="006F0413">
      <w:pPr>
        <w:tabs>
          <w:tab w:val="left" w:pos="1134"/>
        </w:tabs>
        <w:spacing w:line="360" w:lineRule="auto"/>
        <w:jc w:val="both"/>
        <w:rPr>
          <w:rFonts w:ascii="Arial" w:hAnsi="Arial" w:cs="Arial"/>
          <w:noProof/>
          <w:sz w:val="24"/>
          <w:szCs w:val="28"/>
        </w:rPr>
      </w:pPr>
      <w:r w:rsidRPr="006F0413">
        <w:rPr>
          <w:rFonts w:ascii="Arial" w:hAnsi="Arial" w:cs="Arial"/>
          <w:noProof/>
          <w:sz w:val="24"/>
          <w:szCs w:val="28"/>
        </w:rPr>
        <w:t>La Norma Oficial Mexicana (NOM) 041-SSA2-2011 es un conjunto de disposiciones emitidas por la Secretaría de Salud de México para establecer los lineamientos y recomendaciones necesarios para la prevención, diagnóstico, tratamiento, control y vigilancia epidemiológica del cáncer de mama en el país.</w:t>
      </w:r>
    </w:p>
    <w:p w14:paraId="45483478" w14:textId="77777777" w:rsidR="006F0413" w:rsidRDefault="006F0413" w:rsidP="006F0413">
      <w:pPr>
        <w:tabs>
          <w:tab w:val="left" w:pos="1134"/>
        </w:tabs>
        <w:spacing w:line="360" w:lineRule="auto"/>
        <w:jc w:val="both"/>
        <w:rPr>
          <w:rFonts w:ascii="Arial" w:hAnsi="Arial" w:cs="Arial"/>
          <w:noProof/>
          <w:sz w:val="24"/>
          <w:szCs w:val="28"/>
        </w:rPr>
      </w:pPr>
      <w:r w:rsidRPr="006F0413">
        <w:rPr>
          <w:rFonts w:ascii="Arial" w:hAnsi="Arial" w:cs="Arial"/>
          <w:noProof/>
          <w:sz w:val="24"/>
          <w:szCs w:val="28"/>
        </w:rPr>
        <w:t xml:space="preserve">El objetivo principal de esta norma es reducir la incidencia y mortalidad por cáncer de mama, así como mejorar la atención y calidad de vida de las personas afectadas por esta enfermedad. </w:t>
      </w:r>
    </w:p>
    <w:p w14:paraId="40D560EE" w14:textId="72184D64" w:rsidR="006F0413" w:rsidRDefault="006F0413" w:rsidP="006F0413">
      <w:pPr>
        <w:tabs>
          <w:tab w:val="left" w:pos="1134"/>
        </w:tabs>
        <w:spacing w:line="360" w:lineRule="auto"/>
        <w:jc w:val="both"/>
        <w:rPr>
          <w:rFonts w:ascii="Arial" w:hAnsi="Arial" w:cs="Arial"/>
          <w:noProof/>
          <w:sz w:val="24"/>
          <w:szCs w:val="28"/>
        </w:rPr>
      </w:pPr>
      <w:r w:rsidRPr="006F0413">
        <w:rPr>
          <w:rFonts w:ascii="Arial" w:hAnsi="Arial" w:cs="Arial"/>
          <w:noProof/>
          <w:sz w:val="24"/>
          <w:szCs w:val="28"/>
        </w:rPr>
        <w:t>A continuación, se explican algunos aspectos clave de la NOM 0</w:t>
      </w:r>
      <w:r>
        <w:rPr>
          <w:rFonts w:ascii="Arial" w:hAnsi="Arial" w:cs="Arial"/>
          <w:noProof/>
          <w:sz w:val="24"/>
          <w:szCs w:val="28"/>
        </w:rPr>
        <w:t>41-SSA2-2011:</w:t>
      </w:r>
    </w:p>
    <w:p w14:paraId="295DE93E" w14:textId="77777777" w:rsidR="006F0413" w:rsidRPr="006F0413" w:rsidRDefault="006F0413" w:rsidP="006F0413">
      <w:pPr>
        <w:tabs>
          <w:tab w:val="left" w:pos="1134"/>
        </w:tabs>
        <w:spacing w:line="360" w:lineRule="auto"/>
        <w:jc w:val="both"/>
        <w:rPr>
          <w:rFonts w:ascii="Arial" w:hAnsi="Arial" w:cs="Arial"/>
          <w:noProof/>
          <w:sz w:val="24"/>
          <w:szCs w:val="28"/>
        </w:rPr>
      </w:pPr>
    </w:p>
    <w:p w14:paraId="3FF2018C" w14:textId="521550A7" w:rsidR="006F0413" w:rsidRDefault="006F0413" w:rsidP="006F0413">
      <w:pPr>
        <w:tabs>
          <w:tab w:val="left" w:pos="1134"/>
        </w:tabs>
        <w:spacing w:line="360" w:lineRule="auto"/>
        <w:jc w:val="both"/>
        <w:rPr>
          <w:rFonts w:ascii="Arial" w:hAnsi="Arial" w:cs="Arial"/>
          <w:noProof/>
          <w:sz w:val="24"/>
          <w:szCs w:val="28"/>
        </w:rPr>
      </w:pPr>
      <w:r w:rsidRPr="006F0413">
        <w:rPr>
          <w:rFonts w:ascii="Arial" w:hAnsi="Arial" w:cs="Arial"/>
          <w:noProof/>
          <w:sz w:val="24"/>
          <w:szCs w:val="28"/>
        </w:rPr>
        <w:t>1. Prevención: La norma promueve acciones de promoción de la salud y prevención primaria, como la difusión de información sobre los factores de riesgo, la promoción de una alimentación saludable, la realización de ejercicio físico regular y la limitación del c</w:t>
      </w:r>
      <w:r>
        <w:rPr>
          <w:rFonts w:ascii="Arial" w:hAnsi="Arial" w:cs="Arial"/>
          <w:noProof/>
          <w:sz w:val="24"/>
          <w:szCs w:val="28"/>
        </w:rPr>
        <w:t>onsumo de alcohol, entre otros.</w:t>
      </w:r>
    </w:p>
    <w:p w14:paraId="16C3EA37" w14:textId="77777777" w:rsidR="006F0413" w:rsidRPr="006F0413" w:rsidRDefault="006F0413" w:rsidP="006F0413">
      <w:pPr>
        <w:tabs>
          <w:tab w:val="left" w:pos="1134"/>
        </w:tabs>
        <w:spacing w:line="360" w:lineRule="auto"/>
        <w:jc w:val="both"/>
        <w:rPr>
          <w:rFonts w:ascii="Arial" w:hAnsi="Arial" w:cs="Arial"/>
          <w:noProof/>
          <w:sz w:val="24"/>
          <w:szCs w:val="28"/>
        </w:rPr>
      </w:pPr>
    </w:p>
    <w:p w14:paraId="42323C6A" w14:textId="77777777" w:rsidR="006F0413" w:rsidRPr="006F0413" w:rsidRDefault="006F0413" w:rsidP="006F0413">
      <w:pPr>
        <w:tabs>
          <w:tab w:val="left" w:pos="1134"/>
        </w:tabs>
        <w:spacing w:line="360" w:lineRule="auto"/>
        <w:jc w:val="both"/>
        <w:rPr>
          <w:rFonts w:ascii="Arial" w:hAnsi="Arial" w:cs="Arial"/>
          <w:noProof/>
          <w:sz w:val="24"/>
          <w:szCs w:val="28"/>
        </w:rPr>
      </w:pPr>
      <w:r w:rsidRPr="006F0413">
        <w:rPr>
          <w:rFonts w:ascii="Arial" w:hAnsi="Arial" w:cs="Arial"/>
          <w:noProof/>
          <w:sz w:val="24"/>
          <w:szCs w:val="28"/>
        </w:rPr>
        <w:t>2. Diagnóstico: La norma establece los criterios y procedimientos para el diagnóstico oportuno y adecuado del cáncer de mama. Se recomienda el autoexamen de mamas y la detección clínica mediante exploración física por parte de personal capacitado. Además, se enfatiza la importancia de la mastografía como una herramienta de detección temprana en mujeres de ciertas edades y grupos de riesgo.</w:t>
      </w:r>
    </w:p>
    <w:p w14:paraId="1C447F35" w14:textId="77777777" w:rsidR="006F0413" w:rsidRPr="006F0413" w:rsidRDefault="006F0413" w:rsidP="006F0413">
      <w:pPr>
        <w:tabs>
          <w:tab w:val="left" w:pos="1134"/>
        </w:tabs>
        <w:spacing w:line="360" w:lineRule="auto"/>
        <w:jc w:val="both"/>
        <w:rPr>
          <w:rFonts w:ascii="Arial" w:hAnsi="Arial" w:cs="Arial"/>
          <w:noProof/>
          <w:sz w:val="24"/>
          <w:szCs w:val="28"/>
        </w:rPr>
      </w:pPr>
    </w:p>
    <w:p w14:paraId="0AD0DFC9" w14:textId="77777777" w:rsidR="006F0413" w:rsidRPr="006F0413" w:rsidRDefault="006F0413" w:rsidP="006F0413">
      <w:pPr>
        <w:tabs>
          <w:tab w:val="left" w:pos="1134"/>
        </w:tabs>
        <w:spacing w:line="360" w:lineRule="auto"/>
        <w:jc w:val="both"/>
        <w:rPr>
          <w:rFonts w:ascii="Arial" w:hAnsi="Arial" w:cs="Arial"/>
          <w:noProof/>
          <w:sz w:val="24"/>
          <w:szCs w:val="28"/>
        </w:rPr>
      </w:pPr>
      <w:r w:rsidRPr="006F0413">
        <w:rPr>
          <w:rFonts w:ascii="Arial" w:hAnsi="Arial" w:cs="Arial"/>
          <w:noProof/>
          <w:sz w:val="24"/>
          <w:szCs w:val="28"/>
        </w:rPr>
        <w:lastRenderedPageBreak/>
        <w:t>3. Tratamiento: La NOM 041-SSA2-2011 establece las pautas para el tratamiento del cáncer de mama, incluyendo la cirugía, radioterapia, quimioterapia, terapia hormonal y terapias dirigidas. Se establecen los principios básicos para la atención multidisciplinaria y se recomienda el uso de tratamientos basados en la evidencia científica.</w:t>
      </w:r>
    </w:p>
    <w:p w14:paraId="0A25D918" w14:textId="77777777" w:rsidR="006F0413" w:rsidRPr="006F0413" w:rsidRDefault="006F0413" w:rsidP="006F0413">
      <w:pPr>
        <w:tabs>
          <w:tab w:val="left" w:pos="1134"/>
        </w:tabs>
        <w:spacing w:line="360" w:lineRule="auto"/>
        <w:jc w:val="both"/>
        <w:rPr>
          <w:rFonts w:ascii="Arial" w:hAnsi="Arial" w:cs="Arial"/>
          <w:noProof/>
          <w:sz w:val="24"/>
          <w:szCs w:val="28"/>
        </w:rPr>
      </w:pPr>
    </w:p>
    <w:p w14:paraId="69063499" w14:textId="77777777" w:rsidR="006F0413" w:rsidRPr="006F0413" w:rsidRDefault="006F0413" w:rsidP="006F0413">
      <w:pPr>
        <w:tabs>
          <w:tab w:val="left" w:pos="1134"/>
        </w:tabs>
        <w:spacing w:line="360" w:lineRule="auto"/>
        <w:jc w:val="both"/>
        <w:rPr>
          <w:rFonts w:ascii="Arial" w:hAnsi="Arial" w:cs="Arial"/>
          <w:noProof/>
          <w:sz w:val="24"/>
          <w:szCs w:val="28"/>
        </w:rPr>
      </w:pPr>
      <w:r w:rsidRPr="006F0413">
        <w:rPr>
          <w:rFonts w:ascii="Arial" w:hAnsi="Arial" w:cs="Arial"/>
          <w:noProof/>
          <w:sz w:val="24"/>
          <w:szCs w:val="28"/>
        </w:rPr>
        <w:t>4. Control y seguimiento: La norma establece los lineamientos para el seguimiento de las personas diagnosticadas con cáncer de mama, con el objetivo de evaluar la respuesta al tratamiento, prevenir complicaciones y detectar recurrencias. Se recomienda un enfoque integral que incluya atención médica, apoyo psicológico y rehabilitación.</w:t>
      </w:r>
    </w:p>
    <w:p w14:paraId="2E1CCB58" w14:textId="77777777" w:rsidR="006F0413" w:rsidRPr="006F0413" w:rsidRDefault="006F0413" w:rsidP="006F0413">
      <w:pPr>
        <w:tabs>
          <w:tab w:val="left" w:pos="1134"/>
        </w:tabs>
        <w:spacing w:line="360" w:lineRule="auto"/>
        <w:jc w:val="both"/>
        <w:rPr>
          <w:rFonts w:ascii="Arial" w:hAnsi="Arial" w:cs="Arial"/>
          <w:noProof/>
          <w:sz w:val="24"/>
          <w:szCs w:val="28"/>
        </w:rPr>
      </w:pPr>
    </w:p>
    <w:p w14:paraId="21B1A8D1" w14:textId="7254CE80" w:rsidR="006F0413" w:rsidRPr="006F0413" w:rsidRDefault="006F0413" w:rsidP="006F0413">
      <w:pPr>
        <w:tabs>
          <w:tab w:val="left" w:pos="1134"/>
        </w:tabs>
        <w:spacing w:line="360" w:lineRule="auto"/>
        <w:jc w:val="both"/>
        <w:rPr>
          <w:rFonts w:ascii="Arial" w:hAnsi="Arial" w:cs="Arial"/>
          <w:noProof/>
          <w:sz w:val="24"/>
          <w:szCs w:val="28"/>
        </w:rPr>
      </w:pPr>
      <w:r w:rsidRPr="006F0413">
        <w:rPr>
          <w:rFonts w:ascii="Arial" w:hAnsi="Arial" w:cs="Arial"/>
          <w:noProof/>
          <w:sz w:val="24"/>
          <w:szCs w:val="28"/>
        </w:rPr>
        <w:t xml:space="preserve">5. Vigilancia epidemiológica: </w:t>
      </w:r>
      <w:r>
        <w:rPr>
          <w:rFonts w:ascii="Arial" w:hAnsi="Arial" w:cs="Arial"/>
          <w:noProof/>
          <w:sz w:val="24"/>
          <w:szCs w:val="28"/>
        </w:rPr>
        <w:t xml:space="preserve">dicha norma </w:t>
      </w:r>
      <w:r w:rsidRPr="006F0413">
        <w:rPr>
          <w:rFonts w:ascii="Arial" w:hAnsi="Arial" w:cs="Arial"/>
          <w:noProof/>
          <w:sz w:val="24"/>
          <w:szCs w:val="28"/>
        </w:rPr>
        <w:t>establece la importancia de la vigilancia epidemiológica del cáncer de mama como herramienta para la planificación, evaluación y monitoreo de las acciones de prevención y control. Se establecen los criterios para la notificación de casos y se promueve la creación de registros de cáncer de mama.</w:t>
      </w:r>
      <w:r w:rsidR="003D5A60" w:rsidRPr="003D5A60">
        <w:rPr>
          <w:rFonts w:ascii="Arial" w:hAnsi="Arial" w:cs="Arial"/>
          <w:b/>
          <w:bCs/>
          <w:noProof/>
          <w:sz w:val="28"/>
          <w:szCs w:val="28"/>
        </w:rPr>
        <w:t xml:space="preserve"> </w:t>
      </w:r>
      <w:r w:rsidR="003D5A60" w:rsidRPr="003D5A60">
        <w:rPr>
          <w:rFonts w:ascii="Arial" w:hAnsi="Arial" w:cs="Arial"/>
          <w:noProof/>
          <w:sz w:val="24"/>
          <w:szCs w:val="28"/>
        </w:rPr>
        <w:t>(SEGOB, 2011)</w:t>
      </w:r>
    </w:p>
    <w:p w14:paraId="37A61618" w14:textId="77777777" w:rsidR="006F0413" w:rsidRPr="006F0413" w:rsidRDefault="006F0413" w:rsidP="006F0413">
      <w:pPr>
        <w:tabs>
          <w:tab w:val="left" w:pos="1134"/>
        </w:tabs>
        <w:spacing w:line="360" w:lineRule="auto"/>
        <w:jc w:val="both"/>
        <w:rPr>
          <w:rFonts w:ascii="Arial" w:hAnsi="Arial" w:cs="Arial"/>
          <w:noProof/>
          <w:sz w:val="24"/>
          <w:szCs w:val="28"/>
        </w:rPr>
      </w:pPr>
    </w:p>
    <w:p w14:paraId="3FE74473" w14:textId="32A1E91A" w:rsidR="00BB4A9D" w:rsidRPr="00C2665E" w:rsidRDefault="00BB4A9D" w:rsidP="00C2665E">
      <w:pPr>
        <w:tabs>
          <w:tab w:val="left" w:pos="1134"/>
        </w:tabs>
        <w:spacing w:line="360" w:lineRule="auto"/>
        <w:jc w:val="both"/>
        <w:rPr>
          <w:rFonts w:ascii="Arial" w:hAnsi="Arial" w:cs="Arial"/>
          <w:b/>
          <w:noProof/>
          <w:sz w:val="24"/>
          <w:szCs w:val="28"/>
        </w:rPr>
      </w:pPr>
    </w:p>
    <w:p w14:paraId="2A1E58A3" w14:textId="77777777" w:rsidR="006F0413" w:rsidRDefault="006F0413" w:rsidP="00575E13">
      <w:pPr>
        <w:jc w:val="center"/>
        <w:rPr>
          <w:rFonts w:ascii="Arial" w:hAnsi="Arial" w:cs="Arial"/>
          <w:b/>
          <w:bCs/>
          <w:noProof/>
          <w:sz w:val="28"/>
          <w:szCs w:val="28"/>
        </w:rPr>
      </w:pPr>
    </w:p>
    <w:p w14:paraId="4B0E73CA" w14:textId="77777777" w:rsidR="006F0413" w:rsidRDefault="006F0413" w:rsidP="00575E13">
      <w:pPr>
        <w:jc w:val="center"/>
        <w:rPr>
          <w:rFonts w:ascii="Arial" w:hAnsi="Arial" w:cs="Arial"/>
          <w:b/>
          <w:bCs/>
          <w:noProof/>
          <w:sz w:val="28"/>
          <w:szCs w:val="28"/>
        </w:rPr>
      </w:pPr>
    </w:p>
    <w:p w14:paraId="487EBCF0" w14:textId="77777777" w:rsidR="006F0413" w:rsidRDefault="006F0413" w:rsidP="00575E13">
      <w:pPr>
        <w:jc w:val="center"/>
        <w:rPr>
          <w:rFonts w:ascii="Arial" w:hAnsi="Arial" w:cs="Arial"/>
          <w:b/>
          <w:bCs/>
          <w:noProof/>
          <w:sz w:val="28"/>
          <w:szCs w:val="28"/>
        </w:rPr>
      </w:pPr>
    </w:p>
    <w:p w14:paraId="4EFE8F3E" w14:textId="77777777" w:rsidR="006F0413" w:rsidRDefault="006F0413" w:rsidP="00575E13">
      <w:pPr>
        <w:jc w:val="center"/>
        <w:rPr>
          <w:rFonts w:ascii="Arial" w:hAnsi="Arial" w:cs="Arial"/>
          <w:b/>
          <w:bCs/>
          <w:noProof/>
          <w:sz w:val="28"/>
          <w:szCs w:val="28"/>
        </w:rPr>
      </w:pPr>
    </w:p>
    <w:p w14:paraId="47E4169B" w14:textId="77777777" w:rsidR="006F0413" w:rsidRDefault="006F0413" w:rsidP="00575E13">
      <w:pPr>
        <w:jc w:val="center"/>
        <w:rPr>
          <w:rFonts w:ascii="Arial" w:hAnsi="Arial" w:cs="Arial"/>
          <w:b/>
          <w:bCs/>
          <w:noProof/>
          <w:sz w:val="28"/>
          <w:szCs w:val="28"/>
        </w:rPr>
      </w:pPr>
    </w:p>
    <w:p w14:paraId="4042647D" w14:textId="77777777" w:rsidR="006F0413" w:rsidRDefault="006F0413" w:rsidP="00575E13">
      <w:pPr>
        <w:jc w:val="center"/>
        <w:rPr>
          <w:rFonts w:ascii="Arial" w:hAnsi="Arial" w:cs="Arial"/>
          <w:b/>
          <w:bCs/>
          <w:noProof/>
          <w:sz w:val="28"/>
          <w:szCs w:val="28"/>
        </w:rPr>
      </w:pPr>
    </w:p>
    <w:p w14:paraId="68EC6367" w14:textId="77777777" w:rsidR="006F0413" w:rsidRDefault="006F0413" w:rsidP="00575E13">
      <w:pPr>
        <w:jc w:val="center"/>
        <w:rPr>
          <w:rFonts w:ascii="Arial" w:hAnsi="Arial" w:cs="Arial"/>
          <w:b/>
          <w:bCs/>
          <w:noProof/>
          <w:sz w:val="28"/>
          <w:szCs w:val="28"/>
        </w:rPr>
      </w:pPr>
    </w:p>
    <w:p w14:paraId="7206ED55" w14:textId="77777777" w:rsidR="006F0413" w:rsidRDefault="006F0413" w:rsidP="00575E13">
      <w:pPr>
        <w:jc w:val="center"/>
        <w:rPr>
          <w:rFonts w:ascii="Arial" w:hAnsi="Arial" w:cs="Arial"/>
          <w:b/>
          <w:bCs/>
          <w:noProof/>
          <w:sz w:val="28"/>
          <w:szCs w:val="28"/>
        </w:rPr>
      </w:pPr>
    </w:p>
    <w:p w14:paraId="76D13350" w14:textId="2C2A68E5" w:rsidR="00C27BF6" w:rsidRPr="00575E13" w:rsidRDefault="00FC6CA5" w:rsidP="00575E13">
      <w:pPr>
        <w:jc w:val="center"/>
        <w:rPr>
          <w:rFonts w:ascii="Arial" w:hAnsi="Arial" w:cs="Arial"/>
          <w:b/>
          <w:bCs/>
          <w:noProof/>
          <w:sz w:val="28"/>
          <w:szCs w:val="28"/>
        </w:rPr>
      </w:pPr>
      <w:r w:rsidRPr="00575E13">
        <w:rPr>
          <w:rFonts w:ascii="Arial" w:hAnsi="Arial" w:cs="Arial"/>
          <w:b/>
          <w:bCs/>
          <w:noProof/>
          <w:sz w:val="28"/>
          <w:szCs w:val="28"/>
        </w:rPr>
        <w:lastRenderedPageBreak/>
        <w:t>CAPITULO III</w:t>
      </w:r>
    </w:p>
    <w:p w14:paraId="52AA8038" w14:textId="317B594A" w:rsidR="006A24CF" w:rsidRPr="00575E13" w:rsidRDefault="00FC6CA5" w:rsidP="00575E13">
      <w:pPr>
        <w:jc w:val="center"/>
        <w:rPr>
          <w:rFonts w:ascii="Arial" w:hAnsi="Arial" w:cs="Arial"/>
          <w:b/>
          <w:bCs/>
          <w:noProof/>
          <w:sz w:val="28"/>
          <w:szCs w:val="28"/>
        </w:rPr>
      </w:pPr>
      <w:r w:rsidRPr="00575E13">
        <w:rPr>
          <w:rFonts w:ascii="Arial" w:hAnsi="Arial" w:cs="Arial"/>
          <w:b/>
          <w:bCs/>
          <w:noProof/>
          <w:sz w:val="28"/>
          <w:szCs w:val="28"/>
        </w:rPr>
        <w:t>3.DISEÑO METO</w:t>
      </w:r>
      <w:r w:rsidR="00C562C8" w:rsidRPr="00575E13">
        <w:rPr>
          <w:rFonts w:ascii="Arial" w:hAnsi="Arial" w:cs="Arial"/>
          <w:b/>
          <w:bCs/>
          <w:noProof/>
          <w:sz w:val="28"/>
          <w:szCs w:val="28"/>
        </w:rPr>
        <w:t>DO</w:t>
      </w:r>
      <w:r w:rsidRPr="00575E13">
        <w:rPr>
          <w:rFonts w:ascii="Arial" w:hAnsi="Arial" w:cs="Arial"/>
          <w:b/>
          <w:bCs/>
          <w:noProof/>
          <w:sz w:val="28"/>
          <w:szCs w:val="28"/>
        </w:rPr>
        <w:t>LOGICO</w:t>
      </w:r>
    </w:p>
    <w:p w14:paraId="7205BD6E" w14:textId="77777777" w:rsidR="006A24CF" w:rsidRPr="00575E13" w:rsidRDefault="006A24CF" w:rsidP="00575E13">
      <w:pPr>
        <w:jc w:val="center"/>
        <w:rPr>
          <w:rFonts w:ascii="Arial" w:hAnsi="Arial" w:cs="Arial"/>
          <w:noProof/>
          <w:sz w:val="28"/>
          <w:szCs w:val="28"/>
        </w:rPr>
      </w:pPr>
    </w:p>
    <w:p w14:paraId="4D03B141" w14:textId="0F103228" w:rsidR="007C1E91" w:rsidRDefault="007C1E91" w:rsidP="00575E13">
      <w:pPr>
        <w:spacing w:line="360" w:lineRule="auto"/>
        <w:jc w:val="both"/>
        <w:rPr>
          <w:rFonts w:ascii="Arial" w:hAnsi="Arial" w:cs="Arial"/>
          <w:noProof/>
          <w:sz w:val="24"/>
          <w:szCs w:val="28"/>
        </w:rPr>
      </w:pPr>
      <w:r w:rsidRPr="00575E13">
        <w:rPr>
          <w:rFonts w:ascii="Arial" w:hAnsi="Arial" w:cs="Arial"/>
          <w:noProof/>
          <w:sz w:val="24"/>
          <w:szCs w:val="28"/>
        </w:rPr>
        <w:t>El diseño metodológico se refiere al enfoque sistemático y estructurado utilizado para llevar a cabo una investigación o proyecto. Es la estrategia general que se utiliza para recopilar datos, analizarlos y obtener conclusiones. El diseño metodológico proporciona el marco y las pautas para garantizar la validez y la fiabilidad de los resultados.</w:t>
      </w:r>
    </w:p>
    <w:p w14:paraId="7F2327C4" w14:textId="77777777" w:rsidR="00957863" w:rsidRDefault="00957863" w:rsidP="00957863">
      <w:pPr>
        <w:spacing w:line="360" w:lineRule="auto"/>
        <w:jc w:val="both"/>
        <w:rPr>
          <w:rFonts w:ascii="Arial" w:hAnsi="Arial" w:cs="Arial"/>
          <w:noProof/>
          <w:sz w:val="24"/>
          <w:szCs w:val="28"/>
        </w:rPr>
      </w:pPr>
      <w:r w:rsidRPr="00957863">
        <w:rPr>
          <w:rFonts w:ascii="Arial" w:hAnsi="Arial" w:cs="Arial"/>
          <w:noProof/>
          <w:sz w:val="24"/>
          <w:szCs w:val="28"/>
        </w:rPr>
        <w:t xml:space="preserve">Bawman, Barrera, Rochín y Esquer (2011) </w:t>
      </w:r>
      <w:r>
        <w:rPr>
          <w:rFonts w:ascii="Arial" w:hAnsi="Arial" w:cs="Arial"/>
          <w:noProof/>
          <w:sz w:val="24"/>
          <w:szCs w:val="28"/>
        </w:rPr>
        <w:t>redacta:</w:t>
      </w:r>
    </w:p>
    <w:p w14:paraId="7B60E944" w14:textId="518890AD" w:rsidR="00957863" w:rsidRPr="00957863" w:rsidRDefault="00957863" w:rsidP="00957863">
      <w:pPr>
        <w:spacing w:line="360" w:lineRule="auto"/>
        <w:jc w:val="both"/>
        <w:rPr>
          <w:rFonts w:ascii="Arial" w:hAnsi="Arial" w:cs="Arial"/>
          <w:noProof/>
          <w:sz w:val="24"/>
          <w:szCs w:val="28"/>
        </w:rPr>
      </w:pPr>
      <w:r w:rsidRPr="00957863">
        <w:rPr>
          <w:rFonts w:ascii="Arial" w:hAnsi="Arial" w:cs="Arial"/>
          <w:noProof/>
          <w:sz w:val="24"/>
          <w:szCs w:val="28"/>
        </w:rPr>
        <w:t>“es un proceso que, mediante la aplicación del método científico, procura obtener información relevante y fidedigna (digna de fe y crédito), para entender, verificar, corregir o aplicar el conocimiento” (p. 13).</w:t>
      </w:r>
    </w:p>
    <w:p w14:paraId="21B3E594" w14:textId="7EE618AA" w:rsidR="007C1E91" w:rsidRPr="00575E13" w:rsidRDefault="007C1E91" w:rsidP="00575E13">
      <w:pPr>
        <w:spacing w:line="360" w:lineRule="auto"/>
        <w:jc w:val="both"/>
        <w:rPr>
          <w:rFonts w:ascii="Arial" w:hAnsi="Arial" w:cs="Arial"/>
          <w:noProof/>
          <w:sz w:val="24"/>
          <w:szCs w:val="28"/>
        </w:rPr>
      </w:pPr>
    </w:p>
    <w:p w14:paraId="502AA7A1" w14:textId="0B628E8D" w:rsidR="006A24CF" w:rsidRDefault="00FC6CA5" w:rsidP="00575E13">
      <w:pPr>
        <w:rPr>
          <w:rFonts w:ascii="Arial" w:hAnsi="Arial" w:cs="Arial"/>
          <w:b/>
          <w:bCs/>
          <w:noProof/>
          <w:sz w:val="28"/>
          <w:szCs w:val="28"/>
        </w:rPr>
      </w:pPr>
      <w:r w:rsidRPr="00575E13">
        <w:rPr>
          <w:rFonts w:ascii="Arial" w:hAnsi="Arial" w:cs="Arial"/>
          <w:b/>
          <w:bCs/>
          <w:noProof/>
          <w:sz w:val="28"/>
          <w:szCs w:val="28"/>
        </w:rPr>
        <w:t xml:space="preserve">3.1 FORMAS DE INVESTIGACION </w:t>
      </w:r>
    </w:p>
    <w:p w14:paraId="28BF964F" w14:textId="37F6E9E4" w:rsidR="004771B4" w:rsidRDefault="004771B4" w:rsidP="004771B4">
      <w:pPr>
        <w:spacing w:line="360" w:lineRule="auto"/>
        <w:jc w:val="both"/>
        <w:rPr>
          <w:rFonts w:ascii="Arial" w:hAnsi="Arial" w:cs="Arial"/>
          <w:bCs/>
          <w:noProof/>
          <w:sz w:val="24"/>
          <w:szCs w:val="28"/>
        </w:rPr>
      </w:pPr>
      <w:r w:rsidRPr="004771B4">
        <w:rPr>
          <w:rFonts w:ascii="Arial" w:hAnsi="Arial" w:cs="Arial"/>
          <w:bCs/>
          <w:noProof/>
          <w:sz w:val="24"/>
          <w:szCs w:val="28"/>
        </w:rPr>
        <w:t xml:space="preserve">Las formas de investigación son importantes para medir el nivel de conocimiento de la autoexploración de mamas que tiene la población femenina de la comunidad Medellin y Madero 4ta Sección y es obtenida por medio de las seguientes: </w:t>
      </w:r>
    </w:p>
    <w:p w14:paraId="16779AAF" w14:textId="77777777" w:rsidR="004771B4" w:rsidRPr="004771B4" w:rsidRDefault="004771B4" w:rsidP="004771B4">
      <w:pPr>
        <w:spacing w:line="360" w:lineRule="auto"/>
        <w:jc w:val="both"/>
        <w:rPr>
          <w:rFonts w:ascii="Arial" w:hAnsi="Arial" w:cs="Arial"/>
          <w:bCs/>
          <w:noProof/>
          <w:sz w:val="24"/>
          <w:szCs w:val="28"/>
        </w:rPr>
      </w:pPr>
    </w:p>
    <w:p w14:paraId="0CA7B168" w14:textId="7FDC07FA" w:rsidR="00B150B2" w:rsidRDefault="00B150B2" w:rsidP="00B150B2">
      <w:pPr>
        <w:rPr>
          <w:rFonts w:ascii="Arial" w:hAnsi="Arial" w:cs="Arial"/>
          <w:bCs/>
          <w:noProof/>
          <w:sz w:val="28"/>
          <w:szCs w:val="28"/>
        </w:rPr>
      </w:pPr>
      <w:r>
        <w:rPr>
          <w:rFonts w:ascii="Arial" w:hAnsi="Arial" w:cs="Arial"/>
          <w:bCs/>
          <w:noProof/>
          <w:sz w:val="28"/>
          <w:szCs w:val="28"/>
        </w:rPr>
        <w:t xml:space="preserve">INVESTIGACIÓN </w:t>
      </w:r>
      <w:r w:rsidRPr="00B150B2">
        <w:rPr>
          <w:rFonts w:ascii="Arial" w:hAnsi="Arial" w:cs="Arial"/>
          <w:bCs/>
          <w:noProof/>
          <w:sz w:val="28"/>
          <w:szCs w:val="28"/>
        </w:rPr>
        <w:t>BASICA:</w:t>
      </w:r>
    </w:p>
    <w:p w14:paraId="009500CC" w14:textId="4FA83B6D" w:rsidR="00B150B2" w:rsidRDefault="004771B4" w:rsidP="00B150B2">
      <w:pPr>
        <w:spacing w:line="360" w:lineRule="auto"/>
        <w:jc w:val="both"/>
        <w:rPr>
          <w:rFonts w:ascii="Arial" w:hAnsi="Arial" w:cs="Arial"/>
          <w:bCs/>
          <w:noProof/>
          <w:sz w:val="24"/>
          <w:szCs w:val="28"/>
        </w:rPr>
      </w:pPr>
      <w:r>
        <w:rPr>
          <w:rFonts w:ascii="Arial" w:hAnsi="Arial" w:cs="Arial"/>
          <w:bCs/>
          <w:noProof/>
          <w:sz w:val="24"/>
          <w:szCs w:val="28"/>
        </w:rPr>
        <w:t>T</w:t>
      </w:r>
      <w:r w:rsidR="00B150B2" w:rsidRPr="00B150B2">
        <w:rPr>
          <w:rFonts w:ascii="Arial" w:hAnsi="Arial" w:cs="Arial"/>
          <w:bCs/>
          <w:noProof/>
          <w:sz w:val="24"/>
          <w:szCs w:val="28"/>
        </w:rPr>
        <w:t>ambién conocida como investigación fundamental o investigación pura, se refiere a la actividad científica que se lleva a cabo con el propósito de adquirir conocimientos nuevos y ampliar la compre</w:t>
      </w:r>
      <w:r>
        <w:rPr>
          <w:rFonts w:ascii="Arial" w:hAnsi="Arial" w:cs="Arial"/>
          <w:bCs/>
          <w:noProof/>
          <w:sz w:val="24"/>
          <w:szCs w:val="28"/>
        </w:rPr>
        <w:t>nsión de los fenómenos</w:t>
      </w:r>
      <w:r w:rsidR="00B150B2" w:rsidRPr="00B150B2">
        <w:rPr>
          <w:rFonts w:ascii="Arial" w:hAnsi="Arial" w:cs="Arial"/>
          <w:bCs/>
          <w:noProof/>
          <w:sz w:val="24"/>
          <w:szCs w:val="28"/>
        </w:rPr>
        <w:t>, sin tener una aplicación o</w:t>
      </w:r>
      <w:r>
        <w:rPr>
          <w:rFonts w:ascii="Arial" w:hAnsi="Arial" w:cs="Arial"/>
          <w:bCs/>
          <w:noProof/>
          <w:sz w:val="24"/>
          <w:szCs w:val="28"/>
        </w:rPr>
        <w:t xml:space="preserve"> utilidad práctica inmediata</w:t>
      </w:r>
      <w:r w:rsidR="00B150B2" w:rsidRPr="00B150B2">
        <w:rPr>
          <w:rFonts w:ascii="Arial" w:hAnsi="Arial" w:cs="Arial"/>
          <w:bCs/>
          <w:noProof/>
          <w:sz w:val="24"/>
          <w:szCs w:val="28"/>
        </w:rPr>
        <w:t>mente. Es un tipo de investigación que se centra en la exploración de preguntas científicas fundamentales y en la generación de teorías y principios generales.</w:t>
      </w:r>
    </w:p>
    <w:p w14:paraId="1E902B01" w14:textId="21A47CA9" w:rsidR="00976493" w:rsidRDefault="00976493" w:rsidP="00B150B2">
      <w:pPr>
        <w:spacing w:line="360" w:lineRule="auto"/>
        <w:jc w:val="both"/>
        <w:rPr>
          <w:rFonts w:ascii="Arial" w:hAnsi="Arial" w:cs="Arial"/>
          <w:bCs/>
          <w:noProof/>
          <w:sz w:val="24"/>
          <w:szCs w:val="28"/>
        </w:rPr>
      </w:pPr>
    </w:p>
    <w:p w14:paraId="3E4F1784" w14:textId="77777777" w:rsidR="004771B4" w:rsidRPr="00B150B2" w:rsidRDefault="004771B4" w:rsidP="00B150B2">
      <w:pPr>
        <w:spacing w:line="360" w:lineRule="auto"/>
        <w:jc w:val="both"/>
        <w:rPr>
          <w:rFonts w:ascii="Arial" w:hAnsi="Arial" w:cs="Arial"/>
          <w:bCs/>
          <w:noProof/>
          <w:sz w:val="24"/>
          <w:szCs w:val="28"/>
        </w:rPr>
      </w:pPr>
    </w:p>
    <w:p w14:paraId="5D68645C" w14:textId="52406D23" w:rsidR="00B150B2" w:rsidRPr="00976493" w:rsidRDefault="00B150B2" w:rsidP="00B150B2">
      <w:pPr>
        <w:rPr>
          <w:rFonts w:ascii="Arial" w:hAnsi="Arial" w:cs="Arial"/>
          <w:noProof/>
          <w:sz w:val="28"/>
          <w:szCs w:val="28"/>
        </w:rPr>
      </w:pPr>
      <w:r w:rsidRPr="00976493">
        <w:rPr>
          <w:rFonts w:ascii="Arial" w:hAnsi="Arial" w:cs="Arial"/>
          <w:noProof/>
          <w:sz w:val="28"/>
          <w:szCs w:val="28"/>
        </w:rPr>
        <w:lastRenderedPageBreak/>
        <w:t xml:space="preserve">INVESTIGACIÓN APLICADA: </w:t>
      </w:r>
    </w:p>
    <w:p w14:paraId="014FEA5A" w14:textId="369C1496" w:rsidR="007C1E91" w:rsidRPr="00B150B2" w:rsidRDefault="00B150B2" w:rsidP="00B150B2">
      <w:pPr>
        <w:spacing w:line="360" w:lineRule="auto"/>
        <w:jc w:val="both"/>
        <w:rPr>
          <w:rFonts w:ascii="Arial" w:hAnsi="Arial" w:cs="Arial"/>
          <w:noProof/>
          <w:sz w:val="24"/>
          <w:szCs w:val="28"/>
        </w:rPr>
      </w:pPr>
      <w:r w:rsidRPr="00B150B2">
        <w:rPr>
          <w:rFonts w:ascii="Arial" w:hAnsi="Arial" w:cs="Arial"/>
          <w:noProof/>
          <w:sz w:val="24"/>
          <w:szCs w:val="28"/>
        </w:rPr>
        <w:t xml:space="preserve">Esta forma de investigación se caracteriza por su enfoque orientado a la acción y su aplicación directa en situaciones y contextos reales. Busca utilizar los conocimientos existentes y las técnicas de investigación para abordar desafíos prácticos y lograr mejoras concretas. </w:t>
      </w:r>
    </w:p>
    <w:p w14:paraId="4378CB04" w14:textId="77777777" w:rsidR="00DA7D24" w:rsidRPr="00B150B2" w:rsidRDefault="00DA7D24" w:rsidP="00B150B2">
      <w:pPr>
        <w:spacing w:line="360" w:lineRule="auto"/>
        <w:jc w:val="both"/>
        <w:rPr>
          <w:rFonts w:ascii="Arial" w:hAnsi="Arial" w:cs="Arial"/>
          <w:noProof/>
          <w:sz w:val="24"/>
          <w:szCs w:val="28"/>
        </w:rPr>
      </w:pPr>
    </w:p>
    <w:p w14:paraId="0C114135" w14:textId="77777777" w:rsidR="00DA7D24" w:rsidRPr="00575E13" w:rsidRDefault="00DA7D24" w:rsidP="00575E13">
      <w:pPr>
        <w:jc w:val="center"/>
        <w:rPr>
          <w:rFonts w:ascii="Arial" w:hAnsi="Arial" w:cs="Arial"/>
          <w:noProof/>
          <w:sz w:val="28"/>
          <w:szCs w:val="28"/>
        </w:rPr>
      </w:pPr>
    </w:p>
    <w:p w14:paraId="397CDA0E" w14:textId="536AEF48" w:rsidR="00DA7D24" w:rsidRPr="00575E13" w:rsidRDefault="00FC6CA5" w:rsidP="0054581D">
      <w:pPr>
        <w:rPr>
          <w:rFonts w:ascii="Arial" w:hAnsi="Arial" w:cs="Arial"/>
          <w:b/>
          <w:bCs/>
          <w:noProof/>
          <w:sz w:val="28"/>
          <w:szCs w:val="28"/>
        </w:rPr>
      </w:pPr>
      <w:r w:rsidRPr="00575E13">
        <w:rPr>
          <w:rFonts w:ascii="Arial" w:hAnsi="Arial" w:cs="Arial"/>
          <w:b/>
          <w:bCs/>
          <w:noProof/>
          <w:sz w:val="28"/>
          <w:szCs w:val="28"/>
        </w:rPr>
        <w:t xml:space="preserve">3.2 TIPOS DE ESTUDIO </w:t>
      </w:r>
    </w:p>
    <w:p w14:paraId="05C62561" w14:textId="7A828EFC" w:rsidR="00DA7D24" w:rsidRDefault="00A80790" w:rsidP="00A80790">
      <w:pPr>
        <w:tabs>
          <w:tab w:val="left" w:pos="195"/>
        </w:tabs>
        <w:spacing w:line="360" w:lineRule="auto"/>
        <w:jc w:val="both"/>
        <w:rPr>
          <w:rFonts w:ascii="Arial" w:hAnsi="Arial" w:cs="Arial"/>
          <w:noProof/>
          <w:sz w:val="24"/>
          <w:szCs w:val="28"/>
        </w:rPr>
      </w:pPr>
      <w:r w:rsidRPr="00A80790">
        <w:rPr>
          <w:rFonts w:ascii="Arial" w:hAnsi="Arial" w:cs="Arial"/>
          <w:noProof/>
          <w:sz w:val="24"/>
          <w:szCs w:val="28"/>
        </w:rPr>
        <w:t>El metodo de estudio que se ap</w:t>
      </w:r>
      <w:r>
        <w:rPr>
          <w:rFonts w:ascii="Arial" w:hAnsi="Arial" w:cs="Arial"/>
          <w:noProof/>
          <w:sz w:val="24"/>
          <w:szCs w:val="28"/>
        </w:rPr>
        <w:t>licó</w:t>
      </w:r>
      <w:r w:rsidRPr="00A80790">
        <w:rPr>
          <w:rFonts w:ascii="Arial" w:hAnsi="Arial" w:cs="Arial"/>
          <w:noProof/>
          <w:sz w:val="24"/>
          <w:szCs w:val="28"/>
        </w:rPr>
        <w:t xml:space="preserve"> en la investigación fue el estudio correlacional ya que se utilizó un analisis de recolección de datos, para medir el nivel de conocimiento de la autoexploración de mamas</w:t>
      </w:r>
      <w:r>
        <w:rPr>
          <w:rFonts w:ascii="Arial" w:hAnsi="Arial" w:cs="Arial"/>
          <w:noProof/>
          <w:sz w:val="24"/>
          <w:szCs w:val="28"/>
        </w:rPr>
        <w:t xml:space="preserve">, asi mismo el estudio descriptivo formó para de ésta porque a partir del cuestionario que apliqué, pude describir y determinar mis resultados. </w:t>
      </w:r>
    </w:p>
    <w:p w14:paraId="6F4809A3" w14:textId="77777777" w:rsidR="00A80790" w:rsidRPr="00A80790" w:rsidRDefault="00A80790" w:rsidP="00A80790">
      <w:pPr>
        <w:tabs>
          <w:tab w:val="left" w:pos="195"/>
        </w:tabs>
        <w:spacing w:line="360" w:lineRule="auto"/>
        <w:jc w:val="both"/>
        <w:rPr>
          <w:rFonts w:ascii="Arial" w:hAnsi="Arial" w:cs="Arial"/>
          <w:noProof/>
          <w:sz w:val="24"/>
          <w:szCs w:val="28"/>
        </w:rPr>
      </w:pPr>
    </w:p>
    <w:p w14:paraId="0A33CE3B" w14:textId="65840633" w:rsidR="008F0127" w:rsidRDefault="008F0127" w:rsidP="008F0127">
      <w:pPr>
        <w:tabs>
          <w:tab w:val="left" w:pos="353"/>
        </w:tabs>
        <w:spacing w:line="360" w:lineRule="auto"/>
        <w:jc w:val="both"/>
        <w:rPr>
          <w:rFonts w:ascii="Arial" w:hAnsi="Arial" w:cs="Arial"/>
          <w:noProof/>
          <w:sz w:val="24"/>
          <w:szCs w:val="28"/>
        </w:rPr>
      </w:pPr>
      <w:r w:rsidRPr="008F0127">
        <w:rPr>
          <w:rFonts w:ascii="Arial" w:hAnsi="Arial" w:cs="Arial"/>
          <w:noProof/>
          <w:sz w:val="28"/>
          <w:szCs w:val="28"/>
        </w:rPr>
        <w:t xml:space="preserve">ESTUDIO EXPERIMENTAL: </w:t>
      </w:r>
    </w:p>
    <w:p w14:paraId="78EC67E0" w14:textId="77777777" w:rsidR="008F0127" w:rsidRDefault="008F0127" w:rsidP="008F0127">
      <w:pPr>
        <w:tabs>
          <w:tab w:val="left" w:pos="353"/>
        </w:tabs>
        <w:spacing w:line="360" w:lineRule="auto"/>
        <w:jc w:val="both"/>
        <w:rPr>
          <w:rFonts w:ascii="Arial" w:hAnsi="Arial" w:cs="Arial"/>
          <w:noProof/>
          <w:sz w:val="24"/>
          <w:szCs w:val="28"/>
        </w:rPr>
      </w:pPr>
      <w:r w:rsidRPr="008F0127">
        <w:rPr>
          <w:rFonts w:ascii="Arial" w:hAnsi="Arial" w:cs="Arial"/>
          <w:noProof/>
          <w:sz w:val="24"/>
          <w:szCs w:val="28"/>
        </w:rPr>
        <w:t>(Campbel</w:t>
      </w:r>
      <w:r>
        <w:rPr>
          <w:rFonts w:ascii="Arial" w:hAnsi="Arial" w:cs="Arial"/>
          <w:noProof/>
          <w:sz w:val="24"/>
          <w:szCs w:val="28"/>
        </w:rPr>
        <w:t>l, D.T. &amp; Stanley, J.C. (1963) menciona:</w:t>
      </w:r>
    </w:p>
    <w:p w14:paraId="16729BEF" w14:textId="77777777" w:rsidR="008F0127" w:rsidRDefault="00976493" w:rsidP="008F0127">
      <w:pPr>
        <w:tabs>
          <w:tab w:val="left" w:pos="353"/>
        </w:tabs>
        <w:spacing w:line="360" w:lineRule="auto"/>
        <w:jc w:val="both"/>
        <w:rPr>
          <w:rFonts w:ascii="Arial" w:hAnsi="Arial" w:cs="Arial"/>
          <w:noProof/>
          <w:sz w:val="24"/>
          <w:szCs w:val="28"/>
        </w:rPr>
      </w:pPr>
      <w:r w:rsidRPr="00976493">
        <w:rPr>
          <w:rFonts w:ascii="Arial" w:hAnsi="Arial" w:cs="Arial"/>
          <w:noProof/>
          <w:sz w:val="24"/>
          <w:szCs w:val="28"/>
        </w:rPr>
        <w:t xml:space="preserve">Este tipo de estudio busca establecer una relación causal entre variables mediante la manipulación de una o más variables independientes y la medición de los efectos en una o más variables dependientes. </w:t>
      </w:r>
    </w:p>
    <w:p w14:paraId="15F4E11F" w14:textId="3F50B668" w:rsidR="00976493" w:rsidRPr="00976493" w:rsidRDefault="00976493" w:rsidP="008F0127">
      <w:pPr>
        <w:tabs>
          <w:tab w:val="left" w:pos="353"/>
        </w:tabs>
        <w:spacing w:line="360" w:lineRule="auto"/>
        <w:jc w:val="both"/>
        <w:rPr>
          <w:rFonts w:ascii="Arial" w:hAnsi="Arial" w:cs="Arial"/>
          <w:noProof/>
          <w:sz w:val="24"/>
          <w:szCs w:val="28"/>
        </w:rPr>
      </w:pPr>
      <w:r w:rsidRPr="008F0127">
        <w:rPr>
          <w:rFonts w:ascii="Arial" w:hAnsi="Arial" w:cs="Arial"/>
          <w:noProof/>
          <w:sz w:val="24"/>
          <w:szCs w:val="28"/>
          <w:lang w:val="en-GB"/>
        </w:rPr>
        <w:t xml:space="preserve">(Campbell, D.T. &amp; Stanley, J.C. (1963). </w:t>
      </w:r>
      <w:r w:rsidRPr="00976493">
        <w:rPr>
          <w:rFonts w:ascii="Arial" w:hAnsi="Arial" w:cs="Arial"/>
          <w:noProof/>
          <w:sz w:val="24"/>
          <w:szCs w:val="28"/>
        </w:rPr>
        <w:t>Experimental and Quasi-Experimental Designs for Research).</w:t>
      </w:r>
    </w:p>
    <w:p w14:paraId="6E6D2625" w14:textId="77777777" w:rsidR="00976493" w:rsidRPr="00976493" w:rsidRDefault="00976493" w:rsidP="008F0127">
      <w:pPr>
        <w:tabs>
          <w:tab w:val="left" w:pos="353"/>
        </w:tabs>
        <w:spacing w:line="360" w:lineRule="auto"/>
        <w:jc w:val="both"/>
        <w:rPr>
          <w:rFonts w:ascii="Arial" w:hAnsi="Arial" w:cs="Arial"/>
          <w:noProof/>
          <w:sz w:val="24"/>
          <w:szCs w:val="28"/>
        </w:rPr>
      </w:pPr>
    </w:p>
    <w:p w14:paraId="00A605BA" w14:textId="3F500659" w:rsidR="008F0127" w:rsidRDefault="008F0127" w:rsidP="008F0127">
      <w:pPr>
        <w:tabs>
          <w:tab w:val="left" w:pos="353"/>
        </w:tabs>
        <w:spacing w:line="360" w:lineRule="auto"/>
        <w:jc w:val="both"/>
        <w:rPr>
          <w:rFonts w:ascii="Arial" w:hAnsi="Arial" w:cs="Arial"/>
          <w:noProof/>
          <w:sz w:val="28"/>
          <w:szCs w:val="28"/>
        </w:rPr>
      </w:pPr>
      <w:r w:rsidRPr="008F0127">
        <w:rPr>
          <w:rFonts w:ascii="Arial" w:hAnsi="Arial" w:cs="Arial"/>
          <w:noProof/>
          <w:sz w:val="28"/>
          <w:szCs w:val="28"/>
        </w:rPr>
        <w:t xml:space="preserve"> ESTUDIO CUASIEXPERIMENTAL: </w:t>
      </w:r>
    </w:p>
    <w:p w14:paraId="7BAD501D" w14:textId="77777777" w:rsidR="008F0127" w:rsidRDefault="008F0127" w:rsidP="008F0127">
      <w:pPr>
        <w:tabs>
          <w:tab w:val="left" w:pos="353"/>
        </w:tabs>
        <w:spacing w:line="360" w:lineRule="auto"/>
        <w:jc w:val="both"/>
        <w:rPr>
          <w:rFonts w:ascii="Arial" w:hAnsi="Arial" w:cs="Arial"/>
          <w:noProof/>
          <w:sz w:val="24"/>
          <w:szCs w:val="28"/>
        </w:rPr>
      </w:pPr>
      <w:r w:rsidRPr="00976493">
        <w:rPr>
          <w:rFonts w:ascii="Arial" w:hAnsi="Arial" w:cs="Arial"/>
          <w:noProof/>
          <w:sz w:val="24"/>
          <w:szCs w:val="28"/>
        </w:rPr>
        <w:t>Shadish, W.R., Cook</w:t>
      </w:r>
      <w:r>
        <w:rPr>
          <w:rFonts w:ascii="Arial" w:hAnsi="Arial" w:cs="Arial"/>
          <w:noProof/>
          <w:sz w:val="24"/>
          <w:szCs w:val="28"/>
        </w:rPr>
        <w:t>, T.D., &amp; Campbell, D.T. (2002) dice que es:</w:t>
      </w:r>
    </w:p>
    <w:p w14:paraId="4CE7DA70" w14:textId="11D7DB0E" w:rsidR="008F0127" w:rsidRDefault="00976493" w:rsidP="008F0127">
      <w:pPr>
        <w:tabs>
          <w:tab w:val="left" w:pos="353"/>
        </w:tabs>
        <w:spacing w:line="360" w:lineRule="auto"/>
        <w:jc w:val="both"/>
        <w:rPr>
          <w:rFonts w:ascii="Arial" w:hAnsi="Arial" w:cs="Arial"/>
          <w:noProof/>
          <w:sz w:val="24"/>
          <w:szCs w:val="28"/>
        </w:rPr>
      </w:pPr>
      <w:r w:rsidRPr="00976493">
        <w:rPr>
          <w:rFonts w:ascii="Arial" w:hAnsi="Arial" w:cs="Arial"/>
          <w:noProof/>
          <w:sz w:val="24"/>
          <w:szCs w:val="28"/>
        </w:rPr>
        <w:t>Similar al estudio experimental, pero en este caso no es posible asignar aleatoriamente a los participant</w:t>
      </w:r>
      <w:r w:rsidR="004771B4">
        <w:rPr>
          <w:rFonts w:ascii="Arial" w:hAnsi="Arial" w:cs="Arial"/>
          <w:noProof/>
          <w:sz w:val="24"/>
          <w:szCs w:val="28"/>
        </w:rPr>
        <w:t>es a los grupos de tratamiento.</w:t>
      </w:r>
    </w:p>
    <w:p w14:paraId="6C5D4902" w14:textId="2AEC78ED" w:rsidR="00976493" w:rsidRPr="00976493" w:rsidRDefault="00976493" w:rsidP="008F0127">
      <w:pPr>
        <w:tabs>
          <w:tab w:val="left" w:pos="353"/>
        </w:tabs>
        <w:spacing w:line="360" w:lineRule="auto"/>
        <w:jc w:val="both"/>
        <w:rPr>
          <w:rFonts w:ascii="Arial" w:hAnsi="Arial" w:cs="Arial"/>
          <w:noProof/>
          <w:sz w:val="24"/>
          <w:szCs w:val="28"/>
        </w:rPr>
      </w:pPr>
      <w:r w:rsidRPr="00976493">
        <w:rPr>
          <w:rFonts w:ascii="Arial" w:hAnsi="Arial" w:cs="Arial"/>
          <w:noProof/>
          <w:sz w:val="24"/>
          <w:szCs w:val="28"/>
        </w:rPr>
        <w:lastRenderedPageBreak/>
        <w:t>(Shadish, W.R., Cook, T.D., &amp; Campbell, D.T. (2002). Experimental and Quasi-Experimental Designs for Generalized Causal Inference).</w:t>
      </w:r>
    </w:p>
    <w:p w14:paraId="51C6BD66" w14:textId="77777777" w:rsidR="00976493" w:rsidRPr="00976493" w:rsidRDefault="00976493" w:rsidP="008F0127">
      <w:pPr>
        <w:tabs>
          <w:tab w:val="left" w:pos="353"/>
        </w:tabs>
        <w:spacing w:line="360" w:lineRule="auto"/>
        <w:jc w:val="both"/>
        <w:rPr>
          <w:rFonts w:ascii="Arial" w:hAnsi="Arial" w:cs="Arial"/>
          <w:noProof/>
          <w:sz w:val="24"/>
          <w:szCs w:val="28"/>
        </w:rPr>
      </w:pPr>
    </w:p>
    <w:p w14:paraId="74451588" w14:textId="5EDE1DDB" w:rsidR="008F0127" w:rsidRPr="008F0127" w:rsidRDefault="008F0127" w:rsidP="008F0127">
      <w:pPr>
        <w:tabs>
          <w:tab w:val="left" w:pos="353"/>
        </w:tabs>
        <w:spacing w:line="360" w:lineRule="auto"/>
        <w:jc w:val="both"/>
        <w:rPr>
          <w:rFonts w:ascii="Arial" w:hAnsi="Arial" w:cs="Arial"/>
          <w:noProof/>
          <w:sz w:val="28"/>
          <w:szCs w:val="28"/>
        </w:rPr>
      </w:pPr>
      <w:r w:rsidRPr="008F0127">
        <w:rPr>
          <w:rFonts w:ascii="Arial" w:hAnsi="Arial" w:cs="Arial"/>
          <w:noProof/>
          <w:sz w:val="28"/>
          <w:szCs w:val="28"/>
        </w:rPr>
        <w:t xml:space="preserve">ESTUDIO DESCRIPTIVO: </w:t>
      </w:r>
    </w:p>
    <w:p w14:paraId="6E1C489E" w14:textId="77777777" w:rsidR="008F0127" w:rsidRDefault="008F0127" w:rsidP="008F0127">
      <w:pPr>
        <w:tabs>
          <w:tab w:val="left" w:pos="353"/>
        </w:tabs>
        <w:spacing w:line="360" w:lineRule="auto"/>
        <w:jc w:val="both"/>
        <w:rPr>
          <w:rFonts w:ascii="Arial" w:hAnsi="Arial" w:cs="Arial"/>
          <w:noProof/>
          <w:sz w:val="24"/>
          <w:szCs w:val="28"/>
        </w:rPr>
      </w:pPr>
      <w:r w:rsidRPr="00976493">
        <w:rPr>
          <w:rFonts w:ascii="Arial" w:hAnsi="Arial" w:cs="Arial"/>
          <w:noProof/>
          <w:sz w:val="24"/>
          <w:szCs w:val="28"/>
        </w:rPr>
        <w:t>(Kerlinger, F.N. (1986)</w:t>
      </w:r>
      <w:r>
        <w:rPr>
          <w:rFonts w:ascii="Arial" w:hAnsi="Arial" w:cs="Arial"/>
          <w:noProof/>
          <w:sz w:val="24"/>
          <w:szCs w:val="28"/>
        </w:rPr>
        <w:t>:</w:t>
      </w:r>
    </w:p>
    <w:p w14:paraId="19848DCE" w14:textId="77777777" w:rsidR="008F0127" w:rsidRDefault="00976493" w:rsidP="008F0127">
      <w:pPr>
        <w:tabs>
          <w:tab w:val="left" w:pos="353"/>
        </w:tabs>
        <w:spacing w:line="360" w:lineRule="auto"/>
        <w:jc w:val="both"/>
        <w:rPr>
          <w:rFonts w:ascii="Arial" w:hAnsi="Arial" w:cs="Arial"/>
          <w:noProof/>
          <w:sz w:val="24"/>
          <w:szCs w:val="28"/>
        </w:rPr>
      </w:pPr>
      <w:r w:rsidRPr="00976493">
        <w:rPr>
          <w:rFonts w:ascii="Arial" w:hAnsi="Arial" w:cs="Arial"/>
          <w:noProof/>
          <w:sz w:val="24"/>
          <w:szCs w:val="28"/>
        </w:rPr>
        <w:t xml:space="preserve">Este tipo de estudio se centra en describir características o fenómenos, sin buscar establecer relaciones causales. Los estudios descriptivos pueden utilizar diversas técnicas, como encuestas, observaciones o análisis de datos existentes. </w:t>
      </w:r>
    </w:p>
    <w:p w14:paraId="505CCCA4" w14:textId="4D3586E3" w:rsidR="00976493" w:rsidRPr="00976493" w:rsidRDefault="00976493" w:rsidP="008F0127">
      <w:pPr>
        <w:tabs>
          <w:tab w:val="left" w:pos="353"/>
        </w:tabs>
        <w:spacing w:line="360" w:lineRule="auto"/>
        <w:jc w:val="both"/>
        <w:rPr>
          <w:rFonts w:ascii="Arial" w:hAnsi="Arial" w:cs="Arial"/>
          <w:noProof/>
          <w:sz w:val="24"/>
          <w:szCs w:val="28"/>
        </w:rPr>
      </w:pPr>
      <w:r w:rsidRPr="00976493">
        <w:rPr>
          <w:rFonts w:ascii="Arial" w:hAnsi="Arial" w:cs="Arial"/>
          <w:noProof/>
          <w:sz w:val="24"/>
          <w:szCs w:val="28"/>
        </w:rPr>
        <w:t>(Kerlinger, F.N. (1986). Foundations of Behavioral Research).</w:t>
      </w:r>
    </w:p>
    <w:p w14:paraId="1323A093" w14:textId="77777777" w:rsidR="00976493" w:rsidRPr="00976493" w:rsidRDefault="00976493" w:rsidP="008F0127">
      <w:pPr>
        <w:tabs>
          <w:tab w:val="left" w:pos="353"/>
        </w:tabs>
        <w:spacing w:line="360" w:lineRule="auto"/>
        <w:jc w:val="both"/>
        <w:rPr>
          <w:rFonts w:ascii="Arial" w:hAnsi="Arial" w:cs="Arial"/>
          <w:noProof/>
          <w:sz w:val="24"/>
          <w:szCs w:val="28"/>
        </w:rPr>
      </w:pPr>
    </w:p>
    <w:p w14:paraId="50CE6D99" w14:textId="6BCC2ECA" w:rsidR="008F0127" w:rsidRPr="008F0127" w:rsidRDefault="008F0127" w:rsidP="008F0127">
      <w:pPr>
        <w:tabs>
          <w:tab w:val="left" w:pos="353"/>
        </w:tabs>
        <w:spacing w:line="360" w:lineRule="auto"/>
        <w:jc w:val="both"/>
        <w:rPr>
          <w:rFonts w:ascii="Arial" w:hAnsi="Arial" w:cs="Arial"/>
          <w:noProof/>
          <w:sz w:val="28"/>
          <w:szCs w:val="28"/>
        </w:rPr>
      </w:pPr>
      <w:r w:rsidRPr="008F0127">
        <w:rPr>
          <w:rFonts w:ascii="Arial" w:hAnsi="Arial" w:cs="Arial"/>
          <w:noProof/>
          <w:sz w:val="28"/>
          <w:szCs w:val="28"/>
        </w:rPr>
        <w:t>ESTUDIO CORRELACIONAL:</w:t>
      </w:r>
    </w:p>
    <w:p w14:paraId="58D3D794" w14:textId="3161DBC3" w:rsidR="00976493" w:rsidRPr="00976493" w:rsidRDefault="00976493" w:rsidP="008F0127">
      <w:pPr>
        <w:tabs>
          <w:tab w:val="left" w:pos="353"/>
        </w:tabs>
        <w:spacing w:line="360" w:lineRule="auto"/>
        <w:jc w:val="both"/>
        <w:rPr>
          <w:rFonts w:ascii="Arial" w:hAnsi="Arial" w:cs="Arial"/>
          <w:noProof/>
          <w:sz w:val="24"/>
          <w:szCs w:val="28"/>
        </w:rPr>
      </w:pPr>
      <w:r w:rsidRPr="00976493">
        <w:rPr>
          <w:rFonts w:ascii="Arial" w:hAnsi="Arial" w:cs="Arial"/>
          <w:noProof/>
          <w:sz w:val="24"/>
          <w:szCs w:val="28"/>
        </w:rPr>
        <w:t xml:space="preserve"> </w:t>
      </w:r>
      <w:r w:rsidR="008F0127">
        <w:rPr>
          <w:rFonts w:ascii="Arial" w:hAnsi="Arial" w:cs="Arial"/>
          <w:noProof/>
          <w:sz w:val="24"/>
          <w:szCs w:val="28"/>
        </w:rPr>
        <w:t>S</w:t>
      </w:r>
      <w:r w:rsidRPr="00976493">
        <w:rPr>
          <w:rFonts w:ascii="Arial" w:hAnsi="Arial" w:cs="Arial"/>
          <w:noProof/>
          <w:sz w:val="24"/>
          <w:szCs w:val="28"/>
        </w:rPr>
        <w:t>e busca determinar la relación entre dos o más variables sin manipularlas. Se utiliza el análisis de correlación para medir la fuerza y la dirección de la relación entre las variables. (Cohen, J. (1988). Statistical Power Analysis for the Behavioral Sciences).</w:t>
      </w:r>
    </w:p>
    <w:p w14:paraId="5202411A" w14:textId="77777777" w:rsidR="00976493" w:rsidRPr="00976493" w:rsidRDefault="00976493" w:rsidP="008F0127">
      <w:pPr>
        <w:tabs>
          <w:tab w:val="left" w:pos="353"/>
        </w:tabs>
        <w:spacing w:line="360" w:lineRule="auto"/>
        <w:jc w:val="both"/>
        <w:rPr>
          <w:rFonts w:ascii="Arial" w:hAnsi="Arial" w:cs="Arial"/>
          <w:noProof/>
          <w:sz w:val="24"/>
          <w:szCs w:val="28"/>
        </w:rPr>
      </w:pPr>
    </w:p>
    <w:p w14:paraId="39979C39" w14:textId="2464EFAE" w:rsidR="008F0127" w:rsidRPr="008F0127" w:rsidRDefault="008F0127" w:rsidP="008F0127">
      <w:pPr>
        <w:tabs>
          <w:tab w:val="left" w:pos="353"/>
        </w:tabs>
        <w:spacing w:line="360" w:lineRule="auto"/>
        <w:jc w:val="both"/>
        <w:rPr>
          <w:rFonts w:ascii="Arial" w:hAnsi="Arial" w:cs="Arial"/>
          <w:noProof/>
          <w:sz w:val="28"/>
          <w:szCs w:val="28"/>
        </w:rPr>
      </w:pPr>
      <w:r w:rsidRPr="008F0127">
        <w:rPr>
          <w:rFonts w:ascii="Arial" w:hAnsi="Arial" w:cs="Arial"/>
          <w:noProof/>
          <w:sz w:val="28"/>
          <w:szCs w:val="28"/>
        </w:rPr>
        <w:t xml:space="preserve">ESTUDIO LONGITUDINAL: </w:t>
      </w:r>
    </w:p>
    <w:p w14:paraId="3B885158" w14:textId="5C7F7AAA" w:rsidR="00976493" w:rsidRPr="00976493" w:rsidRDefault="008F0127" w:rsidP="008F0127">
      <w:pPr>
        <w:tabs>
          <w:tab w:val="left" w:pos="353"/>
        </w:tabs>
        <w:spacing w:line="360" w:lineRule="auto"/>
        <w:jc w:val="both"/>
        <w:rPr>
          <w:rFonts w:ascii="Arial" w:hAnsi="Arial" w:cs="Arial"/>
          <w:noProof/>
          <w:sz w:val="24"/>
          <w:szCs w:val="28"/>
          <w:lang w:val="en-GB"/>
        </w:rPr>
      </w:pPr>
      <w:r>
        <w:rPr>
          <w:rFonts w:ascii="Arial" w:hAnsi="Arial" w:cs="Arial"/>
          <w:noProof/>
          <w:sz w:val="24"/>
          <w:szCs w:val="28"/>
        </w:rPr>
        <w:t>S</w:t>
      </w:r>
      <w:r w:rsidR="00976493" w:rsidRPr="00976493">
        <w:rPr>
          <w:rFonts w:ascii="Arial" w:hAnsi="Arial" w:cs="Arial"/>
          <w:noProof/>
          <w:sz w:val="24"/>
          <w:szCs w:val="28"/>
        </w:rPr>
        <w:t xml:space="preserve">e lleva a cabo a lo largo del tiempo, siguiendo a los participantes y recopilando datos en diferentes momentos. Esto permite examinar cambios y evaluar la evolución de variables a lo largo del tiempo. (Hertzog, C. &amp; Nesselroade, J.R. (2003). </w:t>
      </w:r>
      <w:r w:rsidR="00976493" w:rsidRPr="00976493">
        <w:rPr>
          <w:rFonts w:ascii="Arial" w:hAnsi="Arial" w:cs="Arial"/>
          <w:noProof/>
          <w:sz w:val="24"/>
          <w:szCs w:val="28"/>
          <w:lang w:val="en-GB"/>
        </w:rPr>
        <w:t>Assessing Psychological Change in Adulthood: An Overview of Methodological Issues).</w:t>
      </w:r>
    </w:p>
    <w:p w14:paraId="6B23FF4C" w14:textId="5C38F9F0" w:rsidR="00DA7D24" w:rsidRPr="00575E13" w:rsidRDefault="00DA7D24" w:rsidP="008F0127">
      <w:pPr>
        <w:rPr>
          <w:rFonts w:ascii="Arial" w:hAnsi="Arial" w:cs="Arial"/>
          <w:noProof/>
          <w:sz w:val="28"/>
          <w:szCs w:val="28"/>
        </w:rPr>
      </w:pPr>
    </w:p>
    <w:p w14:paraId="5F05FD72" w14:textId="77777777" w:rsidR="00DA7D24" w:rsidRPr="00575E13" w:rsidRDefault="00DA7D24" w:rsidP="00575E13">
      <w:pPr>
        <w:jc w:val="center"/>
        <w:rPr>
          <w:rFonts w:ascii="Arial" w:hAnsi="Arial" w:cs="Arial"/>
          <w:noProof/>
          <w:sz w:val="28"/>
          <w:szCs w:val="28"/>
        </w:rPr>
      </w:pPr>
    </w:p>
    <w:p w14:paraId="49B5B7D7" w14:textId="77777777" w:rsidR="00A80790" w:rsidRDefault="00A80790" w:rsidP="00B150B2">
      <w:pPr>
        <w:rPr>
          <w:rFonts w:ascii="Arial" w:hAnsi="Arial" w:cs="Arial"/>
          <w:b/>
          <w:bCs/>
          <w:noProof/>
          <w:sz w:val="28"/>
          <w:szCs w:val="28"/>
        </w:rPr>
      </w:pPr>
    </w:p>
    <w:p w14:paraId="23B60371" w14:textId="188F3A21" w:rsidR="00DA7D24" w:rsidRPr="00575E13" w:rsidRDefault="00FC6CA5" w:rsidP="00B150B2">
      <w:pPr>
        <w:rPr>
          <w:rFonts w:ascii="Arial" w:hAnsi="Arial" w:cs="Arial"/>
          <w:b/>
          <w:bCs/>
          <w:noProof/>
          <w:sz w:val="28"/>
          <w:szCs w:val="28"/>
        </w:rPr>
      </w:pPr>
      <w:r w:rsidRPr="00575E13">
        <w:rPr>
          <w:rFonts w:ascii="Arial" w:hAnsi="Arial" w:cs="Arial"/>
          <w:b/>
          <w:bCs/>
          <w:noProof/>
          <w:sz w:val="28"/>
          <w:szCs w:val="28"/>
        </w:rPr>
        <w:lastRenderedPageBreak/>
        <w:t xml:space="preserve">3.3 TIPOS DE INVESTIGACION </w:t>
      </w:r>
    </w:p>
    <w:p w14:paraId="18AEC2AC" w14:textId="7CE202C7" w:rsidR="00DA7D24" w:rsidRDefault="00B36EFC" w:rsidP="00B36EFC">
      <w:pPr>
        <w:spacing w:line="360" w:lineRule="auto"/>
        <w:jc w:val="both"/>
        <w:rPr>
          <w:rFonts w:ascii="Arial" w:hAnsi="Arial" w:cs="Arial"/>
          <w:noProof/>
          <w:sz w:val="24"/>
          <w:szCs w:val="28"/>
        </w:rPr>
      </w:pPr>
      <w:r w:rsidRPr="00B36EFC">
        <w:rPr>
          <w:rFonts w:ascii="Arial" w:hAnsi="Arial" w:cs="Arial"/>
          <w:noProof/>
          <w:sz w:val="24"/>
          <w:szCs w:val="28"/>
        </w:rPr>
        <w:t xml:space="preserve">Este presente trabajo </w:t>
      </w:r>
      <w:r>
        <w:rPr>
          <w:rFonts w:ascii="Arial" w:hAnsi="Arial" w:cs="Arial"/>
          <w:noProof/>
          <w:sz w:val="24"/>
          <w:szCs w:val="28"/>
        </w:rPr>
        <w:t>fué</w:t>
      </w:r>
      <w:r w:rsidRPr="00B36EFC">
        <w:rPr>
          <w:rFonts w:ascii="Arial" w:hAnsi="Arial" w:cs="Arial"/>
          <w:noProof/>
          <w:sz w:val="24"/>
          <w:szCs w:val="28"/>
        </w:rPr>
        <w:t xml:space="preserve"> realizado en base a los dos tipos de investigación, documental porque esta sustentada en analisis de documentos con material impreso y en linea dichos estan referenciados en el apartado de bibliografia; de campo ya que visité los hogares de la población femenina de la comunidad Medellin Y Madero 4ta Sección</w:t>
      </w:r>
      <w:r>
        <w:rPr>
          <w:rFonts w:ascii="Arial" w:hAnsi="Arial" w:cs="Arial"/>
          <w:noProof/>
          <w:sz w:val="24"/>
          <w:szCs w:val="28"/>
        </w:rPr>
        <w:t xml:space="preserve"> </w:t>
      </w:r>
      <w:r w:rsidRPr="00B36EFC">
        <w:rPr>
          <w:rFonts w:ascii="Arial" w:hAnsi="Arial" w:cs="Arial"/>
          <w:noProof/>
          <w:sz w:val="24"/>
          <w:szCs w:val="28"/>
        </w:rPr>
        <w:t>para recabar los datos y asi medir su nivel de conocimiento en la autoexploración</w:t>
      </w:r>
      <w:r>
        <w:rPr>
          <w:rFonts w:ascii="Arial" w:hAnsi="Arial" w:cs="Arial"/>
          <w:noProof/>
          <w:sz w:val="24"/>
          <w:szCs w:val="28"/>
        </w:rPr>
        <w:t xml:space="preserve"> de mama</w:t>
      </w:r>
      <w:r w:rsidRPr="00B36EFC">
        <w:rPr>
          <w:rFonts w:ascii="Arial" w:hAnsi="Arial" w:cs="Arial"/>
          <w:noProof/>
          <w:sz w:val="24"/>
          <w:szCs w:val="28"/>
        </w:rPr>
        <w:t xml:space="preserve"> p</w:t>
      </w:r>
      <w:r w:rsidR="00FE6A42">
        <w:rPr>
          <w:rFonts w:ascii="Arial" w:hAnsi="Arial" w:cs="Arial"/>
          <w:noProof/>
          <w:sz w:val="24"/>
          <w:szCs w:val="28"/>
        </w:rPr>
        <w:t>ermitiendo la obteción de resultados.</w:t>
      </w:r>
    </w:p>
    <w:p w14:paraId="5DB5560D" w14:textId="77777777" w:rsidR="00FE6A42" w:rsidRDefault="00FE6A42" w:rsidP="00B150B2">
      <w:pPr>
        <w:spacing w:line="360" w:lineRule="auto"/>
        <w:jc w:val="both"/>
        <w:rPr>
          <w:rFonts w:ascii="Arial" w:hAnsi="Arial" w:cs="Arial"/>
          <w:noProof/>
          <w:sz w:val="24"/>
          <w:szCs w:val="28"/>
        </w:rPr>
      </w:pPr>
    </w:p>
    <w:p w14:paraId="40EFCA0D" w14:textId="2C79F4E9" w:rsidR="00B150B2" w:rsidRDefault="00B150B2" w:rsidP="00B150B2">
      <w:pPr>
        <w:spacing w:line="360" w:lineRule="auto"/>
        <w:jc w:val="both"/>
        <w:rPr>
          <w:rFonts w:ascii="Arial" w:hAnsi="Arial" w:cs="Arial"/>
          <w:noProof/>
          <w:sz w:val="28"/>
          <w:szCs w:val="28"/>
        </w:rPr>
      </w:pPr>
      <w:r w:rsidRPr="00B150B2">
        <w:rPr>
          <w:rFonts w:ascii="Arial" w:hAnsi="Arial" w:cs="Arial"/>
          <w:noProof/>
          <w:sz w:val="28"/>
          <w:szCs w:val="28"/>
        </w:rPr>
        <w:t xml:space="preserve">INVESTIGACIÓN DOCUMENTAL </w:t>
      </w:r>
    </w:p>
    <w:p w14:paraId="036EF1F1" w14:textId="2CEE63C5" w:rsidR="00DA7D24" w:rsidRDefault="00B150B2" w:rsidP="00B150B2">
      <w:pPr>
        <w:spacing w:line="360" w:lineRule="auto"/>
        <w:jc w:val="both"/>
        <w:rPr>
          <w:rFonts w:ascii="Arial" w:hAnsi="Arial" w:cs="Arial"/>
          <w:noProof/>
          <w:sz w:val="24"/>
          <w:szCs w:val="28"/>
        </w:rPr>
      </w:pPr>
      <w:r w:rsidRPr="00B150B2">
        <w:rPr>
          <w:rFonts w:ascii="Arial" w:hAnsi="Arial" w:cs="Arial"/>
          <w:noProof/>
          <w:sz w:val="24"/>
          <w:szCs w:val="28"/>
        </w:rPr>
        <w:t>Como su nombre los indica, esta investigación se sustenta a partir de fuentes de índole documental, es decir, se apoya de la recopilación y análisis de documentos. Como una subclasificación de este tipo de investigación se encuentra la investigación bibliográfica, la misma que consiste en explorar, revisar y analizar libros, revistas científicas, publicaciones y demás textos escritos por la comunidad científica en formato impreso o material en línea.</w:t>
      </w:r>
    </w:p>
    <w:p w14:paraId="507654FB" w14:textId="77777777" w:rsidR="00FE6A42" w:rsidRDefault="00FE6A42" w:rsidP="00B150B2">
      <w:pPr>
        <w:spacing w:line="360" w:lineRule="auto"/>
        <w:jc w:val="both"/>
        <w:rPr>
          <w:rFonts w:ascii="Arial" w:hAnsi="Arial" w:cs="Arial"/>
          <w:noProof/>
          <w:sz w:val="24"/>
          <w:szCs w:val="28"/>
        </w:rPr>
      </w:pPr>
    </w:p>
    <w:p w14:paraId="6DD31F21" w14:textId="6086DD2D" w:rsidR="00B150B2" w:rsidRPr="00B150B2" w:rsidRDefault="00B150B2" w:rsidP="00B150B2">
      <w:pPr>
        <w:spacing w:line="360" w:lineRule="auto"/>
        <w:jc w:val="both"/>
        <w:rPr>
          <w:rFonts w:ascii="Arial" w:hAnsi="Arial" w:cs="Arial"/>
          <w:noProof/>
          <w:sz w:val="28"/>
          <w:szCs w:val="28"/>
        </w:rPr>
      </w:pPr>
      <w:r w:rsidRPr="00B150B2">
        <w:rPr>
          <w:rFonts w:ascii="Arial" w:hAnsi="Arial" w:cs="Arial"/>
          <w:noProof/>
          <w:sz w:val="28"/>
          <w:szCs w:val="28"/>
        </w:rPr>
        <w:t xml:space="preserve">INVESTIGACIÓN DE CAMPO </w:t>
      </w:r>
    </w:p>
    <w:p w14:paraId="36ED148B" w14:textId="6188C3C0" w:rsidR="00B150B2" w:rsidRDefault="00B150B2" w:rsidP="00B150B2">
      <w:pPr>
        <w:spacing w:line="360" w:lineRule="auto"/>
        <w:jc w:val="both"/>
        <w:rPr>
          <w:rFonts w:ascii="Arial" w:hAnsi="Arial" w:cs="Arial"/>
          <w:noProof/>
          <w:sz w:val="24"/>
          <w:szCs w:val="28"/>
        </w:rPr>
      </w:pPr>
      <w:r w:rsidRPr="00B150B2">
        <w:rPr>
          <w:rFonts w:ascii="Arial" w:hAnsi="Arial" w:cs="Arial"/>
          <w:noProof/>
          <w:sz w:val="24"/>
          <w:szCs w:val="28"/>
        </w:rPr>
        <w:t>Es el procedimiento que emplea el método científico, para la obtención de nuevos conocimientos y que es realizada en el lugar donde sucede el fenómeno de estudio. Así lo señala Muñoz (1998) en relación a que este tipo de estudios, tanto en el levantamiento de información, como el análisis, aplicaciones prácticas y métodos empleados para la obtención de resultados, se llevan a cabo en el medio donde se desenvuelve el evento investigado.</w:t>
      </w:r>
    </w:p>
    <w:p w14:paraId="56CA92FC" w14:textId="07597698" w:rsidR="00FE6A42" w:rsidRDefault="00FE6A42" w:rsidP="00B150B2">
      <w:pPr>
        <w:spacing w:line="360" w:lineRule="auto"/>
        <w:jc w:val="both"/>
        <w:rPr>
          <w:rFonts w:ascii="Arial" w:hAnsi="Arial" w:cs="Arial"/>
          <w:noProof/>
          <w:sz w:val="24"/>
          <w:szCs w:val="28"/>
        </w:rPr>
      </w:pPr>
    </w:p>
    <w:p w14:paraId="6C790093" w14:textId="77777777" w:rsidR="00405D76" w:rsidRDefault="00405D76" w:rsidP="00B150B2">
      <w:pPr>
        <w:spacing w:line="360" w:lineRule="auto"/>
        <w:jc w:val="both"/>
        <w:rPr>
          <w:rFonts w:ascii="Arial" w:hAnsi="Arial" w:cs="Arial"/>
          <w:b/>
          <w:noProof/>
          <w:sz w:val="28"/>
          <w:szCs w:val="28"/>
        </w:rPr>
      </w:pPr>
    </w:p>
    <w:p w14:paraId="213B0BE2" w14:textId="77777777" w:rsidR="00405D76" w:rsidRDefault="00405D76" w:rsidP="00B150B2">
      <w:pPr>
        <w:spacing w:line="360" w:lineRule="auto"/>
        <w:jc w:val="both"/>
        <w:rPr>
          <w:rFonts w:ascii="Arial" w:hAnsi="Arial" w:cs="Arial"/>
          <w:b/>
          <w:noProof/>
          <w:sz w:val="28"/>
          <w:szCs w:val="28"/>
        </w:rPr>
      </w:pPr>
    </w:p>
    <w:p w14:paraId="0E2758EC" w14:textId="67A0DC94" w:rsidR="00FE6A42" w:rsidRPr="00FE6A42" w:rsidRDefault="00FE6A42" w:rsidP="00B150B2">
      <w:pPr>
        <w:spacing w:line="360" w:lineRule="auto"/>
        <w:jc w:val="both"/>
        <w:rPr>
          <w:rFonts w:ascii="Arial" w:hAnsi="Arial" w:cs="Arial"/>
          <w:b/>
          <w:noProof/>
          <w:sz w:val="28"/>
          <w:szCs w:val="28"/>
        </w:rPr>
      </w:pPr>
      <w:r w:rsidRPr="00FE6A42">
        <w:rPr>
          <w:rFonts w:ascii="Arial" w:hAnsi="Arial" w:cs="Arial"/>
          <w:b/>
          <w:noProof/>
          <w:sz w:val="28"/>
          <w:szCs w:val="28"/>
        </w:rPr>
        <w:lastRenderedPageBreak/>
        <w:t>3.4 ENFOQUES</w:t>
      </w:r>
    </w:p>
    <w:p w14:paraId="5E8DE156" w14:textId="5C77D95E" w:rsidR="00DA2792" w:rsidRDefault="00CE4290" w:rsidP="00B150B2">
      <w:pPr>
        <w:spacing w:line="360" w:lineRule="auto"/>
        <w:jc w:val="both"/>
        <w:rPr>
          <w:rFonts w:ascii="Arial" w:hAnsi="Arial" w:cs="Arial"/>
          <w:noProof/>
          <w:sz w:val="24"/>
          <w:szCs w:val="28"/>
        </w:rPr>
      </w:pPr>
      <w:r w:rsidRPr="00CE4290">
        <w:rPr>
          <w:rFonts w:ascii="Arial" w:hAnsi="Arial" w:cs="Arial"/>
          <w:noProof/>
          <w:sz w:val="24"/>
          <w:szCs w:val="28"/>
        </w:rPr>
        <w:t>La presente investigación esta sustentada en un efoque mixto debido a que se cuantifica atraves de la recoleción de datos obteniendo valores y asi mismo se observa un enfoque cualitativo ya que tuve interacción humana con la población femenina, permitiendome vusualizar conductas y manifestaciones.</w:t>
      </w:r>
    </w:p>
    <w:p w14:paraId="7CDAC057" w14:textId="77777777" w:rsidR="00CE4290" w:rsidRPr="00CE4290" w:rsidRDefault="00CE4290" w:rsidP="00B150B2">
      <w:pPr>
        <w:spacing w:line="360" w:lineRule="auto"/>
        <w:jc w:val="both"/>
        <w:rPr>
          <w:rFonts w:ascii="Arial" w:hAnsi="Arial" w:cs="Arial"/>
          <w:noProof/>
          <w:sz w:val="24"/>
          <w:szCs w:val="28"/>
        </w:rPr>
      </w:pPr>
    </w:p>
    <w:p w14:paraId="347F25B1" w14:textId="292A806F" w:rsidR="00FE6A42" w:rsidRDefault="00405D76" w:rsidP="00B150B2">
      <w:pPr>
        <w:spacing w:line="360" w:lineRule="auto"/>
        <w:jc w:val="both"/>
        <w:rPr>
          <w:rFonts w:ascii="Arial" w:hAnsi="Arial" w:cs="Arial"/>
          <w:noProof/>
          <w:sz w:val="28"/>
          <w:szCs w:val="28"/>
        </w:rPr>
      </w:pPr>
      <w:r w:rsidRPr="00405D76">
        <w:rPr>
          <w:rFonts w:ascii="Arial" w:hAnsi="Arial" w:cs="Arial"/>
          <w:noProof/>
          <w:sz w:val="28"/>
          <w:szCs w:val="28"/>
        </w:rPr>
        <w:t>CUANTITATIVA:</w:t>
      </w:r>
    </w:p>
    <w:p w14:paraId="76C88A71" w14:textId="77777777" w:rsidR="00405D76" w:rsidRPr="00405D76" w:rsidRDefault="00405D76" w:rsidP="00405D76">
      <w:pPr>
        <w:spacing w:line="360" w:lineRule="auto"/>
        <w:jc w:val="both"/>
        <w:rPr>
          <w:rFonts w:ascii="Arial" w:hAnsi="Arial" w:cs="Arial"/>
          <w:noProof/>
          <w:sz w:val="24"/>
          <w:szCs w:val="28"/>
        </w:rPr>
      </w:pPr>
      <w:r w:rsidRPr="00405D76">
        <w:rPr>
          <w:rFonts w:ascii="Arial" w:hAnsi="Arial" w:cs="Arial"/>
          <w:noProof/>
          <w:sz w:val="24"/>
          <w:szCs w:val="28"/>
        </w:rPr>
        <w:t>así refiere Monje (2011) “La pretensión explicativa es característica de los estudios cuantitativos, de donde se deriva la predicción, la manipulación técnica y el control sobre los acontecimientos o hechos, preferentemente del mundo natural” (p. 14). La investigación bajo este enfoque tiene mayor preocupación por los procedimientos analíticos, es decir, por la fragmentación y el estudio de las partes que constituyen el todo social. Esta metodología, según Monje (2011), tiene predominio del método hipotético-deductivo y por ello:</w:t>
      </w:r>
    </w:p>
    <w:p w14:paraId="0673FADA" w14:textId="77777777" w:rsidR="00405D76" w:rsidRPr="00405D76" w:rsidRDefault="00405D76" w:rsidP="00405D76">
      <w:pPr>
        <w:spacing w:line="360" w:lineRule="auto"/>
        <w:jc w:val="both"/>
        <w:rPr>
          <w:rFonts w:ascii="Arial" w:hAnsi="Arial" w:cs="Arial"/>
          <w:noProof/>
          <w:sz w:val="24"/>
          <w:szCs w:val="28"/>
        </w:rPr>
      </w:pPr>
    </w:p>
    <w:p w14:paraId="2A6B42F5" w14:textId="52E79B52" w:rsidR="00405D76" w:rsidRPr="00405D76" w:rsidRDefault="00405D76" w:rsidP="00405D76">
      <w:pPr>
        <w:spacing w:line="360" w:lineRule="auto"/>
        <w:jc w:val="both"/>
        <w:rPr>
          <w:rFonts w:ascii="Arial" w:hAnsi="Arial" w:cs="Arial"/>
          <w:noProof/>
          <w:sz w:val="24"/>
          <w:szCs w:val="28"/>
        </w:rPr>
      </w:pPr>
      <w:r w:rsidRPr="00405D76">
        <w:rPr>
          <w:rFonts w:ascii="Arial" w:hAnsi="Arial" w:cs="Arial"/>
          <w:noProof/>
          <w:sz w:val="24"/>
          <w:szCs w:val="28"/>
        </w:rPr>
        <w:t>Implica que los científicos sociales focalicen su atención en probar hipótesis a partir de un doble referente: el cuerpo conceptual de un lado y la realidad concreta que se estudia del otro lado. El método científico se aplica primordialmente para fundamentar; justificar y respaldar hipótesis específicas que se deducen</w:t>
      </w:r>
      <w:r>
        <w:rPr>
          <w:rFonts w:ascii="Arial" w:hAnsi="Arial" w:cs="Arial"/>
          <w:noProof/>
          <w:sz w:val="24"/>
          <w:szCs w:val="28"/>
        </w:rPr>
        <w:t xml:space="preserve"> de un marco conceptual.</w:t>
      </w:r>
    </w:p>
    <w:p w14:paraId="6FF46899" w14:textId="77777777" w:rsidR="00405D76" w:rsidRPr="00405D76" w:rsidRDefault="00405D76" w:rsidP="00405D76">
      <w:pPr>
        <w:spacing w:line="360" w:lineRule="auto"/>
        <w:jc w:val="both"/>
        <w:rPr>
          <w:rFonts w:ascii="Arial" w:hAnsi="Arial" w:cs="Arial"/>
          <w:noProof/>
          <w:sz w:val="24"/>
          <w:szCs w:val="28"/>
        </w:rPr>
      </w:pPr>
    </w:p>
    <w:p w14:paraId="27D6BE44" w14:textId="36A44FF6" w:rsidR="00405D76" w:rsidRDefault="00405D76" w:rsidP="00405D76">
      <w:pPr>
        <w:spacing w:line="360" w:lineRule="auto"/>
        <w:jc w:val="both"/>
        <w:rPr>
          <w:rFonts w:ascii="Arial" w:hAnsi="Arial" w:cs="Arial"/>
          <w:noProof/>
          <w:sz w:val="24"/>
          <w:szCs w:val="28"/>
        </w:rPr>
      </w:pPr>
      <w:r w:rsidRPr="00405D76">
        <w:rPr>
          <w:rFonts w:ascii="Arial" w:hAnsi="Arial" w:cs="Arial"/>
          <w:noProof/>
          <w:sz w:val="24"/>
          <w:szCs w:val="28"/>
        </w:rPr>
        <w:t>La estructura para la investigación cuantitativa se integra por las siguientes fases: Teoría, hipótesis, observaciones, recolección de datos, análisis de datos y resultados. Entre la teoría y la hipótesis se da la deducción; entre la hipótesis y la recolección de datos se presenta la operacionalización; entre la recolección y el análisis de datos se suscita el procesamiento de datos; entre el análisis de datos y los resultados emerge la interpretación y, por último, de los resultados se origina la inducción.</w:t>
      </w:r>
    </w:p>
    <w:p w14:paraId="4C1763BA" w14:textId="77777777" w:rsidR="00CE4290" w:rsidRDefault="00CE4290" w:rsidP="00D87FFA">
      <w:pPr>
        <w:spacing w:line="360" w:lineRule="auto"/>
        <w:jc w:val="both"/>
        <w:rPr>
          <w:rFonts w:ascii="Arial" w:hAnsi="Arial" w:cs="Arial"/>
          <w:noProof/>
          <w:sz w:val="24"/>
          <w:szCs w:val="28"/>
        </w:rPr>
      </w:pPr>
    </w:p>
    <w:p w14:paraId="14A04332" w14:textId="1BEF72E4" w:rsidR="00D87FFA" w:rsidRPr="00D87FFA" w:rsidRDefault="00405D76" w:rsidP="00D87FFA">
      <w:pPr>
        <w:spacing w:line="360" w:lineRule="auto"/>
        <w:jc w:val="both"/>
        <w:rPr>
          <w:rFonts w:ascii="Arial" w:hAnsi="Arial" w:cs="Arial"/>
          <w:noProof/>
          <w:sz w:val="28"/>
          <w:szCs w:val="28"/>
        </w:rPr>
      </w:pPr>
      <w:r w:rsidRPr="00405D76">
        <w:rPr>
          <w:rFonts w:ascii="Arial" w:hAnsi="Arial" w:cs="Arial"/>
          <w:noProof/>
          <w:sz w:val="28"/>
          <w:szCs w:val="28"/>
        </w:rPr>
        <w:t xml:space="preserve">CUALITATIVA </w:t>
      </w:r>
    </w:p>
    <w:p w14:paraId="633E892A" w14:textId="77777777" w:rsidR="00D87FFA" w:rsidRPr="00D87FFA" w:rsidRDefault="00D87FFA" w:rsidP="00D87FFA">
      <w:pPr>
        <w:spacing w:line="360" w:lineRule="auto"/>
        <w:jc w:val="both"/>
        <w:rPr>
          <w:rFonts w:ascii="Arial" w:hAnsi="Arial" w:cs="Arial"/>
          <w:noProof/>
          <w:sz w:val="24"/>
          <w:szCs w:val="28"/>
        </w:rPr>
      </w:pPr>
      <w:r w:rsidRPr="00D87FFA">
        <w:rPr>
          <w:rFonts w:ascii="Arial" w:hAnsi="Arial" w:cs="Arial"/>
          <w:noProof/>
          <w:sz w:val="24"/>
          <w:szCs w:val="28"/>
        </w:rPr>
        <w:t>Para Monje (2011) la investigación cualitativa:</w:t>
      </w:r>
    </w:p>
    <w:p w14:paraId="79CE724A" w14:textId="79162FE1" w:rsidR="00405D76" w:rsidRDefault="00D87FFA" w:rsidP="00D87FFA">
      <w:pPr>
        <w:spacing w:line="360" w:lineRule="auto"/>
        <w:jc w:val="both"/>
        <w:rPr>
          <w:rFonts w:ascii="Arial" w:hAnsi="Arial" w:cs="Arial"/>
          <w:noProof/>
          <w:sz w:val="24"/>
          <w:szCs w:val="28"/>
        </w:rPr>
      </w:pPr>
      <w:r w:rsidRPr="00D87FFA">
        <w:rPr>
          <w:rFonts w:ascii="Arial" w:hAnsi="Arial" w:cs="Arial"/>
          <w:noProof/>
          <w:sz w:val="24"/>
          <w:szCs w:val="28"/>
        </w:rPr>
        <w:t>Intenta hacer una aproximación global de las situaciones sociales para explorarlas, describirlas y comprenderlas de manera inductiva. Es decir, a partir de los conocimientos que tienen las diferentes personas involucradas en ellas y no deductivamente, con base en hipótesis formuladas por el investigador externo (p. 16).</w:t>
      </w:r>
    </w:p>
    <w:p w14:paraId="16792AE2" w14:textId="1AA19E9B" w:rsidR="00D87FFA" w:rsidRPr="00CE4290" w:rsidRDefault="00D87FFA" w:rsidP="00D87FFA">
      <w:pPr>
        <w:spacing w:line="360" w:lineRule="auto"/>
        <w:jc w:val="both"/>
        <w:rPr>
          <w:rFonts w:ascii="Arial" w:hAnsi="Arial" w:cs="Arial"/>
          <w:noProof/>
          <w:sz w:val="28"/>
          <w:szCs w:val="28"/>
        </w:rPr>
      </w:pPr>
    </w:p>
    <w:p w14:paraId="454E5E80" w14:textId="0A12F76B" w:rsidR="00D87FFA" w:rsidRPr="00CE4290" w:rsidRDefault="00DA2792" w:rsidP="00D87FFA">
      <w:pPr>
        <w:spacing w:line="360" w:lineRule="auto"/>
        <w:jc w:val="both"/>
        <w:rPr>
          <w:rFonts w:ascii="Arial" w:hAnsi="Arial" w:cs="Arial"/>
          <w:noProof/>
          <w:sz w:val="28"/>
          <w:szCs w:val="28"/>
        </w:rPr>
      </w:pPr>
      <w:r w:rsidRPr="00CE4290">
        <w:rPr>
          <w:rFonts w:ascii="Arial" w:hAnsi="Arial" w:cs="Arial"/>
          <w:noProof/>
          <w:sz w:val="28"/>
          <w:szCs w:val="28"/>
        </w:rPr>
        <w:t>MIXTO</w:t>
      </w:r>
    </w:p>
    <w:p w14:paraId="14AA697D" w14:textId="6A9B413F" w:rsidR="00DA2792" w:rsidRPr="00D87FFA" w:rsidRDefault="00DA2792" w:rsidP="00D87FFA">
      <w:pPr>
        <w:spacing w:line="360" w:lineRule="auto"/>
        <w:jc w:val="both"/>
        <w:rPr>
          <w:rFonts w:ascii="Arial" w:hAnsi="Arial" w:cs="Arial"/>
          <w:noProof/>
          <w:sz w:val="24"/>
          <w:szCs w:val="28"/>
        </w:rPr>
      </w:pPr>
      <w:r>
        <w:rPr>
          <w:rFonts w:ascii="Arial" w:hAnsi="Arial" w:cs="Arial"/>
          <w:color w:val="000000"/>
          <w:sz w:val="23"/>
          <w:szCs w:val="23"/>
          <w:shd w:val="clear" w:color="auto" w:fill="FFFFFF"/>
        </w:rPr>
        <w:t xml:space="preserve">(Tashakkori y Teddlie, Barrantes, 2014, p.100) refiere que </w:t>
      </w:r>
      <w:r w:rsidRPr="00DA2792">
        <w:rPr>
          <w:rFonts w:ascii="Arial" w:hAnsi="Arial" w:cs="Arial"/>
          <w:color w:val="000000"/>
          <w:sz w:val="24"/>
          <w:szCs w:val="24"/>
          <w:shd w:val="clear" w:color="auto" w:fill="FFFFFF"/>
        </w:rPr>
        <w:t>pu</w:t>
      </w:r>
      <w:r>
        <w:rPr>
          <w:rFonts w:ascii="Arial" w:hAnsi="Arial" w:cs="Arial"/>
          <w:color w:val="000000"/>
          <w:sz w:val="23"/>
          <w:szCs w:val="23"/>
          <w:shd w:val="clear" w:color="auto" w:fill="FFFFFF"/>
        </w:rPr>
        <w:t>ede ser comprendido como: “un proceso que recolecta, analiza y vierte datos cuantitativos y cualitativos, en un mismo estudio”.</w:t>
      </w:r>
      <w:sdt>
        <w:sdtPr>
          <w:rPr>
            <w:rFonts w:ascii="Arial" w:hAnsi="Arial" w:cs="Arial"/>
            <w:color w:val="000000"/>
            <w:sz w:val="23"/>
            <w:szCs w:val="23"/>
            <w:shd w:val="clear" w:color="auto" w:fill="FFFFFF"/>
          </w:rPr>
          <w:id w:val="897944269"/>
          <w:citation/>
        </w:sdtPr>
        <w:sdtEndPr/>
        <w:sdtContent>
          <w:r>
            <w:rPr>
              <w:rFonts w:ascii="Arial" w:hAnsi="Arial" w:cs="Arial"/>
              <w:color w:val="000000"/>
              <w:sz w:val="23"/>
              <w:szCs w:val="23"/>
              <w:shd w:val="clear" w:color="auto" w:fill="FFFFFF"/>
            </w:rPr>
            <w:fldChar w:fldCharType="begin"/>
          </w:r>
          <w:r>
            <w:rPr>
              <w:rFonts w:ascii="Arial" w:hAnsi="Arial" w:cs="Arial"/>
              <w:color w:val="000000"/>
              <w:sz w:val="23"/>
              <w:szCs w:val="23"/>
              <w:shd w:val="clear" w:color="auto" w:fill="FFFFFF"/>
            </w:rPr>
            <w:instrText xml:space="preserve">CITATION Fli12 \l 2058 </w:instrText>
          </w:r>
          <w:r>
            <w:rPr>
              <w:rFonts w:ascii="Arial" w:hAnsi="Arial" w:cs="Arial"/>
              <w:color w:val="000000"/>
              <w:sz w:val="23"/>
              <w:szCs w:val="23"/>
              <w:shd w:val="clear" w:color="auto" w:fill="FFFFFF"/>
            </w:rPr>
            <w:fldChar w:fldCharType="separate"/>
          </w:r>
          <w:r w:rsidR="00903858">
            <w:rPr>
              <w:rFonts w:ascii="Arial" w:hAnsi="Arial" w:cs="Arial"/>
              <w:noProof/>
              <w:color w:val="000000"/>
              <w:sz w:val="23"/>
              <w:szCs w:val="23"/>
              <w:shd w:val="clear" w:color="auto" w:fill="FFFFFF"/>
            </w:rPr>
            <w:t xml:space="preserve"> </w:t>
          </w:r>
          <w:r w:rsidR="00903858" w:rsidRPr="00903858">
            <w:rPr>
              <w:rFonts w:ascii="Arial" w:hAnsi="Arial" w:cs="Arial"/>
              <w:noProof/>
              <w:color w:val="000000"/>
              <w:sz w:val="23"/>
              <w:szCs w:val="23"/>
              <w:shd w:val="clear" w:color="auto" w:fill="FFFFFF"/>
            </w:rPr>
            <w:t>(Barrantes, 2014)</w:t>
          </w:r>
          <w:r>
            <w:rPr>
              <w:rFonts w:ascii="Arial" w:hAnsi="Arial" w:cs="Arial"/>
              <w:color w:val="000000"/>
              <w:sz w:val="23"/>
              <w:szCs w:val="23"/>
              <w:shd w:val="clear" w:color="auto" w:fill="FFFFFF"/>
            </w:rPr>
            <w:fldChar w:fldCharType="end"/>
          </w:r>
        </w:sdtContent>
      </w:sdt>
    </w:p>
    <w:p w14:paraId="35E7571B" w14:textId="77777777" w:rsidR="00405D76" w:rsidRPr="00FE6A42" w:rsidRDefault="00405D76" w:rsidP="00B150B2">
      <w:pPr>
        <w:spacing w:line="360" w:lineRule="auto"/>
        <w:jc w:val="both"/>
        <w:rPr>
          <w:rFonts w:ascii="Arial" w:hAnsi="Arial" w:cs="Arial"/>
          <w:b/>
          <w:noProof/>
          <w:sz w:val="24"/>
          <w:szCs w:val="28"/>
        </w:rPr>
      </w:pPr>
    </w:p>
    <w:p w14:paraId="183AACDA" w14:textId="37988DBD" w:rsidR="00B150B2" w:rsidRDefault="00CE4290" w:rsidP="00B150B2">
      <w:pPr>
        <w:spacing w:line="360" w:lineRule="auto"/>
        <w:jc w:val="both"/>
        <w:rPr>
          <w:rFonts w:ascii="Arial" w:hAnsi="Arial" w:cs="Arial"/>
          <w:b/>
          <w:noProof/>
          <w:sz w:val="28"/>
          <w:szCs w:val="28"/>
        </w:rPr>
      </w:pPr>
      <w:r w:rsidRPr="00CE4290">
        <w:rPr>
          <w:rFonts w:ascii="Arial" w:hAnsi="Arial" w:cs="Arial"/>
          <w:b/>
          <w:noProof/>
          <w:sz w:val="28"/>
          <w:szCs w:val="28"/>
        </w:rPr>
        <w:t>3.5 UNIVERSO O POBLACIÓN</w:t>
      </w:r>
    </w:p>
    <w:p w14:paraId="72825A8F" w14:textId="457318D2" w:rsidR="00CE4290" w:rsidRDefault="00CE4290" w:rsidP="00B150B2">
      <w:pPr>
        <w:spacing w:line="360" w:lineRule="auto"/>
        <w:jc w:val="both"/>
        <w:rPr>
          <w:rFonts w:ascii="Arial" w:hAnsi="Arial" w:cs="Arial"/>
          <w:noProof/>
          <w:sz w:val="24"/>
          <w:szCs w:val="28"/>
        </w:rPr>
      </w:pPr>
      <w:r>
        <w:rPr>
          <w:rFonts w:ascii="Arial" w:hAnsi="Arial" w:cs="Arial"/>
          <w:noProof/>
          <w:sz w:val="24"/>
          <w:szCs w:val="28"/>
        </w:rPr>
        <w:t xml:space="preserve">La población del estudio metodologico, corresponde a </w:t>
      </w:r>
      <w:r w:rsidR="00903858">
        <w:rPr>
          <w:rFonts w:ascii="Arial" w:hAnsi="Arial" w:cs="Arial"/>
          <w:noProof/>
          <w:sz w:val="24"/>
          <w:szCs w:val="28"/>
        </w:rPr>
        <w:t>mujeres de 25 a 39 años de edad de la comunidad Medellin y Madero 4ta Sección, Centro Tabasco.</w:t>
      </w:r>
    </w:p>
    <w:p w14:paraId="6B8C09C0" w14:textId="77777777" w:rsidR="00903858" w:rsidRDefault="00903858" w:rsidP="00B150B2">
      <w:pPr>
        <w:spacing w:line="360" w:lineRule="auto"/>
        <w:jc w:val="both"/>
        <w:rPr>
          <w:rFonts w:ascii="Arial" w:hAnsi="Arial" w:cs="Arial"/>
          <w:noProof/>
          <w:sz w:val="24"/>
          <w:szCs w:val="28"/>
        </w:rPr>
      </w:pPr>
    </w:p>
    <w:p w14:paraId="678D7830" w14:textId="72738F70" w:rsidR="00903858" w:rsidRDefault="00903858" w:rsidP="00B150B2">
      <w:pPr>
        <w:spacing w:line="360" w:lineRule="auto"/>
        <w:jc w:val="both"/>
        <w:rPr>
          <w:rFonts w:ascii="Arial" w:hAnsi="Arial" w:cs="Arial"/>
          <w:b/>
          <w:noProof/>
          <w:sz w:val="28"/>
          <w:szCs w:val="28"/>
        </w:rPr>
      </w:pPr>
      <w:r w:rsidRPr="00903858">
        <w:rPr>
          <w:rFonts w:ascii="Arial" w:hAnsi="Arial" w:cs="Arial"/>
          <w:b/>
          <w:noProof/>
          <w:sz w:val="28"/>
          <w:szCs w:val="28"/>
        </w:rPr>
        <w:t xml:space="preserve">3.6 MUESTRA </w:t>
      </w:r>
    </w:p>
    <w:p w14:paraId="5652B0CD" w14:textId="15755AA8" w:rsidR="00903858" w:rsidRPr="00903858" w:rsidRDefault="00903858" w:rsidP="00903858">
      <w:pPr>
        <w:spacing w:line="360" w:lineRule="auto"/>
        <w:jc w:val="both"/>
        <w:rPr>
          <w:rFonts w:ascii="Arial" w:hAnsi="Arial" w:cs="Arial"/>
          <w:noProof/>
          <w:sz w:val="24"/>
          <w:szCs w:val="28"/>
        </w:rPr>
      </w:pPr>
      <w:r w:rsidRPr="00903858">
        <w:rPr>
          <w:rFonts w:ascii="Arial" w:hAnsi="Arial" w:cs="Arial"/>
          <w:noProof/>
          <w:sz w:val="24"/>
          <w:szCs w:val="28"/>
        </w:rPr>
        <w:t>Tamayo (2006), define la muestra como: "el conjunto de operaciones que se realizan para estudiar la distribución de determinados caracteres en totalidad de una población universo, o colectivo partiendo de la observación de una fracción de la población considerada" (p.176).</w:t>
      </w:r>
    </w:p>
    <w:p w14:paraId="232B8BFA" w14:textId="66501153" w:rsidR="00DA7D24" w:rsidRDefault="00F11559" w:rsidP="00F11559">
      <w:pPr>
        <w:spacing w:line="360" w:lineRule="auto"/>
        <w:rPr>
          <w:rFonts w:ascii="Arial" w:hAnsi="Arial" w:cs="Arial"/>
          <w:noProof/>
          <w:sz w:val="24"/>
          <w:szCs w:val="28"/>
        </w:rPr>
      </w:pPr>
      <w:r w:rsidRPr="00F11559">
        <w:rPr>
          <w:rFonts w:ascii="Arial" w:hAnsi="Arial" w:cs="Arial"/>
          <w:noProof/>
          <w:sz w:val="24"/>
          <w:szCs w:val="28"/>
        </w:rPr>
        <w:t>La muestra de mi investigación es de 15 mujeres de 25 a 39 años de edad de la comunidad Medellín y Madero 4ta Sección.</w:t>
      </w:r>
    </w:p>
    <w:p w14:paraId="28B579B1" w14:textId="09FCC007" w:rsidR="00F11559" w:rsidRDefault="00F11559" w:rsidP="00F11559">
      <w:pPr>
        <w:spacing w:line="360" w:lineRule="auto"/>
        <w:rPr>
          <w:rFonts w:ascii="Arial" w:hAnsi="Arial" w:cs="Arial"/>
          <w:b/>
          <w:noProof/>
          <w:sz w:val="28"/>
          <w:szCs w:val="28"/>
        </w:rPr>
      </w:pPr>
      <w:r w:rsidRPr="00F11559">
        <w:rPr>
          <w:rFonts w:ascii="Arial" w:hAnsi="Arial" w:cs="Arial"/>
          <w:b/>
          <w:noProof/>
          <w:sz w:val="28"/>
          <w:szCs w:val="28"/>
        </w:rPr>
        <w:lastRenderedPageBreak/>
        <w:t>3.7 TECNICA E INSTRUMENTO DE RECOLECCIÓN DE DATOS</w:t>
      </w:r>
    </w:p>
    <w:p w14:paraId="405F736E" w14:textId="49D954BF" w:rsidR="00F11559" w:rsidRDefault="00F11559" w:rsidP="00F11559">
      <w:pPr>
        <w:spacing w:line="360" w:lineRule="auto"/>
        <w:rPr>
          <w:rFonts w:ascii="Arial" w:hAnsi="Arial" w:cs="Arial"/>
          <w:noProof/>
          <w:sz w:val="24"/>
          <w:szCs w:val="28"/>
        </w:rPr>
      </w:pPr>
      <w:r w:rsidRPr="00F11559">
        <w:rPr>
          <w:rFonts w:ascii="Arial" w:hAnsi="Arial" w:cs="Arial"/>
          <w:noProof/>
          <w:sz w:val="24"/>
          <w:szCs w:val="28"/>
        </w:rPr>
        <w:t xml:space="preserve">El </w:t>
      </w:r>
      <w:r w:rsidR="00BE6A0D">
        <w:rPr>
          <w:rFonts w:ascii="Arial" w:hAnsi="Arial" w:cs="Arial"/>
          <w:noProof/>
          <w:sz w:val="24"/>
          <w:szCs w:val="28"/>
        </w:rPr>
        <w:t xml:space="preserve">instrumento de aplicación se basa en un cuestionario con 8 preguntas, donde 6 preguntas son “abiertas” y 2 preguntas de “inciso”, con el proposito de recabar datos, valores y resultados para la comprobación de mi hipótesis. </w:t>
      </w:r>
    </w:p>
    <w:p w14:paraId="319505C5" w14:textId="77777777" w:rsidR="00BE6A0D" w:rsidRPr="00F11559" w:rsidRDefault="00BE6A0D" w:rsidP="00F11559">
      <w:pPr>
        <w:spacing w:line="360" w:lineRule="auto"/>
        <w:rPr>
          <w:rFonts w:ascii="Arial" w:hAnsi="Arial" w:cs="Arial"/>
          <w:noProof/>
          <w:sz w:val="24"/>
          <w:szCs w:val="28"/>
        </w:rPr>
      </w:pPr>
    </w:p>
    <w:p w14:paraId="58A5B9EE" w14:textId="62BFBBA2" w:rsidR="00DA7D24" w:rsidRDefault="00BE6A0D" w:rsidP="00BE6A0D">
      <w:pPr>
        <w:spacing w:line="360" w:lineRule="auto"/>
        <w:jc w:val="both"/>
        <w:rPr>
          <w:rFonts w:ascii="Arial" w:hAnsi="Arial" w:cs="Arial"/>
          <w:b/>
          <w:noProof/>
          <w:sz w:val="28"/>
          <w:szCs w:val="28"/>
        </w:rPr>
      </w:pPr>
      <w:r w:rsidRPr="00BE6A0D">
        <w:rPr>
          <w:rFonts w:ascii="Arial" w:hAnsi="Arial" w:cs="Arial"/>
          <w:b/>
          <w:noProof/>
          <w:sz w:val="28"/>
          <w:szCs w:val="28"/>
        </w:rPr>
        <w:t>3.8 CUESTIONARIO</w:t>
      </w:r>
    </w:p>
    <w:p w14:paraId="708E305B" w14:textId="09F755EC" w:rsidR="00BE6A0D" w:rsidRDefault="00BE6A0D" w:rsidP="00BE6A0D">
      <w:pPr>
        <w:spacing w:line="360" w:lineRule="auto"/>
        <w:jc w:val="both"/>
        <w:rPr>
          <w:rFonts w:ascii="Arial" w:hAnsi="Arial" w:cs="Arial"/>
          <w:noProof/>
          <w:sz w:val="24"/>
          <w:szCs w:val="28"/>
        </w:rPr>
      </w:pPr>
      <w:r w:rsidRPr="00BE6A0D">
        <w:rPr>
          <w:rFonts w:ascii="Arial" w:hAnsi="Arial" w:cs="Arial"/>
          <w:noProof/>
          <w:sz w:val="24"/>
          <w:szCs w:val="28"/>
        </w:rPr>
        <w:t xml:space="preserve">A  </w:t>
      </w:r>
      <w:r>
        <w:rPr>
          <w:rFonts w:ascii="Arial" w:hAnsi="Arial" w:cs="Arial"/>
          <w:noProof/>
          <w:sz w:val="24"/>
          <w:szCs w:val="28"/>
        </w:rPr>
        <w:t>continuación se presenta en modelo de recolección de datos que se aplicó a la muestra de población femenina de la comunidad Medellin y Madero 4ta Sección, con una cantidad de 15 mujeres que se encontaron disponibles en sus hogares.</w:t>
      </w:r>
    </w:p>
    <w:p w14:paraId="70A7EF70" w14:textId="4ADE492A" w:rsidR="00BE6A0D" w:rsidRDefault="00BE6A0D" w:rsidP="00BE6A0D">
      <w:pPr>
        <w:spacing w:line="360" w:lineRule="auto"/>
        <w:jc w:val="both"/>
        <w:rPr>
          <w:rFonts w:ascii="Arial" w:hAnsi="Arial" w:cs="Arial"/>
          <w:noProof/>
          <w:sz w:val="24"/>
          <w:szCs w:val="28"/>
        </w:rPr>
      </w:pPr>
    </w:p>
    <w:p w14:paraId="7D306CD4" w14:textId="77777777" w:rsidR="00BE6A0D" w:rsidRPr="00790E6B" w:rsidRDefault="00BE6A0D" w:rsidP="00BE6A0D">
      <w:pPr>
        <w:pStyle w:val="p1"/>
        <w:rPr>
          <w:rStyle w:val="s1"/>
          <w:rFonts w:ascii="Arial" w:hAnsi="Arial" w:cs="Arial"/>
          <w:b/>
          <w:bCs/>
          <w:sz w:val="26"/>
          <w:szCs w:val="26"/>
        </w:rPr>
      </w:pPr>
      <w:r w:rsidRPr="007F4881">
        <w:rPr>
          <w:rStyle w:val="s1"/>
          <w:rFonts w:ascii="Arial" w:hAnsi="Arial" w:cs="Arial"/>
          <w:b/>
          <w:bCs/>
          <w:sz w:val="26"/>
          <w:szCs w:val="26"/>
        </w:rPr>
        <w:t>CUESTIONARIO</w:t>
      </w:r>
    </w:p>
    <w:p w14:paraId="45CC0DBB" w14:textId="77777777" w:rsidR="00BE6A0D" w:rsidRPr="00A82790" w:rsidRDefault="00BE6A0D" w:rsidP="00BE6A0D">
      <w:pPr>
        <w:pStyle w:val="p1"/>
        <w:rPr>
          <w:rFonts w:ascii="Arial" w:hAnsi="Arial" w:cs="Arial"/>
          <w:sz w:val="24"/>
          <w:szCs w:val="24"/>
        </w:rPr>
      </w:pPr>
    </w:p>
    <w:p w14:paraId="40379D91" w14:textId="77777777" w:rsidR="00BE6A0D" w:rsidRPr="007F4881" w:rsidRDefault="00BE6A0D" w:rsidP="00BE6A0D">
      <w:pPr>
        <w:pStyle w:val="p1"/>
        <w:jc w:val="center"/>
        <w:rPr>
          <w:rFonts w:ascii="Arial" w:hAnsi="Arial" w:cs="Arial"/>
          <w:sz w:val="24"/>
          <w:szCs w:val="24"/>
          <w:highlight w:val="yellow"/>
        </w:rPr>
      </w:pPr>
      <w:r w:rsidRPr="007F4881">
        <w:rPr>
          <w:rStyle w:val="s1"/>
          <w:rFonts w:ascii="Arial" w:hAnsi="Arial" w:cs="Arial"/>
          <w:sz w:val="24"/>
          <w:szCs w:val="24"/>
          <w:highlight w:val="yellow"/>
        </w:rPr>
        <w:t>“Nivel de Conocimiento sobre la</w:t>
      </w:r>
      <w:r w:rsidRPr="007F4881">
        <w:rPr>
          <w:rFonts w:ascii="Arial" w:hAnsi="Arial" w:cs="Arial"/>
          <w:sz w:val="24"/>
          <w:szCs w:val="24"/>
          <w:highlight w:val="yellow"/>
        </w:rPr>
        <w:t xml:space="preserve"> autoexploración de mama en mujeres de</w:t>
      </w:r>
    </w:p>
    <w:p w14:paraId="30A4AD53" w14:textId="77777777" w:rsidR="00BE6A0D" w:rsidRDefault="00BE6A0D" w:rsidP="00BE6A0D">
      <w:pPr>
        <w:pStyle w:val="p1"/>
        <w:jc w:val="center"/>
        <w:rPr>
          <w:rStyle w:val="s1"/>
          <w:rFonts w:ascii="Arial" w:hAnsi="Arial" w:cs="Arial"/>
          <w:sz w:val="24"/>
          <w:szCs w:val="24"/>
        </w:rPr>
      </w:pPr>
      <w:r w:rsidRPr="007F4881">
        <w:rPr>
          <w:rStyle w:val="s1"/>
          <w:rFonts w:ascii="Arial" w:hAnsi="Arial" w:cs="Arial"/>
          <w:sz w:val="24"/>
          <w:szCs w:val="24"/>
          <w:highlight w:val="yellow"/>
        </w:rPr>
        <w:t>29 a 35 años de edad".</w:t>
      </w:r>
    </w:p>
    <w:p w14:paraId="389A2757" w14:textId="77777777" w:rsidR="00BE6A0D" w:rsidRDefault="00BE6A0D" w:rsidP="00BE6A0D">
      <w:pPr>
        <w:pStyle w:val="p1"/>
        <w:rPr>
          <w:rFonts w:ascii="Arial" w:hAnsi="Arial" w:cs="Arial"/>
          <w:sz w:val="24"/>
          <w:szCs w:val="24"/>
        </w:rPr>
      </w:pPr>
    </w:p>
    <w:p w14:paraId="0CE3F473" w14:textId="77777777" w:rsidR="00BE6A0D" w:rsidRDefault="00BE6A0D" w:rsidP="00BE6A0D">
      <w:pPr>
        <w:pStyle w:val="p1"/>
        <w:rPr>
          <w:rFonts w:ascii="Arial" w:hAnsi="Arial" w:cs="Arial"/>
          <w:sz w:val="24"/>
          <w:szCs w:val="24"/>
        </w:rPr>
      </w:pPr>
      <w:r>
        <w:rPr>
          <w:rFonts w:ascii="Arial" w:hAnsi="Arial" w:cs="Arial"/>
          <w:sz w:val="24"/>
          <w:szCs w:val="24"/>
        </w:rPr>
        <w:t>Lugar: Ranchería Medellín y Madero 4ta Sección.</w:t>
      </w:r>
    </w:p>
    <w:p w14:paraId="202589F7" w14:textId="77777777" w:rsidR="00BE6A0D" w:rsidRDefault="00BE6A0D" w:rsidP="00BE6A0D">
      <w:pPr>
        <w:pStyle w:val="p1"/>
        <w:rPr>
          <w:rFonts w:ascii="Arial" w:hAnsi="Arial" w:cs="Arial"/>
          <w:sz w:val="24"/>
          <w:szCs w:val="24"/>
        </w:rPr>
      </w:pPr>
    </w:p>
    <w:p w14:paraId="5B2A8652" w14:textId="77777777" w:rsidR="00BE6A0D" w:rsidRDefault="00BE6A0D" w:rsidP="00BE6A0D">
      <w:pPr>
        <w:pStyle w:val="p1"/>
        <w:rPr>
          <w:rFonts w:ascii="Arial" w:hAnsi="Arial" w:cs="Arial"/>
          <w:sz w:val="24"/>
          <w:szCs w:val="24"/>
        </w:rPr>
      </w:pPr>
      <w:r>
        <w:rPr>
          <w:rFonts w:ascii="Arial" w:hAnsi="Arial" w:cs="Arial"/>
          <w:noProof/>
          <w:sz w:val="24"/>
          <w:szCs w:val="24"/>
          <w14:ligatures w14:val="standardContextual"/>
        </w:rPr>
        <mc:AlternateContent>
          <mc:Choice Requires="wps">
            <w:drawing>
              <wp:anchor distT="0" distB="0" distL="114300" distR="114300" simplePos="0" relativeHeight="251684864" behindDoc="0" locked="0" layoutInCell="1" allowOverlap="1" wp14:anchorId="790CC0D4" wp14:editId="794E7554">
                <wp:simplePos x="0" y="0"/>
                <wp:positionH relativeFrom="column">
                  <wp:posOffset>-89536</wp:posOffset>
                </wp:positionH>
                <wp:positionV relativeFrom="paragraph">
                  <wp:posOffset>177165</wp:posOffset>
                </wp:positionV>
                <wp:extent cx="6238875" cy="1905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6238875"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A3D6AB" id="Conector recto 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7.05pt,13.95pt" to="484.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" strokecolor="black [3213]" strokeweight="1.5pt">
                <v:stroke joinstyle="miter"/>
              </v:line>
            </w:pict>
          </mc:Fallback>
        </mc:AlternateContent>
      </w:r>
      <w:r>
        <w:rPr>
          <w:rFonts w:ascii="Arial" w:hAnsi="Arial" w:cs="Arial"/>
          <w:sz w:val="24"/>
          <w:szCs w:val="24"/>
        </w:rPr>
        <w:t xml:space="preserve">Edad: </w:t>
      </w:r>
    </w:p>
    <w:p w14:paraId="096FDD78" w14:textId="77777777" w:rsidR="00BE6A0D" w:rsidRPr="00A82790" w:rsidRDefault="00BE6A0D" w:rsidP="00BE6A0D">
      <w:pPr>
        <w:pStyle w:val="p1"/>
        <w:rPr>
          <w:rFonts w:ascii="Arial" w:hAnsi="Arial" w:cs="Arial"/>
          <w:sz w:val="24"/>
          <w:szCs w:val="24"/>
        </w:rPr>
      </w:pPr>
      <w:r>
        <w:rPr>
          <w:rFonts w:ascii="Arial" w:hAnsi="Arial" w:cs="Arial"/>
          <w:sz w:val="24"/>
          <w:szCs w:val="24"/>
        </w:rPr>
        <w:t xml:space="preserve"> </w:t>
      </w:r>
    </w:p>
    <w:p w14:paraId="23900ABB" w14:textId="77777777" w:rsidR="00BE6A0D" w:rsidRDefault="00BE6A0D" w:rsidP="00BE6A0D">
      <w:pPr>
        <w:pStyle w:val="p1"/>
        <w:rPr>
          <w:rStyle w:val="s1"/>
          <w:rFonts w:ascii="Arial" w:hAnsi="Arial" w:cs="Arial"/>
          <w:sz w:val="24"/>
          <w:szCs w:val="24"/>
        </w:rPr>
      </w:pPr>
      <w:r>
        <w:rPr>
          <w:rStyle w:val="s1"/>
          <w:rFonts w:ascii="Arial" w:hAnsi="Arial" w:cs="Arial"/>
          <w:sz w:val="24"/>
          <w:szCs w:val="24"/>
        </w:rPr>
        <w:t xml:space="preserve">Instrucciones: responda las preguntas, según a su conocimiento y lo que considere correcto, dichas respuestas servirán para medir el nivel de conocimiento de la autoexploración </w:t>
      </w:r>
    </w:p>
    <w:p w14:paraId="67F85C02" w14:textId="77777777" w:rsidR="00BE6A0D" w:rsidRDefault="00BE6A0D" w:rsidP="00BE6A0D">
      <w:pPr>
        <w:pStyle w:val="p1"/>
        <w:rPr>
          <w:rStyle w:val="s1"/>
          <w:rFonts w:ascii="Arial" w:hAnsi="Arial" w:cs="Arial"/>
          <w:sz w:val="24"/>
          <w:szCs w:val="24"/>
        </w:rPr>
      </w:pPr>
    </w:p>
    <w:p w14:paraId="3DEE9BC8" w14:textId="77777777" w:rsidR="00BE6A0D" w:rsidRDefault="00BE6A0D" w:rsidP="00BE6A0D">
      <w:pPr>
        <w:pStyle w:val="p1"/>
        <w:numPr>
          <w:ilvl w:val="0"/>
          <w:numId w:val="12"/>
        </w:numPr>
        <w:rPr>
          <w:rStyle w:val="s1"/>
          <w:rFonts w:ascii="Arial" w:hAnsi="Arial" w:cs="Arial"/>
          <w:sz w:val="24"/>
          <w:szCs w:val="24"/>
        </w:rPr>
      </w:pPr>
      <w:r>
        <w:rPr>
          <w:rStyle w:val="s1"/>
          <w:rFonts w:ascii="Arial" w:hAnsi="Arial" w:cs="Arial"/>
          <w:sz w:val="24"/>
          <w:szCs w:val="24"/>
        </w:rPr>
        <w:t>¿Conoce qué es el Cáncer de mamá?</w:t>
      </w:r>
    </w:p>
    <w:p w14:paraId="05DB2672" w14:textId="77777777" w:rsidR="00BE6A0D" w:rsidRDefault="00BE6A0D" w:rsidP="00BE6A0D">
      <w:pPr>
        <w:pStyle w:val="p1"/>
        <w:rPr>
          <w:rStyle w:val="s1"/>
          <w:rFonts w:ascii="Arial" w:hAnsi="Arial" w:cs="Arial"/>
          <w:sz w:val="24"/>
          <w:szCs w:val="24"/>
        </w:rPr>
      </w:pPr>
    </w:p>
    <w:p w14:paraId="435E8E46" w14:textId="77777777" w:rsidR="00BE6A0D" w:rsidRPr="00A82790" w:rsidRDefault="00BE6A0D" w:rsidP="00BE6A0D">
      <w:pPr>
        <w:pStyle w:val="p1"/>
        <w:rPr>
          <w:rFonts w:ascii="Arial" w:hAnsi="Arial" w:cs="Arial"/>
          <w:sz w:val="24"/>
          <w:szCs w:val="24"/>
        </w:rPr>
      </w:pPr>
    </w:p>
    <w:p w14:paraId="1D84E960" w14:textId="0EB05776" w:rsidR="00BE6A0D" w:rsidRDefault="00BE6A0D" w:rsidP="00BE6A0D">
      <w:pPr>
        <w:pStyle w:val="p1"/>
        <w:numPr>
          <w:ilvl w:val="0"/>
          <w:numId w:val="12"/>
        </w:numPr>
        <w:rPr>
          <w:rStyle w:val="s1"/>
          <w:rFonts w:ascii="Arial" w:hAnsi="Arial" w:cs="Arial"/>
          <w:sz w:val="24"/>
          <w:szCs w:val="24"/>
        </w:rPr>
      </w:pPr>
      <w:r w:rsidRPr="00A82790">
        <w:rPr>
          <w:rStyle w:val="s1"/>
          <w:rFonts w:ascii="Arial" w:hAnsi="Arial" w:cs="Arial"/>
          <w:sz w:val="24"/>
          <w:szCs w:val="24"/>
        </w:rPr>
        <w:t>¿Cuáles</w:t>
      </w:r>
      <w:r>
        <w:rPr>
          <w:rFonts w:ascii="Arial" w:hAnsi="Arial" w:cs="Arial"/>
          <w:sz w:val="24"/>
          <w:szCs w:val="24"/>
        </w:rPr>
        <w:t xml:space="preserve"> </w:t>
      </w:r>
      <w:r>
        <w:rPr>
          <w:rStyle w:val="s1"/>
          <w:rFonts w:ascii="Arial" w:hAnsi="Arial" w:cs="Arial"/>
          <w:sz w:val="24"/>
          <w:szCs w:val="24"/>
        </w:rPr>
        <w:t>son</w:t>
      </w:r>
      <w:r w:rsidRPr="00A82790">
        <w:rPr>
          <w:rStyle w:val="s1"/>
          <w:rFonts w:ascii="Arial" w:hAnsi="Arial" w:cs="Arial"/>
          <w:sz w:val="24"/>
          <w:szCs w:val="24"/>
        </w:rPr>
        <w:t xml:space="preserve"> los signos y </w:t>
      </w:r>
      <w:r>
        <w:rPr>
          <w:rStyle w:val="s1"/>
          <w:rFonts w:ascii="Arial" w:hAnsi="Arial" w:cs="Arial"/>
          <w:sz w:val="24"/>
          <w:szCs w:val="24"/>
        </w:rPr>
        <w:t>síntomas</w:t>
      </w:r>
      <w:r>
        <w:rPr>
          <w:rFonts w:ascii="Arial" w:hAnsi="Arial" w:cs="Arial"/>
          <w:sz w:val="24"/>
          <w:szCs w:val="24"/>
        </w:rPr>
        <w:t xml:space="preserve"> </w:t>
      </w:r>
      <w:r w:rsidRPr="00A82790">
        <w:rPr>
          <w:rStyle w:val="s1"/>
          <w:rFonts w:ascii="Arial" w:hAnsi="Arial" w:cs="Arial"/>
          <w:sz w:val="24"/>
          <w:szCs w:val="24"/>
        </w:rPr>
        <w:t xml:space="preserve">que usted conoce del </w:t>
      </w:r>
      <w:r w:rsidR="00161869" w:rsidRPr="00A82790">
        <w:rPr>
          <w:rStyle w:val="s1"/>
          <w:rFonts w:ascii="Arial" w:hAnsi="Arial" w:cs="Arial"/>
          <w:sz w:val="24"/>
          <w:szCs w:val="24"/>
        </w:rPr>
        <w:t>cáncer</w:t>
      </w:r>
      <w:r w:rsidRPr="00A82790">
        <w:rPr>
          <w:rStyle w:val="s1"/>
          <w:rFonts w:ascii="Arial" w:hAnsi="Arial" w:cs="Arial"/>
          <w:sz w:val="24"/>
          <w:szCs w:val="24"/>
        </w:rPr>
        <w:t xml:space="preserve"> de mama</w:t>
      </w:r>
      <w:r>
        <w:rPr>
          <w:rStyle w:val="s1"/>
          <w:rFonts w:ascii="Arial" w:hAnsi="Arial" w:cs="Arial"/>
          <w:sz w:val="24"/>
          <w:szCs w:val="24"/>
        </w:rPr>
        <w:t>?</w:t>
      </w:r>
    </w:p>
    <w:p w14:paraId="0EF9C877" w14:textId="77777777" w:rsidR="00BE6A0D" w:rsidRDefault="00BE6A0D" w:rsidP="00BE6A0D">
      <w:pPr>
        <w:pStyle w:val="p1"/>
        <w:rPr>
          <w:rStyle w:val="s1"/>
          <w:rFonts w:ascii="Arial" w:hAnsi="Arial" w:cs="Arial"/>
          <w:sz w:val="24"/>
          <w:szCs w:val="24"/>
        </w:rPr>
      </w:pPr>
    </w:p>
    <w:p w14:paraId="1F8C46BD" w14:textId="77777777" w:rsidR="00BE6A0D" w:rsidRPr="00A82790" w:rsidRDefault="00BE6A0D" w:rsidP="00BE6A0D">
      <w:pPr>
        <w:pStyle w:val="p1"/>
        <w:rPr>
          <w:rFonts w:ascii="Arial" w:hAnsi="Arial" w:cs="Arial"/>
          <w:sz w:val="24"/>
          <w:szCs w:val="24"/>
        </w:rPr>
      </w:pPr>
    </w:p>
    <w:p w14:paraId="63827B67" w14:textId="77777777" w:rsidR="00BE6A0D" w:rsidRDefault="00BE6A0D" w:rsidP="00BE6A0D">
      <w:pPr>
        <w:pStyle w:val="p1"/>
        <w:rPr>
          <w:rStyle w:val="s1"/>
          <w:rFonts w:ascii="Arial" w:hAnsi="Arial" w:cs="Arial"/>
          <w:sz w:val="24"/>
          <w:szCs w:val="24"/>
        </w:rPr>
      </w:pPr>
    </w:p>
    <w:p w14:paraId="1FC507D8" w14:textId="77777777" w:rsidR="00BE6A0D" w:rsidRPr="00A82790" w:rsidRDefault="00BE6A0D" w:rsidP="00BE6A0D">
      <w:pPr>
        <w:pStyle w:val="p1"/>
        <w:rPr>
          <w:rFonts w:ascii="Arial" w:hAnsi="Arial" w:cs="Arial"/>
          <w:sz w:val="24"/>
          <w:szCs w:val="24"/>
        </w:rPr>
      </w:pPr>
    </w:p>
    <w:p w14:paraId="64CAB2BF" w14:textId="77777777" w:rsidR="00BE6A0D" w:rsidRDefault="00BE6A0D" w:rsidP="00BE6A0D">
      <w:pPr>
        <w:pStyle w:val="p1"/>
        <w:numPr>
          <w:ilvl w:val="0"/>
          <w:numId w:val="12"/>
        </w:numPr>
        <w:rPr>
          <w:rStyle w:val="s1"/>
          <w:rFonts w:ascii="Arial" w:hAnsi="Arial" w:cs="Arial"/>
          <w:sz w:val="24"/>
          <w:szCs w:val="24"/>
        </w:rPr>
      </w:pPr>
      <w:r>
        <w:rPr>
          <w:rStyle w:val="s1"/>
          <w:rFonts w:ascii="Arial" w:hAnsi="Arial" w:cs="Arial"/>
          <w:sz w:val="24"/>
          <w:szCs w:val="24"/>
        </w:rPr>
        <w:t>¿Sabe p</w:t>
      </w:r>
      <w:r w:rsidRPr="00A82790">
        <w:rPr>
          <w:rStyle w:val="s1"/>
          <w:rFonts w:ascii="Arial" w:hAnsi="Arial" w:cs="Arial"/>
          <w:sz w:val="24"/>
          <w:szCs w:val="24"/>
        </w:rPr>
        <w:t>ara</w:t>
      </w:r>
      <w:r>
        <w:rPr>
          <w:rStyle w:val="s1"/>
          <w:rFonts w:ascii="Arial" w:hAnsi="Arial" w:cs="Arial"/>
          <w:sz w:val="24"/>
          <w:szCs w:val="24"/>
        </w:rPr>
        <w:t xml:space="preserve"> qué se</w:t>
      </w:r>
      <w:r w:rsidRPr="00A82790">
        <w:rPr>
          <w:rStyle w:val="s1"/>
          <w:rFonts w:ascii="Arial" w:hAnsi="Arial" w:cs="Arial"/>
          <w:sz w:val="24"/>
          <w:szCs w:val="24"/>
        </w:rPr>
        <w:t xml:space="preserve"> realiza una </w:t>
      </w:r>
      <w:r>
        <w:rPr>
          <w:rStyle w:val="s1"/>
          <w:rFonts w:ascii="Arial" w:hAnsi="Arial" w:cs="Arial"/>
          <w:sz w:val="24"/>
          <w:szCs w:val="24"/>
        </w:rPr>
        <w:t xml:space="preserve">autoexploración de mama? Especifique </w:t>
      </w:r>
    </w:p>
    <w:p w14:paraId="4F383BF4" w14:textId="77777777" w:rsidR="00BE6A0D" w:rsidRPr="00A82790" w:rsidRDefault="00BE6A0D" w:rsidP="00BE6A0D">
      <w:pPr>
        <w:pStyle w:val="p1"/>
        <w:rPr>
          <w:rFonts w:ascii="Arial" w:hAnsi="Arial" w:cs="Arial"/>
          <w:sz w:val="24"/>
          <w:szCs w:val="24"/>
        </w:rPr>
      </w:pPr>
    </w:p>
    <w:p w14:paraId="3B60CF11" w14:textId="77777777" w:rsidR="00BE6A0D" w:rsidRPr="00A82790" w:rsidRDefault="00BE6A0D" w:rsidP="00BE6A0D">
      <w:pPr>
        <w:pStyle w:val="p2"/>
        <w:rPr>
          <w:rFonts w:ascii="Arial" w:hAnsi="Arial" w:cs="Arial"/>
          <w:sz w:val="24"/>
          <w:szCs w:val="24"/>
        </w:rPr>
      </w:pPr>
    </w:p>
    <w:p w14:paraId="0BF48756" w14:textId="71A6BFF4" w:rsidR="00BE6A0D" w:rsidRDefault="00BE6A0D" w:rsidP="00BE6A0D">
      <w:pPr>
        <w:pStyle w:val="p1"/>
        <w:numPr>
          <w:ilvl w:val="0"/>
          <w:numId w:val="12"/>
        </w:numPr>
        <w:rPr>
          <w:rStyle w:val="s1"/>
          <w:rFonts w:ascii="Arial" w:hAnsi="Arial" w:cs="Arial"/>
          <w:sz w:val="24"/>
          <w:szCs w:val="24"/>
        </w:rPr>
      </w:pPr>
      <w:r w:rsidRPr="00A82790">
        <w:rPr>
          <w:rStyle w:val="s1"/>
          <w:rFonts w:ascii="Arial" w:hAnsi="Arial" w:cs="Arial"/>
          <w:sz w:val="24"/>
          <w:szCs w:val="24"/>
        </w:rPr>
        <w:t xml:space="preserve">¿En </w:t>
      </w:r>
      <w:r w:rsidR="00161869" w:rsidRPr="00A82790">
        <w:rPr>
          <w:rStyle w:val="s1"/>
          <w:rFonts w:ascii="Arial" w:hAnsi="Arial" w:cs="Arial"/>
          <w:sz w:val="24"/>
          <w:szCs w:val="24"/>
        </w:rPr>
        <w:t>qué</w:t>
      </w:r>
      <w:r w:rsidRPr="00A82790">
        <w:rPr>
          <w:rStyle w:val="s1"/>
          <w:rFonts w:ascii="Arial" w:hAnsi="Arial" w:cs="Arial"/>
          <w:sz w:val="24"/>
          <w:szCs w:val="24"/>
        </w:rPr>
        <w:t xml:space="preserve"> momento se debe realizar una autoexploración de mama</w:t>
      </w:r>
      <w:r>
        <w:rPr>
          <w:rStyle w:val="s1"/>
          <w:rFonts w:ascii="Arial" w:hAnsi="Arial" w:cs="Arial"/>
          <w:sz w:val="24"/>
          <w:szCs w:val="24"/>
        </w:rPr>
        <w:t>?</w:t>
      </w:r>
    </w:p>
    <w:p w14:paraId="3EF89EA5" w14:textId="77777777" w:rsidR="00BE6A0D" w:rsidRDefault="00BE6A0D" w:rsidP="00BE6A0D">
      <w:pPr>
        <w:pStyle w:val="p1"/>
        <w:rPr>
          <w:rStyle w:val="s1"/>
          <w:rFonts w:ascii="Arial" w:hAnsi="Arial" w:cs="Arial"/>
          <w:sz w:val="24"/>
          <w:szCs w:val="24"/>
        </w:rPr>
      </w:pPr>
    </w:p>
    <w:p w14:paraId="62EB06D1" w14:textId="77777777" w:rsidR="00BE6A0D" w:rsidRPr="00A82790" w:rsidRDefault="00BE6A0D" w:rsidP="00BE6A0D">
      <w:pPr>
        <w:pStyle w:val="p1"/>
        <w:rPr>
          <w:rFonts w:ascii="Arial" w:hAnsi="Arial" w:cs="Arial"/>
          <w:sz w:val="24"/>
          <w:szCs w:val="24"/>
        </w:rPr>
      </w:pPr>
    </w:p>
    <w:p w14:paraId="6D7168D3" w14:textId="2196849F" w:rsidR="00BE6A0D" w:rsidRDefault="00BE6A0D" w:rsidP="00BE6A0D">
      <w:pPr>
        <w:pStyle w:val="p1"/>
        <w:numPr>
          <w:ilvl w:val="0"/>
          <w:numId w:val="12"/>
        </w:numPr>
        <w:rPr>
          <w:rFonts w:ascii="Arial" w:hAnsi="Arial" w:cs="Arial"/>
          <w:sz w:val="24"/>
          <w:szCs w:val="24"/>
        </w:rPr>
      </w:pPr>
      <w:r>
        <w:rPr>
          <w:rStyle w:val="s1"/>
          <w:rFonts w:ascii="Arial" w:hAnsi="Arial" w:cs="Arial"/>
          <w:sz w:val="24"/>
          <w:szCs w:val="24"/>
        </w:rPr>
        <w:t xml:space="preserve">¿Cuáles </w:t>
      </w:r>
      <w:r w:rsidRPr="00A82790">
        <w:rPr>
          <w:rStyle w:val="s1"/>
          <w:rFonts w:ascii="Arial" w:hAnsi="Arial" w:cs="Arial"/>
          <w:sz w:val="24"/>
          <w:szCs w:val="24"/>
        </w:rPr>
        <w:t xml:space="preserve">son los beneficios de </w:t>
      </w:r>
      <w:r w:rsidR="00161869" w:rsidRPr="00A82790">
        <w:rPr>
          <w:rStyle w:val="s1"/>
          <w:rFonts w:ascii="Arial" w:hAnsi="Arial" w:cs="Arial"/>
          <w:sz w:val="24"/>
          <w:szCs w:val="24"/>
        </w:rPr>
        <w:t>realizar</w:t>
      </w:r>
      <w:r w:rsidR="00161869">
        <w:rPr>
          <w:rStyle w:val="s1"/>
          <w:rFonts w:ascii="Arial" w:hAnsi="Arial" w:cs="Arial"/>
          <w:sz w:val="24"/>
          <w:szCs w:val="24"/>
        </w:rPr>
        <w:t>s</w:t>
      </w:r>
      <w:r w:rsidR="00161869" w:rsidRPr="00A82790">
        <w:rPr>
          <w:rStyle w:val="s1"/>
          <w:rFonts w:ascii="Arial" w:hAnsi="Arial" w:cs="Arial"/>
          <w:sz w:val="24"/>
          <w:szCs w:val="24"/>
        </w:rPr>
        <w:t>e</w:t>
      </w:r>
      <w:r w:rsidRPr="00A82790">
        <w:rPr>
          <w:rStyle w:val="s1"/>
          <w:rFonts w:ascii="Arial" w:hAnsi="Arial" w:cs="Arial"/>
          <w:sz w:val="24"/>
          <w:szCs w:val="24"/>
        </w:rPr>
        <w:t xml:space="preserve"> una autoexploración de mamas</w:t>
      </w:r>
      <w:r>
        <w:rPr>
          <w:rFonts w:ascii="Arial" w:hAnsi="Arial" w:cs="Arial"/>
          <w:sz w:val="24"/>
          <w:szCs w:val="24"/>
        </w:rPr>
        <w:t>?</w:t>
      </w:r>
    </w:p>
    <w:p w14:paraId="32CF4BE2" w14:textId="77777777" w:rsidR="00BE6A0D" w:rsidRDefault="00BE6A0D" w:rsidP="00BE6A0D">
      <w:pPr>
        <w:pStyle w:val="p1"/>
        <w:ind w:left="720"/>
        <w:rPr>
          <w:rFonts w:ascii="Arial" w:hAnsi="Arial" w:cs="Arial"/>
          <w:sz w:val="24"/>
          <w:szCs w:val="24"/>
        </w:rPr>
      </w:pPr>
    </w:p>
    <w:p w14:paraId="559EDFDD" w14:textId="77777777" w:rsidR="00BE6A0D" w:rsidRDefault="00BE6A0D" w:rsidP="00BE6A0D">
      <w:pPr>
        <w:pStyle w:val="p1"/>
        <w:rPr>
          <w:rFonts w:ascii="Arial" w:hAnsi="Arial" w:cs="Arial"/>
          <w:sz w:val="24"/>
          <w:szCs w:val="24"/>
        </w:rPr>
      </w:pPr>
    </w:p>
    <w:p w14:paraId="4AFEF50E" w14:textId="77777777" w:rsidR="00BE6A0D" w:rsidRPr="00730D00" w:rsidRDefault="00BE6A0D" w:rsidP="00BE6A0D">
      <w:pPr>
        <w:pStyle w:val="p1"/>
        <w:numPr>
          <w:ilvl w:val="0"/>
          <w:numId w:val="12"/>
        </w:numPr>
        <w:rPr>
          <w:rFonts w:ascii="Arial" w:hAnsi="Arial" w:cs="Arial"/>
          <w:sz w:val="24"/>
          <w:szCs w:val="24"/>
        </w:rPr>
      </w:pPr>
      <w:r w:rsidRPr="00730D00">
        <w:rPr>
          <w:rStyle w:val="s1"/>
          <w:rFonts w:ascii="Arial" w:hAnsi="Arial" w:cs="Arial"/>
          <w:sz w:val="24"/>
          <w:szCs w:val="24"/>
        </w:rPr>
        <w:t>¿Se ha</w:t>
      </w:r>
      <w:r w:rsidRPr="00730D00">
        <w:rPr>
          <w:rFonts w:ascii="Arial" w:hAnsi="Arial" w:cs="Arial"/>
          <w:sz w:val="24"/>
          <w:szCs w:val="24"/>
        </w:rPr>
        <w:t xml:space="preserve"> realizado </w:t>
      </w:r>
      <w:r w:rsidRPr="00730D00">
        <w:rPr>
          <w:rStyle w:val="s1"/>
          <w:rFonts w:ascii="Arial" w:hAnsi="Arial" w:cs="Arial"/>
          <w:sz w:val="24"/>
          <w:szCs w:val="24"/>
        </w:rPr>
        <w:t>anteriormente</w:t>
      </w:r>
      <w:r w:rsidRPr="00730D00">
        <w:rPr>
          <w:rFonts w:ascii="Arial" w:hAnsi="Arial" w:cs="Arial"/>
          <w:sz w:val="24"/>
          <w:szCs w:val="24"/>
        </w:rPr>
        <w:t xml:space="preserve"> una </w:t>
      </w:r>
      <w:r w:rsidRPr="00730D00">
        <w:rPr>
          <w:rStyle w:val="s1"/>
          <w:rFonts w:ascii="Arial" w:hAnsi="Arial" w:cs="Arial"/>
          <w:sz w:val="24"/>
          <w:szCs w:val="24"/>
        </w:rPr>
        <w:t>autoexploración de mamas?</w:t>
      </w:r>
    </w:p>
    <w:p w14:paraId="320BF6C6" w14:textId="77777777" w:rsidR="00BE6A0D" w:rsidRPr="00730D00" w:rsidRDefault="00BE6A0D" w:rsidP="00BE6A0D">
      <w:pPr>
        <w:pStyle w:val="li1"/>
        <w:numPr>
          <w:ilvl w:val="1"/>
          <w:numId w:val="12"/>
        </w:numPr>
        <w:rPr>
          <w:rFonts w:ascii="Arial" w:eastAsia="Times New Roman" w:hAnsi="Arial" w:cs="Arial"/>
          <w:sz w:val="24"/>
          <w:szCs w:val="24"/>
        </w:rPr>
      </w:pPr>
      <w:r w:rsidRPr="00730D00">
        <w:rPr>
          <w:rStyle w:val="s1"/>
          <w:rFonts w:ascii="Arial" w:eastAsia="Times New Roman" w:hAnsi="Arial" w:cs="Arial"/>
          <w:sz w:val="24"/>
          <w:szCs w:val="24"/>
        </w:rPr>
        <w:t>Sí</w:t>
      </w:r>
    </w:p>
    <w:p w14:paraId="1006D7DC" w14:textId="77777777" w:rsidR="00BE6A0D" w:rsidRPr="00730D00" w:rsidRDefault="00BE6A0D" w:rsidP="00BE6A0D">
      <w:pPr>
        <w:pStyle w:val="li1"/>
        <w:numPr>
          <w:ilvl w:val="1"/>
          <w:numId w:val="12"/>
        </w:numPr>
        <w:rPr>
          <w:rFonts w:ascii="Arial" w:eastAsia="Times New Roman" w:hAnsi="Arial" w:cs="Arial"/>
          <w:sz w:val="24"/>
          <w:szCs w:val="24"/>
        </w:rPr>
      </w:pPr>
      <w:r w:rsidRPr="00730D00">
        <w:rPr>
          <w:rStyle w:val="s1"/>
          <w:rFonts w:ascii="Arial" w:eastAsia="Times New Roman" w:hAnsi="Arial" w:cs="Arial"/>
          <w:sz w:val="24"/>
          <w:szCs w:val="24"/>
        </w:rPr>
        <w:t>NO</w:t>
      </w:r>
    </w:p>
    <w:p w14:paraId="7193C2CC" w14:textId="77777777" w:rsidR="00BE6A0D" w:rsidRPr="00730D00" w:rsidRDefault="00BE6A0D" w:rsidP="00BE6A0D">
      <w:pPr>
        <w:pStyle w:val="p1"/>
        <w:rPr>
          <w:rFonts w:ascii="Arial" w:hAnsi="Arial" w:cs="Arial"/>
          <w:sz w:val="24"/>
          <w:szCs w:val="24"/>
        </w:rPr>
      </w:pPr>
    </w:p>
    <w:p w14:paraId="4CA50EEF" w14:textId="77777777" w:rsidR="00BE6A0D" w:rsidRPr="00730D00" w:rsidRDefault="00BE6A0D" w:rsidP="00BE6A0D">
      <w:pPr>
        <w:pStyle w:val="p1"/>
        <w:ind w:left="720"/>
        <w:rPr>
          <w:rStyle w:val="s1"/>
          <w:rFonts w:ascii="Arial" w:hAnsi="Arial" w:cs="Arial"/>
          <w:sz w:val="24"/>
          <w:szCs w:val="24"/>
        </w:rPr>
      </w:pPr>
      <w:r>
        <w:rPr>
          <w:rStyle w:val="s1"/>
          <w:rFonts w:ascii="Arial" w:hAnsi="Arial" w:cs="Arial"/>
          <w:sz w:val="24"/>
          <w:szCs w:val="24"/>
        </w:rPr>
        <w:t xml:space="preserve">Si la </w:t>
      </w:r>
      <w:r w:rsidRPr="00730D00">
        <w:rPr>
          <w:rStyle w:val="s1"/>
          <w:rFonts w:ascii="Arial" w:hAnsi="Arial" w:cs="Arial"/>
          <w:sz w:val="24"/>
          <w:szCs w:val="24"/>
        </w:rPr>
        <w:t>respuesta es “Si”</w:t>
      </w:r>
      <w:r>
        <w:rPr>
          <w:rStyle w:val="s1"/>
          <w:rFonts w:ascii="Arial" w:hAnsi="Arial" w:cs="Arial"/>
          <w:sz w:val="24"/>
          <w:szCs w:val="24"/>
        </w:rPr>
        <w:t xml:space="preserve"> conteste lo siguiente: </w:t>
      </w:r>
    </w:p>
    <w:p w14:paraId="733AC65B" w14:textId="77777777" w:rsidR="00BE6A0D" w:rsidRPr="00730D00" w:rsidRDefault="00BE6A0D" w:rsidP="00BE6A0D">
      <w:pPr>
        <w:pStyle w:val="p1"/>
        <w:numPr>
          <w:ilvl w:val="0"/>
          <w:numId w:val="12"/>
        </w:numPr>
        <w:rPr>
          <w:rFonts w:ascii="Arial" w:hAnsi="Arial" w:cs="Arial"/>
          <w:sz w:val="24"/>
          <w:szCs w:val="24"/>
        </w:rPr>
      </w:pPr>
      <w:r w:rsidRPr="00730D00">
        <w:rPr>
          <w:rStyle w:val="s1"/>
          <w:rFonts w:ascii="Arial" w:hAnsi="Arial" w:cs="Arial"/>
          <w:sz w:val="24"/>
          <w:szCs w:val="24"/>
        </w:rPr>
        <w:t>¿Con qué frecuencia se</w:t>
      </w:r>
      <w:r w:rsidRPr="00730D00">
        <w:rPr>
          <w:rFonts w:ascii="Arial" w:hAnsi="Arial" w:cs="Arial"/>
          <w:sz w:val="24"/>
          <w:szCs w:val="24"/>
        </w:rPr>
        <w:t xml:space="preserve"> </w:t>
      </w:r>
      <w:r w:rsidRPr="00730D00">
        <w:rPr>
          <w:rStyle w:val="s1"/>
          <w:rFonts w:ascii="Arial" w:hAnsi="Arial" w:cs="Arial"/>
          <w:sz w:val="24"/>
          <w:szCs w:val="24"/>
        </w:rPr>
        <w:t>realiza</w:t>
      </w:r>
      <w:r w:rsidRPr="00730D00">
        <w:rPr>
          <w:rFonts w:ascii="Arial" w:hAnsi="Arial" w:cs="Arial"/>
          <w:sz w:val="24"/>
          <w:szCs w:val="24"/>
        </w:rPr>
        <w:t xml:space="preserve"> </w:t>
      </w:r>
      <w:r w:rsidRPr="00730D00">
        <w:rPr>
          <w:rStyle w:val="s1"/>
          <w:rFonts w:ascii="Arial" w:hAnsi="Arial" w:cs="Arial"/>
          <w:sz w:val="24"/>
          <w:szCs w:val="24"/>
        </w:rPr>
        <w:t xml:space="preserve">una autoexploración de mama? </w:t>
      </w:r>
    </w:p>
    <w:p w14:paraId="30D8819A" w14:textId="77777777" w:rsidR="00BE6A0D" w:rsidRPr="00730D00" w:rsidRDefault="00BE6A0D" w:rsidP="00BE6A0D">
      <w:pPr>
        <w:pStyle w:val="p1"/>
        <w:numPr>
          <w:ilvl w:val="1"/>
          <w:numId w:val="12"/>
        </w:numPr>
        <w:rPr>
          <w:rFonts w:ascii="Arial" w:hAnsi="Arial" w:cs="Arial"/>
          <w:sz w:val="24"/>
          <w:szCs w:val="24"/>
        </w:rPr>
      </w:pPr>
      <w:r w:rsidRPr="00730D00">
        <w:rPr>
          <w:rStyle w:val="s1"/>
          <w:rFonts w:ascii="Arial" w:hAnsi="Arial" w:cs="Arial"/>
          <w:sz w:val="24"/>
          <w:szCs w:val="24"/>
        </w:rPr>
        <w:t>1mes</w:t>
      </w:r>
    </w:p>
    <w:p w14:paraId="7CF0C430" w14:textId="77777777" w:rsidR="00BE6A0D" w:rsidRPr="00730D00" w:rsidRDefault="00BE6A0D" w:rsidP="00BE6A0D">
      <w:pPr>
        <w:pStyle w:val="p1"/>
        <w:numPr>
          <w:ilvl w:val="1"/>
          <w:numId w:val="12"/>
        </w:numPr>
        <w:rPr>
          <w:rFonts w:ascii="Arial" w:hAnsi="Arial" w:cs="Arial"/>
          <w:sz w:val="24"/>
          <w:szCs w:val="24"/>
        </w:rPr>
      </w:pPr>
      <w:r w:rsidRPr="00730D00">
        <w:rPr>
          <w:rStyle w:val="s1"/>
          <w:rFonts w:ascii="Arial" w:hAnsi="Arial" w:cs="Arial"/>
          <w:sz w:val="24"/>
          <w:szCs w:val="24"/>
        </w:rPr>
        <w:t>3 meses</w:t>
      </w:r>
    </w:p>
    <w:p w14:paraId="3BA35E13" w14:textId="77777777" w:rsidR="00BE6A0D" w:rsidRPr="00730D00" w:rsidRDefault="00BE6A0D" w:rsidP="00BE6A0D">
      <w:pPr>
        <w:pStyle w:val="p1"/>
        <w:numPr>
          <w:ilvl w:val="1"/>
          <w:numId w:val="12"/>
        </w:numPr>
        <w:rPr>
          <w:rFonts w:ascii="Arial" w:hAnsi="Arial" w:cs="Arial"/>
          <w:sz w:val="24"/>
          <w:szCs w:val="24"/>
        </w:rPr>
      </w:pPr>
      <w:r w:rsidRPr="00730D00">
        <w:rPr>
          <w:rStyle w:val="s1"/>
          <w:rFonts w:ascii="Arial" w:hAnsi="Arial" w:cs="Arial"/>
          <w:sz w:val="24"/>
          <w:szCs w:val="24"/>
        </w:rPr>
        <w:t>6 meses</w:t>
      </w:r>
    </w:p>
    <w:p w14:paraId="055CC377" w14:textId="77777777" w:rsidR="00BE6A0D" w:rsidRDefault="00BE6A0D" w:rsidP="00BE6A0D">
      <w:pPr>
        <w:pStyle w:val="p1"/>
        <w:numPr>
          <w:ilvl w:val="1"/>
          <w:numId w:val="12"/>
        </w:numPr>
        <w:rPr>
          <w:rStyle w:val="s1"/>
          <w:rFonts w:ascii="Arial" w:hAnsi="Arial" w:cs="Arial"/>
          <w:sz w:val="24"/>
          <w:szCs w:val="24"/>
        </w:rPr>
      </w:pPr>
      <w:r w:rsidRPr="00730D00">
        <w:rPr>
          <w:rStyle w:val="s1"/>
          <w:rFonts w:ascii="Arial" w:hAnsi="Arial" w:cs="Arial"/>
          <w:sz w:val="24"/>
          <w:szCs w:val="24"/>
        </w:rPr>
        <w:t>1 año</w:t>
      </w:r>
    </w:p>
    <w:p w14:paraId="52C3676C" w14:textId="77777777" w:rsidR="00BE6A0D" w:rsidRDefault="00BE6A0D" w:rsidP="00BE6A0D">
      <w:pPr>
        <w:pStyle w:val="p1"/>
        <w:ind w:left="1440"/>
        <w:rPr>
          <w:rStyle w:val="s1"/>
          <w:rFonts w:ascii="Arial" w:hAnsi="Arial" w:cs="Arial"/>
          <w:sz w:val="24"/>
          <w:szCs w:val="24"/>
        </w:rPr>
      </w:pPr>
    </w:p>
    <w:p w14:paraId="2D63871B" w14:textId="77777777" w:rsidR="00BE6A0D" w:rsidRDefault="00BE6A0D" w:rsidP="00BE6A0D">
      <w:pPr>
        <w:pStyle w:val="p1"/>
        <w:ind w:left="1440"/>
        <w:rPr>
          <w:rStyle w:val="s1"/>
          <w:rFonts w:ascii="Arial" w:hAnsi="Arial" w:cs="Arial"/>
          <w:sz w:val="24"/>
          <w:szCs w:val="24"/>
        </w:rPr>
      </w:pPr>
    </w:p>
    <w:p w14:paraId="5E42EDB9" w14:textId="77777777" w:rsidR="00BE6A0D" w:rsidRDefault="00BE6A0D" w:rsidP="00BE6A0D">
      <w:pPr>
        <w:pStyle w:val="p1"/>
        <w:ind w:left="720"/>
        <w:rPr>
          <w:rFonts w:ascii="Arial" w:hAnsi="Arial" w:cs="Arial"/>
          <w:sz w:val="24"/>
          <w:szCs w:val="24"/>
        </w:rPr>
      </w:pPr>
      <w:r>
        <w:rPr>
          <w:rFonts w:ascii="Arial" w:hAnsi="Arial" w:cs="Arial"/>
          <w:sz w:val="24"/>
          <w:szCs w:val="24"/>
        </w:rPr>
        <w:t>Si la respuesta es “No” conteste lo siguiente:</w:t>
      </w:r>
    </w:p>
    <w:p w14:paraId="48A6C705" w14:textId="77777777" w:rsidR="00BE6A0D" w:rsidRPr="00142086" w:rsidRDefault="00BE6A0D" w:rsidP="00BE6A0D">
      <w:pPr>
        <w:pStyle w:val="p1"/>
        <w:numPr>
          <w:ilvl w:val="0"/>
          <w:numId w:val="12"/>
        </w:numPr>
        <w:rPr>
          <w:rStyle w:val="s1"/>
          <w:rFonts w:ascii="Arial" w:hAnsi="Arial" w:cs="Arial"/>
          <w:sz w:val="24"/>
          <w:szCs w:val="24"/>
        </w:rPr>
      </w:pPr>
      <w:r w:rsidRPr="00730D00">
        <w:rPr>
          <w:rStyle w:val="s1"/>
          <w:rFonts w:ascii="Arial" w:hAnsi="Arial" w:cs="Arial"/>
          <w:sz w:val="24"/>
          <w:szCs w:val="24"/>
        </w:rPr>
        <w:t xml:space="preserve">¿Cuál es la razón por la que no se ha </w:t>
      </w:r>
      <w:r>
        <w:rPr>
          <w:rStyle w:val="s1"/>
          <w:rFonts w:ascii="Arial" w:hAnsi="Arial" w:cs="Arial"/>
          <w:sz w:val="24"/>
          <w:szCs w:val="24"/>
        </w:rPr>
        <w:t xml:space="preserve">realizado una autoexploración de </w:t>
      </w:r>
      <w:r w:rsidRPr="00142086">
        <w:rPr>
          <w:rStyle w:val="s1"/>
          <w:rFonts w:ascii="Arial" w:hAnsi="Arial" w:cs="Arial"/>
          <w:sz w:val="24"/>
          <w:szCs w:val="24"/>
        </w:rPr>
        <w:t xml:space="preserve">mama? </w:t>
      </w:r>
    </w:p>
    <w:p w14:paraId="412DEB79" w14:textId="77777777" w:rsidR="00BE6A0D" w:rsidRPr="00730D00" w:rsidRDefault="00BE6A0D" w:rsidP="00BE6A0D">
      <w:pPr>
        <w:pStyle w:val="p1"/>
        <w:ind w:left="360"/>
        <w:rPr>
          <w:rFonts w:ascii="Arial" w:hAnsi="Arial" w:cs="Arial"/>
          <w:sz w:val="24"/>
          <w:szCs w:val="24"/>
        </w:rPr>
      </w:pPr>
    </w:p>
    <w:p w14:paraId="19AF66F0" w14:textId="77777777" w:rsidR="00BE6A0D" w:rsidRPr="00730D00" w:rsidRDefault="00BE6A0D" w:rsidP="00BE6A0D">
      <w:pPr>
        <w:pStyle w:val="p1"/>
        <w:rPr>
          <w:rFonts w:ascii="Arial" w:hAnsi="Arial" w:cs="Arial"/>
          <w:sz w:val="24"/>
          <w:szCs w:val="24"/>
        </w:rPr>
      </w:pPr>
    </w:p>
    <w:p w14:paraId="4CA9B017" w14:textId="77777777" w:rsidR="00BE6A0D" w:rsidRPr="00BE6A0D" w:rsidRDefault="00BE6A0D" w:rsidP="00BE6A0D">
      <w:pPr>
        <w:spacing w:line="360" w:lineRule="auto"/>
        <w:jc w:val="both"/>
        <w:rPr>
          <w:rFonts w:ascii="Arial" w:hAnsi="Arial" w:cs="Arial"/>
          <w:noProof/>
          <w:sz w:val="24"/>
          <w:szCs w:val="28"/>
        </w:rPr>
      </w:pPr>
    </w:p>
    <w:p w14:paraId="68DABD92" w14:textId="77777777" w:rsidR="00DA7D24" w:rsidRPr="00575E13" w:rsidRDefault="00DA7D24" w:rsidP="00575E13">
      <w:pPr>
        <w:jc w:val="center"/>
        <w:rPr>
          <w:rFonts w:ascii="Arial" w:hAnsi="Arial" w:cs="Arial"/>
          <w:noProof/>
          <w:sz w:val="28"/>
          <w:szCs w:val="28"/>
        </w:rPr>
      </w:pPr>
    </w:p>
    <w:p w14:paraId="2AA76946" w14:textId="77777777" w:rsidR="00DA7D24" w:rsidRPr="00575E13" w:rsidRDefault="00DA7D24" w:rsidP="00575E13">
      <w:pPr>
        <w:jc w:val="center"/>
        <w:rPr>
          <w:rFonts w:ascii="Arial" w:hAnsi="Arial" w:cs="Arial"/>
          <w:noProof/>
          <w:sz w:val="28"/>
          <w:szCs w:val="28"/>
        </w:rPr>
      </w:pPr>
    </w:p>
    <w:p w14:paraId="5B5BADCF" w14:textId="77777777" w:rsidR="00BE6A0D" w:rsidRDefault="00BE6A0D" w:rsidP="00575E13">
      <w:pPr>
        <w:jc w:val="center"/>
        <w:rPr>
          <w:rFonts w:ascii="Arial" w:hAnsi="Arial" w:cs="Arial"/>
          <w:b/>
          <w:bCs/>
          <w:noProof/>
          <w:sz w:val="28"/>
          <w:szCs w:val="28"/>
        </w:rPr>
      </w:pPr>
    </w:p>
    <w:p w14:paraId="46E9A8C9" w14:textId="77777777" w:rsidR="00BE6A0D" w:rsidRDefault="00BE6A0D" w:rsidP="00575E13">
      <w:pPr>
        <w:jc w:val="center"/>
        <w:rPr>
          <w:rFonts w:ascii="Arial" w:hAnsi="Arial" w:cs="Arial"/>
          <w:b/>
          <w:bCs/>
          <w:noProof/>
          <w:sz w:val="28"/>
          <w:szCs w:val="28"/>
        </w:rPr>
      </w:pPr>
    </w:p>
    <w:p w14:paraId="23D9DF80" w14:textId="77777777" w:rsidR="00BE6A0D" w:rsidRDefault="00BE6A0D" w:rsidP="00575E13">
      <w:pPr>
        <w:jc w:val="center"/>
        <w:rPr>
          <w:rFonts w:ascii="Arial" w:hAnsi="Arial" w:cs="Arial"/>
          <w:b/>
          <w:bCs/>
          <w:noProof/>
          <w:sz w:val="28"/>
          <w:szCs w:val="28"/>
        </w:rPr>
      </w:pPr>
    </w:p>
    <w:p w14:paraId="65E99511" w14:textId="77777777" w:rsidR="00BE6A0D" w:rsidRDefault="00BE6A0D" w:rsidP="00575E13">
      <w:pPr>
        <w:jc w:val="center"/>
        <w:rPr>
          <w:rFonts w:ascii="Arial" w:hAnsi="Arial" w:cs="Arial"/>
          <w:b/>
          <w:bCs/>
          <w:noProof/>
          <w:sz w:val="28"/>
          <w:szCs w:val="28"/>
        </w:rPr>
      </w:pPr>
    </w:p>
    <w:p w14:paraId="358D013F" w14:textId="77777777" w:rsidR="00BE6A0D" w:rsidRDefault="00BE6A0D" w:rsidP="00575E13">
      <w:pPr>
        <w:jc w:val="center"/>
        <w:rPr>
          <w:rFonts w:ascii="Arial" w:hAnsi="Arial" w:cs="Arial"/>
          <w:b/>
          <w:bCs/>
          <w:noProof/>
          <w:sz w:val="28"/>
          <w:szCs w:val="28"/>
        </w:rPr>
      </w:pPr>
    </w:p>
    <w:p w14:paraId="302CF972" w14:textId="77777777" w:rsidR="00BE6A0D" w:rsidRDefault="00BE6A0D" w:rsidP="00575E13">
      <w:pPr>
        <w:jc w:val="center"/>
        <w:rPr>
          <w:rFonts w:ascii="Arial" w:hAnsi="Arial" w:cs="Arial"/>
          <w:b/>
          <w:bCs/>
          <w:noProof/>
          <w:sz w:val="28"/>
          <w:szCs w:val="28"/>
        </w:rPr>
      </w:pPr>
    </w:p>
    <w:p w14:paraId="64B492FB" w14:textId="77777777" w:rsidR="00BE6A0D" w:rsidRDefault="00BE6A0D" w:rsidP="00575E13">
      <w:pPr>
        <w:jc w:val="center"/>
        <w:rPr>
          <w:rFonts w:ascii="Arial" w:hAnsi="Arial" w:cs="Arial"/>
          <w:b/>
          <w:bCs/>
          <w:noProof/>
          <w:sz w:val="28"/>
          <w:szCs w:val="28"/>
        </w:rPr>
      </w:pPr>
    </w:p>
    <w:p w14:paraId="001D5690" w14:textId="77777777" w:rsidR="00BE6A0D" w:rsidRDefault="00BE6A0D" w:rsidP="00575E13">
      <w:pPr>
        <w:jc w:val="center"/>
        <w:rPr>
          <w:rFonts w:ascii="Arial" w:hAnsi="Arial" w:cs="Arial"/>
          <w:b/>
          <w:bCs/>
          <w:noProof/>
          <w:sz w:val="28"/>
          <w:szCs w:val="28"/>
        </w:rPr>
      </w:pPr>
    </w:p>
    <w:p w14:paraId="73DC19D6" w14:textId="77777777" w:rsidR="00BE6A0D" w:rsidRDefault="00BE6A0D" w:rsidP="00575E13">
      <w:pPr>
        <w:jc w:val="center"/>
        <w:rPr>
          <w:rFonts w:ascii="Arial" w:hAnsi="Arial" w:cs="Arial"/>
          <w:b/>
          <w:bCs/>
          <w:noProof/>
          <w:sz w:val="28"/>
          <w:szCs w:val="28"/>
        </w:rPr>
      </w:pPr>
    </w:p>
    <w:p w14:paraId="5CA6B0D1" w14:textId="77777777" w:rsidR="00BE6A0D" w:rsidRDefault="00BE6A0D" w:rsidP="00575E13">
      <w:pPr>
        <w:jc w:val="center"/>
        <w:rPr>
          <w:rFonts w:ascii="Arial" w:hAnsi="Arial" w:cs="Arial"/>
          <w:b/>
          <w:bCs/>
          <w:noProof/>
          <w:sz w:val="28"/>
          <w:szCs w:val="28"/>
        </w:rPr>
      </w:pPr>
    </w:p>
    <w:p w14:paraId="092CA0BC" w14:textId="77777777" w:rsidR="00BE6A0D" w:rsidRDefault="00BE6A0D" w:rsidP="00575E13">
      <w:pPr>
        <w:jc w:val="center"/>
        <w:rPr>
          <w:rFonts w:ascii="Arial" w:hAnsi="Arial" w:cs="Arial"/>
          <w:b/>
          <w:bCs/>
          <w:noProof/>
          <w:sz w:val="28"/>
          <w:szCs w:val="28"/>
        </w:rPr>
      </w:pPr>
    </w:p>
    <w:p w14:paraId="05B0CD30" w14:textId="77777777" w:rsidR="00BE6A0D" w:rsidRDefault="00BE6A0D" w:rsidP="00575E13">
      <w:pPr>
        <w:jc w:val="center"/>
        <w:rPr>
          <w:rFonts w:ascii="Arial" w:hAnsi="Arial" w:cs="Arial"/>
          <w:b/>
          <w:bCs/>
          <w:noProof/>
          <w:sz w:val="28"/>
          <w:szCs w:val="28"/>
        </w:rPr>
      </w:pPr>
    </w:p>
    <w:p w14:paraId="6D6620BA" w14:textId="13F0531A" w:rsidR="00DA7D24" w:rsidRPr="00575E13" w:rsidRDefault="00FC6CA5" w:rsidP="00575E13">
      <w:pPr>
        <w:jc w:val="center"/>
        <w:rPr>
          <w:rFonts w:ascii="Arial" w:hAnsi="Arial" w:cs="Arial"/>
          <w:b/>
          <w:bCs/>
          <w:noProof/>
          <w:sz w:val="28"/>
          <w:szCs w:val="28"/>
        </w:rPr>
      </w:pPr>
      <w:r w:rsidRPr="00575E13">
        <w:rPr>
          <w:rFonts w:ascii="Arial" w:hAnsi="Arial" w:cs="Arial"/>
          <w:b/>
          <w:bCs/>
          <w:noProof/>
          <w:sz w:val="28"/>
          <w:szCs w:val="28"/>
        </w:rPr>
        <w:lastRenderedPageBreak/>
        <w:t xml:space="preserve">CAPITULO IV </w:t>
      </w:r>
    </w:p>
    <w:p w14:paraId="02026A0C" w14:textId="77777777" w:rsidR="00EB241C" w:rsidRPr="00575E13" w:rsidRDefault="00FC6CA5" w:rsidP="00575E13">
      <w:pPr>
        <w:jc w:val="center"/>
        <w:rPr>
          <w:rFonts w:ascii="Arial" w:hAnsi="Arial" w:cs="Arial"/>
          <w:b/>
          <w:bCs/>
          <w:noProof/>
          <w:sz w:val="28"/>
          <w:szCs w:val="28"/>
        </w:rPr>
      </w:pPr>
      <w:r w:rsidRPr="00575E13">
        <w:rPr>
          <w:rFonts w:ascii="Arial" w:hAnsi="Arial" w:cs="Arial"/>
          <w:b/>
          <w:bCs/>
          <w:noProof/>
          <w:sz w:val="28"/>
          <w:szCs w:val="28"/>
        </w:rPr>
        <w:t xml:space="preserve">4.RESULTADOS </w:t>
      </w:r>
    </w:p>
    <w:p w14:paraId="31AB062F" w14:textId="77777777" w:rsidR="00EB241C" w:rsidRPr="00575E13" w:rsidRDefault="00EB241C" w:rsidP="00575E13">
      <w:pPr>
        <w:jc w:val="center"/>
        <w:rPr>
          <w:rFonts w:ascii="Arial" w:hAnsi="Arial" w:cs="Arial"/>
          <w:noProof/>
          <w:sz w:val="28"/>
          <w:szCs w:val="28"/>
        </w:rPr>
      </w:pPr>
    </w:p>
    <w:p w14:paraId="0918F8EB" w14:textId="77777777" w:rsidR="00EB241C" w:rsidRPr="00575E13" w:rsidRDefault="00EB241C" w:rsidP="00575E13">
      <w:pPr>
        <w:jc w:val="center"/>
        <w:rPr>
          <w:rFonts w:ascii="Arial" w:hAnsi="Arial" w:cs="Arial"/>
          <w:noProof/>
          <w:sz w:val="28"/>
          <w:szCs w:val="28"/>
        </w:rPr>
      </w:pPr>
    </w:p>
    <w:p w14:paraId="1E121090" w14:textId="77777777" w:rsidR="00EB241C" w:rsidRPr="00575E13" w:rsidRDefault="00EB241C" w:rsidP="00575E13">
      <w:pPr>
        <w:jc w:val="center"/>
        <w:rPr>
          <w:rFonts w:ascii="Arial" w:hAnsi="Arial" w:cs="Arial"/>
          <w:noProof/>
          <w:sz w:val="28"/>
          <w:szCs w:val="28"/>
        </w:rPr>
      </w:pPr>
    </w:p>
    <w:p w14:paraId="361218D7" w14:textId="77777777" w:rsidR="00EB241C" w:rsidRPr="00575E13" w:rsidRDefault="00EB241C" w:rsidP="00575E13">
      <w:pPr>
        <w:jc w:val="center"/>
        <w:rPr>
          <w:rFonts w:ascii="Arial" w:hAnsi="Arial" w:cs="Arial"/>
          <w:noProof/>
          <w:sz w:val="28"/>
          <w:szCs w:val="28"/>
        </w:rPr>
      </w:pPr>
    </w:p>
    <w:p w14:paraId="6F4FB03E" w14:textId="77777777" w:rsidR="00EB241C" w:rsidRPr="00575E13" w:rsidRDefault="00EB241C" w:rsidP="00575E13">
      <w:pPr>
        <w:jc w:val="center"/>
        <w:rPr>
          <w:rFonts w:ascii="Arial" w:hAnsi="Arial" w:cs="Arial"/>
          <w:noProof/>
          <w:sz w:val="28"/>
          <w:szCs w:val="28"/>
        </w:rPr>
      </w:pPr>
    </w:p>
    <w:p w14:paraId="5F2926F1" w14:textId="77777777" w:rsidR="00EB241C" w:rsidRPr="00575E13" w:rsidRDefault="00EB241C" w:rsidP="00575E13">
      <w:pPr>
        <w:jc w:val="center"/>
        <w:rPr>
          <w:rFonts w:ascii="Arial" w:hAnsi="Arial" w:cs="Arial"/>
          <w:noProof/>
          <w:sz w:val="28"/>
          <w:szCs w:val="28"/>
        </w:rPr>
      </w:pPr>
    </w:p>
    <w:p w14:paraId="48C7E575" w14:textId="77777777" w:rsidR="00EB241C" w:rsidRPr="00575E13" w:rsidRDefault="00EB241C" w:rsidP="00575E13">
      <w:pPr>
        <w:jc w:val="center"/>
        <w:rPr>
          <w:rFonts w:ascii="Arial" w:hAnsi="Arial" w:cs="Arial"/>
          <w:noProof/>
          <w:sz w:val="28"/>
          <w:szCs w:val="28"/>
        </w:rPr>
      </w:pPr>
    </w:p>
    <w:p w14:paraId="37BAA7A6" w14:textId="77777777" w:rsidR="00EB241C" w:rsidRPr="00575E13" w:rsidRDefault="00EB241C" w:rsidP="00575E13">
      <w:pPr>
        <w:jc w:val="center"/>
        <w:rPr>
          <w:rFonts w:ascii="Arial" w:hAnsi="Arial" w:cs="Arial"/>
          <w:noProof/>
          <w:sz w:val="28"/>
          <w:szCs w:val="28"/>
        </w:rPr>
      </w:pPr>
    </w:p>
    <w:p w14:paraId="0EBE6599" w14:textId="77777777" w:rsidR="00EB241C" w:rsidRPr="00575E13" w:rsidRDefault="00EB241C" w:rsidP="00575E13">
      <w:pPr>
        <w:jc w:val="center"/>
        <w:rPr>
          <w:rFonts w:ascii="Arial" w:hAnsi="Arial" w:cs="Arial"/>
          <w:noProof/>
          <w:sz w:val="28"/>
          <w:szCs w:val="28"/>
        </w:rPr>
      </w:pPr>
    </w:p>
    <w:p w14:paraId="394C4D57" w14:textId="77777777" w:rsidR="00EB241C" w:rsidRPr="00575E13" w:rsidRDefault="00EB241C" w:rsidP="00575E13">
      <w:pPr>
        <w:jc w:val="center"/>
        <w:rPr>
          <w:rFonts w:ascii="Arial" w:hAnsi="Arial" w:cs="Arial"/>
          <w:noProof/>
          <w:sz w:val="28"/>
          <w:szCs w:val="28"/>
        </w:rPr>
      </w:pPr>
    </w:p>
    <w:p w14:paraId="3F3FC345" w14:textId="77777777" w:rsidR="00EB241C" w:rsidRPr="00575E13" w:rsidRDefault="00EB241C" w:rsidP="00575E13">
      <w:pPr>
        <w:jc w:val="center"/>
        <w:rPr>
          <w:rFonts w:ascii="Arial" w:hAnsi="Arial" w:cs="Arial"/>
          <w:noProof/>
          <w:sz w:val="28"/>
          <w:szCs w:val="28"/>
        </w:rPr>
      </w:pPr>
    </w:p>
    <w:p w14:paraId="0C32FE8B" w14:textId="77777777" w:rsidR="00EB241C" w:rsidRPr="00575E13" w:rsidRDefault="00EB241C" w:rsidP="00575E13">
      <w:pPr>
        <w:jc w:val="center"/>
        <w:rPr>
          <w:rFonts w:ascii="Arial" w:hAnsi="Arial" w:cs="Arial"/>
          <w:noProof/>
          <w:sz w:val="28"/>
          <w:szCs w:val="28"/>
        </w:rPr>
      </w:pPr>
    </w:p>
    <w:p w14:paraId="1B5BD11F" w14:textId="77777777" w:rsidR="00EB241C" w:rsidRPr="00575E13" w:rsidRDefault="00EB241C" w:rsidP="00575E13">
      <w:pPr>
        <w:jc w:val="center"/>
        <w:rPr>
          <w:rFonts w:ascii="Arial" w:hAnsi="Arial" w:cs="Arial"/>
          <w:noProof/>
          <w:sz w:val="28"/>
          <w:szCs w:val="28"/>
        </w:rPr>
      </w:pPr>
    </w:p>
    <w:p w14:paraId="2C7255B3" w14:textId="77777777" w:rsidR="00EB241C" w:rsidRPr="00575E13" w:rsidRDefault="00EB241C" w:rsidP="00575E13">
      <w:pPr>
        <w:jc w:val="center"/>
        <w:rPr>
          <w:rFonts w:ascii="Arial" w:hAnsi="Arial" w:cs="Arial"/>
          <w:noProof/>
          <w:sz w:val="28"/>
          <w:szCs w:val="28"/>
        </w:rPr>
      </w:pPr>
    </w:p>
    <w:p w14:paraId="394E79C9" w14:textId="77777777" w:rsidR="00EB241C" w:rsidRPr="00575E13" w:rsidRDefault="00EB241C" w:rsidP="00575E13">
      <w:pPr>
        <w:jc w:val="center"/>
        <w:rPr>
          <w:rFonts w:ascii="Arial" w:hAnsi="Arial" w:cs="Arial"/>
          <w:noProof/>
          <w:sz w:val="28"/>
          <w:szCs w:val="28"/>
        </w:rPr>
      </w:pPr>
    </w:p>
    <w:p w14:paraId="12A2F1FC" w14:textId="77777777" w:rsidR="00EB241C" w:rsidRPr="00575E13" w:rsidRDefault="00EB241C" w:rsidP="00575E13">
      <w:pPr>
        <w:jc w:val="center"/>
        <w:rPr>
          <w:rFonts w:ascii="Arial" w:hAnsi="Arial" w:cs="Arial"/>
          <w:noProof/>
          <w:sz w:val="28"/>
          <w:szCs w:val="28"/>
        </w:rPr>
      </w:pPr>
    </w:p>
    <w:p w14:paraId="1029FB7C" w14:textId="77777777" w:rsidR="00EB241C" w:rsidRPr="00575E13" w:rsidRDefault="00EB241C" w:rsidP="00575E13">
      <w:pPr>
        <w:jc w:val="center"/>
        <w:rPr>
          <w:rFonts w:ascii="Arial" w:hAnsi="Arial" w:cs="Arial"/>
          <w:noProof/>
          <w:sz w:val="28"/>
          <w:szCs w:val="28"/>
        </w:rPr>
      </w:pPr>
    </w:p>
    <w:p w14:paraId="35A17A98" w14:textId="77777777" w:rsidR="00EB241C" w:rsidRPr="00575E13" w:rsidRDefault="00EB241C" w:rsidP="00575E13">
      <w:pPr>
        <w:jc w:val="center"/>
        <w:rPr>
          <w:rFonts w:ascii="Arial" w:hAnsi="Arial" w:cs="Arial"/>
          <w:noProof/>
          <w:sz w:val="28"/>
          <w:szCs w:val="28"/>
        </w:rPr>
      </w:pPr>
    </w:p>
    <w:p w14:paraId="0EE8FC0D" w14:textId="77777777" w:rsidR="00EB241C" w:rsidRPr="00575E13" w:rsidRDefault="00EB241C" w:rsidP="00575E13">
      <w:pPr>
        <w:jc w:val="center"/>
        <w:rPr>
          <w:rFonts w:ascii="Arial" w:hAnsi="Arial" w:cs="Arial"/>
          <w:noProof/>
          <w:sz w:val="28"/>
          <w:szCs w:val="28"/>
        </w:rPr>
      </w:pPr>
    </w:p>
    <w:p w14:paraId="1B1A489B" w14:textId="77777777" w:rsidR="00EB241C" w:rsidRPr="00575E13" w:rsidRDefault="00EB241C" w:rsidP="00575E13">
      <w:pPr>
        <w:jc w:val="center"/>
        <w:rPr>
          <w:rFonts w:ascii="Arial" w:hAnsi="Arial" w:cs="Arial"/>
          <w:noProof/>
          <w:sz w:val="28"/>
          <w:szCs w:val="28"/>
        </w:rPr>
      </w:pPr>
    </w:p>
    <w:p w14:paraId="5A601988" w14:textId="77777777" w:rsidR="00EB241C" w:rsidRPr="00575E13" w:rsidRDefault="00EB241C" w:rsidP="00575E13">
      <w:pPr>
        <w:jc w:val="center"/>
        <w:rPr>
          <w:rFonts w:ascii="Arial" w:hAnsi="Arial" w:cs="Arial"/>
          <w:noProof/>
          <w:sz w:val="28"/>
          <w:szCs w:val="28"/>
        </w:rPr>
      </w:pPr>
    </w:p>
    <w:p w14:paraId="33C04B3A" w14:textId="77777777" w:rsidR="00EB241C" w:rsidRPr="00575E13" w:rsidRDefault="00EB241C" w:rsidP="00575E13">
      <w:pPr>
        <w:jc w:val="center"/>
        <w:rPr>
          <w:rFonts w:ascii="Arial" w:hAnsi="Arial" w:cs="Arial"/>
          <w:noProof/>
          <w:sz w:val="28"/>
          <w:szCs w:val="28"/>
        </w:rPr>
      </w:pPr>
    </w:p>
    <w:p w14:paraId="7312BB38" w14:textId="77777777" w:rsidR="00EB241C" w:rsidRPr="00575E13" w:rsidRDefault="00EB241C" w:rsidP="00575E13">
      <w:pPr>
        <w:jc w:val="center"/>
        <w:rPr>
          <w:rFonts w:ascii="Arial" w:hAnsi="Arial" w:cs="Arial"/>
          <w:noProof/>
          <w:sz w:val="28"/>
          <w:szCs w:val="28"/>
        </w:rPr>
      </w:pPr>
    </w:p>
    <w:p w14:paraId="30A55AAA" w14:textId="77777777" w:rsidR="00EB241C" w:rsidRPr="00575E13" w:rsidRDefault="00EB241C" w:rsidP="00575E13">
      <w:pPr>
        <w:jc w:val="center"/>
        <w:rPr>
          <w:rFonts w:ascii="Arial" w:hAnsi="Arial" w:cs="Arial"/>
          <w:noProof/>
          <w:sz w:val="28"/>
          <w:szCs w:val="28"/>
        </w:rPr>
      </w:pPr>
    </w:p>
    <w:p w14:paraId="52940765" w14:textId="1BB8D178" w:rsidR="00EB241C" w:rsidRPr="00575E13" w:rsidRDefault="00C562C8" w:rsidP="00575E13">
      <w:pPr>
        <w:jc w:val="center"/>
        <w:rPr>
          <w:rFonts w:ascii="Arial" w:hAnsi="Arial" w:cs="Arial"/>
          <w:b/>
          <w:bCs/>
          <w:noProof/>
          <w:sz w:val="28"/>
          <w:szCs w:val="28"/>
        </w:rPr>
      </w:pPr>
      <w:r w:rsidRPr="00575E13">
        <w:rPr>
          <w:rFonts w:ascii="Arial" w:hAnsi="Arial" w:cs="Arial"/>
          <w:b/>
          <w:bCs/>
          <w:noProof/>
          <w:sz w:val="28"/>
          <w:szCs w:val="28"/>
        </w:rPr>
        <w:t>4.1</w:t>
      </w:r>
      <w:r w:rsidR="00FC6CA5" w:rsidRPr="00575E13">
        <w:rPr>
          <w:rFonts w:ascii="Arial" w:hAnsi="Arial" w:cs="Arial"/>
          <w:b/>
          <w:bCs/>
          <w:noProof/>
          <w:sz w:val="28"/>
          <w:szCs w:val="28"/>
        </w:rPr>
        <w:t xml:space="preserve"> PROCEDIMIENTO DE LA INFORMACI</w:t>
      </w:r>
      <w:r w:rsidR="00845526" w:rsidRPr="00575E13">
        <w:rPr>
          <w:rFonts w:ascii="Arial" w:hAnsi="Arial" w:cs="Arial"/>
          <w:b/>
          <w:bCs/>
          <w:noProof/>
          <w:sz w:val="28"/>
          <w:szCs w:val="28"/>
        </w:rPr>
        <w:t>Ó</w:t>
      </w:r>
      <w:r w:rsidR="00FC6CA5" w:rsidRPr="00575E13">
        <w:rPr>
          <w:rFonts w:ascii="Arial" w:hAnsi="Arial" w:cs="Arial"/>
          <w:b/>
          <w:bCs/>
          <w:noProof/>
          <w:sz w:val="28"/>
          <w:szCs w:val="28"/>
        </w:rPr>
        <w:t xml:space="preserve">N </w:t>
      </w:r>
    </w:p>
    <w:p w14:paraId="13EC8D27" w14:textId="77777777" w:rsidR="00A752AE" w:rsidRPr="00575E13" w:rsidRDefault="00A752AE" w:rsidP="00575E13">
      <w:pPr>
        <w:jc w:val="center"/>
        <w:rPr>
          <w:rFonts w:ascii="Arial" w:hAnsi="Arial" w:cs="Arial"/>
          <w:noProof/>
          <w:sz w:val="28"/>
          <w:szCs w:val="28"/>
        </w:rPr>
      </w:pPr>
    </w:p>
    <w:p w14:paraId="74EFD460" w14:textId="77777777" w:rsidR="00A752AE" w:rsidRPr="00575E13" w:rsidRDefault="00A752AE" w:rsidP="00575E13">
      <w:pPr>
        <w:jc w:val="center"/>
        <w:rPr>
          <w:rFonts w:ascii="Arial" w:hAnsi="Arial" w:cs="Arial"/>
          <w:noProof/>
          <w:sz w:val="28"/>
          <w:szCs w:val="28"/>
        </w:rPr>
      </w:pPr>
    </w:p>
    <w:p w14:paraId="2FB36475" w14:textId="77777777" w:rsidR="00A752AE" w:rsidRPr="00575E13" w:rsidRDefault="00A752AE" w:rsidP="00575E13">
      <w:pPr>
        <w:jc w:val="center"/>
        <w:rPr>
          <w:rFonts w:ascii="Arial" w:hAnsi="Arial" w:cs="Arial"/>
          <w:noProof/>
          <w:sz w:val="28"/>
          <w:szCs w:val="28"/>
        </w:rPr>
      </w:pPr>
    </w:p>
    <w:p w14:paraId="1021A078" w14:textId="77777777" w:rsidR="00A752AE" w:rsidRPr="00575E13" w:rsidRDefault="00A752AE" w:rsidP="00575E13">
      <w:pPr>
        <w:jc w:val="center"/>
        <w:rPr>
          <w:rFonts w:ascii="Arial" w:hAnsi="Arial" w:cs="Arial"/>
          <w:noProof/>
          <w:sz w:val="28"/>
          <w:szCs w:val="28"/>
        </w:rPr>
      </w:pPr>
    </w:p>
    <w:p w14:paraId="7515C567" w14:textId="77777777" w:rsidR="00A752AE" w:rsidRPr="00575E13" w:rsidRDefault="00A752AE" w:rsidP="00575E13">
      <w:pPr>
        <w:jc w:val="center"/>
        <w:rPr>
          <w:rFonts w:ascii="Arial" w:hAnsi="Arial" w:cs="Arial"/>
          <w:noProof/>
          <w:sz w:val="28"/>
          <w:szCs w:val="28"/>
        </w:rPr>
      </w:pPr>
    </w:p>
    <w:p w14:paraId="638F86BC" w14:textId="77777777" w:rsidR="002F2575" w:rsidRPr="00575E13" w:rsidRDefault="002F2575" w:rsidP="00575E13">
      <w:pPr>
        <w:rPr>
          <w:rFonts w:ascii="Arial" w:hAnsi="Arial" w:cs="Arial"/>
          <w:noProof/>
          <w:sz w:val="28"/>
          <w:szCs w:val="28"/>
        </w:rPr>
      </w:pPr>
    </w:p>
    <w:p w14:paraId="684A4D8E" w14:textId="77777777" w:rsidR="00CA16E0" w:rsidRPr="00575E13" w:rsidRDefault="00CA16E0" w:rsidP="00575E13">
      <w:pPr>
        <w:rPr>
          <w:rFonts w:ascii="Arial" w:hAnsi="Arial" w:cs="Arial"/>
          <w:b/>
          <w:bCs/>
          <w:noProof/>
          <w:sz w:val="28"/>
          <w:szCs w:val="28"/>
        </w:rPr>
      </w:pPr>
    </w:p>
    <w:p w14:paraId="3A6738F0" w14:textId="77777777" w:rsidR="00CA16E0" w:rsidRPr="00575E13" w:rsidRDefault="00CA16E0" w:rsidP="00575E13">
      <w:pPr>
        <w:rPr>
          <w:rFonts w:ascii="Arial" w:hAnsi="Arial" w:cs="Arial"/>
          <w:b/>
          <w:bCs/>
          <w:noProof/>
          <w:sz w:val="28"/>
          <w:szCs w:val="28"/>
        </w:rPr>
      </w:pPr>
    </w:p>
    <w:p w14:paraId="12F63A6C" w14:textId="77777777" w:rsidR="00CA16E0" w:rsidRPr="00575E13" w:rsidRDefault="00CA16E0" w:rsidP="00575E13">
      <w:pPr>
        <w:rPr>
          <w:rFonts w:ascii="Arial" w:hAnsi="Arial" w:cs="Arial"/>
          <w:b/>
          <w:bCs/>
          <w:noProof/>
          <w:sz w:val="28"/>
          <w:szCs w:val="28"/>
        </w:rPr>
      </w:pPr>
    </w:p>
    <w:p w14:paraId="3445CE87" w14:textId="77777777" w:rsidR="00CA16E0" w:rsidRPr="00575E13" w:rsidRDefault="00CA16E0" w:rsidP="00575E13">
      <w:pPr>
        <w:rPr>
          <w:rFonts w:ascii="Arial" w:hAnsi="Arial" w:cs="Arial"/>
          <w:b/>
          <w:bCs/>
          <w:noProof/>
          <w:sz w:val="28"/>
          <w:szCs w:val="28"/>
        </w:rPr>
      </w:pPr>
    </w:p>
    <w:p w14:paraId="218EDA20" w14:textId="77777777" w:rsidR="00CA16E0" w:rsidRPr="00575E13" w:rsidRDefault="00CA16E0" w:rsidP="00575E13">
      <w:pPr>
        <w:rPr>
          <w:rFonts w:ascii="Arial" w:hAnsi="Arial" w:cs="Arial"/>
          <w:b/>
          <w:bCs/>
          <w:noProof/>
          <w:sz w:val="28"/>
          <w:szCs w:val="28"/>
        </w:rPr>
      </w:pPr>
    </w:p>
    <w:p w14:paraId="024C627F" w14:textId="77777777" w:rsidR="00CA16E0" w:rsidRPr="00575E13" w:rsidRDefault="00CA16E0" w:rsidP="00575E13">
      <w:pPr>
        <w:rPr>
          <w:rFonts w:ascii="Arial" w:hAnsi="Arial" w:cs="Arial"/>
          <w:b/>
          <w:bCs/>
          <w:noProof/>
          <w:sz w:val="28"/>
          <w:szCs w:val="28"/>
        </w:rPr>
      </w:pPr>
    </w:p>
    <w:p w14:paraId="7C168433" w14:textId="77777777" w:rsidR="00CA16E0" w:rsidRPr="00575E13" w:rsidRDefault="00CA16E0" w:rsidP="00575E13">
      <w:pPr>
        <w:rPr>
          <w:rFonts w:ascii="Arial" w:hAnsi="Arial" w:cs="Arial"/>
          <w:b/>
          <w:bCs/>
          <w:noProof/>
          <w:sz w:val="28"/>
          <w:szCs w:val="28"/>
        </w:rPr>
      </w:pPr>
    </w:p>
    <w:p w14:paraId="09140747" w14:textId="77777777" w:rsidR="00CA16E0" w:rsidRPr="00575E13" w:rsidRDefault="00CA16E0" w:rsidP="00575E13">
      <w:pPr>
        <w:rPr>
          <w:rFonts w:ascii="Arial" w:hAnsi="Arial" w:cs="Arial"/>
          <w:b/>
          <w:bCs/>
          <w:noProof/>
          <w:sz w:val="28"/>
          <w:szCs w:val="28"/>
        </w:rPr>
      </w:pPr>
    </w:p>
    <w:p w14:paraId="0A57FA26" w14:textId="77777777" w:rsidR="00CA16E0" w:rsidRPr="00575E13" w:rsidRDefault="00CA16E0" w:rsidP="00575E13">
      <w:pPr>
        <w:rPr>
          <w:rFonts w:ascii="Arial" w:hAnsi="Arial" w:cs="Arial"/>
          <w:b/>
          <w:bCs/>
          <w:noProof/>
          <w:sz w:val="28"/>
          <w:szCs w:val="28"/>
        </w:rPr>
      </w:pPr>
    </w:p>
    <w:p w14:paraId="46E4DA3F" w14:textId="77777777" w:rsidR="00CA16E0" w:rsidRPr="00575E13" w:rsidRDefault="00CA16E0" w:rsidP="00575E13">
      <w:pPr>
        <w:rPr>
          <w:rFonts w:ascii="Arial" w:hAnsi="Arial" w:cs="Arial"/>
          <w:b/>
          <w:bCs/>
          <w:noProof/>
          <w:sz w:val="28"/>
          <w:szCs w:val="28"/>
        </w:rPr>
      </w:pPr>
    </w:p>
    <w:p w14:paraId="074EACB1" w14:textId="77777777" w:rsidR="00CA16E0" w:rsidRPr="00575E13" w:rsidRDefault="00CA16E0" w:rsidP="00575E13">
      <w:pPr>
        <w:rPr>
          <w:rFonts w:ascii="Arial" w:hAnsi="Arial" w:cs="Arial"/>
          <w:b/>
          <w:bCs/>
          <w:noProof/>
          <w:sz w:val="28"/>
          <w:szCs w:val="28"/>
        </w:rPr>
      </w:pPr>
    </w:p>
    <w:p w14:paraId="7200152F" w14:textId="77777777" w:rsidR="00CA16E0" w:rsidRPr="00575E13" w:rsidRDefault="00CA16E0" w:rsidP="00575E13">
      <w:pPr>
        <w:rPr>
          <w:rFonts w:ascii="Arial" w:hAnsi="Arial" w:cs="Arial"/>
          <w:b/>
          <w:bCs/>
          <w:noProof/>
          <w:sz w:val="28"/>
          <w:szCs w:val="28"/>
        </w:rPr>
      </w:pPr>
    </w:p>
    <w:p w14:paraId="26E6794D" w14:textId="77777777" w:rsidR="00CA16E0" w:rsidRPr="00575E13" w:rsidRDefault="00CA16E0" w:rsidP="00575E13">
      <w:pPr>
        <w:rPr>
          <w:rFonts w:ascii="Arial" w:hAnsi="Arial" w:cs="Arial"/>
          <w:b/>
          <w:bCs/>
          <w:noProof/>
          <w:sz w:val="28"/>
          <w:szCs w:val="28"/>
        </w:rPr>
      </w:pPr>
    </w:p>
    <w:p w14:paraId="08CDAEB7" w14:textId="77777777" w:rsidR="00CA16E0" w:rsidRPr="00575E13" w:rsidRDefault="00CA16E0" w:rsidP="00575E13">
      <w:pPr>
        <w:rPr>
          <w:rFonts w:ascii="Arial" w:hAnsi="Arial" w:cs="Arial"/>
          <w:b/>
          <w:bCs/>
          <w:noProof/>
          <w:sz w:val="28"/>
          <w:szCs w:val="28"/>
        </w:rPr>
      </w:pPr>
    </w:p>
    <w:p w14:paraId="03329F98" w14:textId="77777777" w:rsidR="00CA16E0" w:rsidRPr="00575E13" w:rsidRDefault="00CA16E0" w:rsidP="00575E13">
      <w:pPr>
        <w:rPr>
          <w:rFonts w:ascii="Arial" w:hAnsi="Arial" w:cs="Arial"/>
          <w:b/>
          <w:bCs/>
          <w:noProof/>
          <w:sz w:val="28"/>
          <w:szCs w:val="28"/>
        </w:rPr>
      </w:pPr>
    </w:p>
    <w:p w14:paraId="3C09C134" w14:textId="77777777" w:rsidR="00CA16E0" w:rsidRPr="00575E13" w:rsidRDefault="00CA16E0" w:rsidP="00575E13">
      <w:pPr>
        <w:rPr>
          <w:rFonts w:ascii="Arial" w:hAnsi="Arial" w:cs="Arial"/>
          <w:b/>
          <w:bCs/>
          <w:noProof/>
          <w:sz w:val="28"/>
          <w:szCs w:val="28"/>
        </w:rPr>
      </w:pPr>
    </w:p>
    <w:p w14:paraId="58904FD2" w14:textId="77777777" w:rsidR="00CA16E0" w:rsidRPr="00575E13" w:rsidRDefault="00CA16E0" w:rsidP="00575E13">
      <w:pPr>
        <w:rPr>
          <w:rFonts w:ascii="Arial" w:hAnsi="Arial" w:cs="Arial"/>
          <w:b/>
          <w:bCs/>
          <w:noProof/>
          <w:sz w:val="28"/>
          <w:szCs w:val="28"/>
        </w:rPr>
      </w:pPr>
    </w:p>
    <w:p w14:paraId="130CB3C2" w14:textId="77777777" w:rsidR="00CA16E0" w:rsidRPr="00575E13" w:rsidRDefault="00CA16E0" w:rsidP="00575E13">
      <w:pPr>
        <w:rPr>
          <w:rFonts w:ascii="Arial" w:hAnsi="Arial" w:cs="Arial"/>
          <w:b/>
          <w:bCs/>
          <w:noProof/>
          <w:sz w:val="28"/>
          <w:szCs w:val="28"/>
        </w:rPr>
      </w:pPr>
    </w:p>
    <w:p w14:paraId="08DEFC21" w14:textId="76CF998C" w:rsidR="00A752AE" w:rsidRPr="00575E13" w:rsidRDefault="00FC6CA5" w:rsidP="00575E13">
      <w:pPr>
        <w:rPr>
          <w:rFonts w:ascii="Arial" w:hAnsi="Arial" w:cs="Arial"/>
          <w:b/>
          <w:bCs/>
          <w:noProof/>
          <w:sz w:val="28"/>
          <w:szCs w:val="28"/>
        </w:rPr>
      </w:pPr>
      <w:r w:rsidRPr="00575E13">
        <w:rPr>
          <w:rFonts w:ascii="Arial" w:hAnsi="Arial" w:cs="Arial"/>
          <w:b/>
          <w:bCs/>
          <w:noProof/>
          <w:sz w:val="28"/>
          <w:szCs w:val="28"/>
        </w:rPr>
        <w:t xml:space="preserve">PROPUESTA </w:t>
      </w:r>
    </w:p>
    <w:p w14:paraId="2BB1517B" w14:textId="77777777" w:rsidR="00C83DEC" w:rsidRPr="00575E13" w:rsidRDefault="00C83DEC" w:rsidP="00575E13">
      <w:pPr>
        <w:rPr>
          <w:rFonts w:ascii="Arial" w:hAnsi="Arial" w:cs="Arial"/>
          <w:b/>
          <w:bCs/>
          <w:noProof/>
          <w:sz w:val="28"/>
          <w:szCs w:val="28"/>
        </w:rPr>
      </w:pPr>
    </w:p>
    <w:p w14:paraId="3B4B7FDE" w14:textId="77777777" w:rsidR="00C83DEC" w:rsidRPr="00575E13" w:rsidRDefault="00C83DEC" w:rsidP="00575E13">
      <w:pPr>
        <w:rPr>
          <w:rFonts w:ascii="Arial" w:hAnsi="Arial" w:cs="Arial"/>
          <w:b/>
          <w:bCs/>
          <w:noProof/>
          <w:sz w:val="28"/>
          <w:szCs w:val="28"/>
        </w:rPr>
      </w:pPr>
    </w:p>
    <w:p w14:paraId="5EF98E9B" w14:textId="77777777" w:rsidR="00C83DEC" w:rsidRPr="00575E13" w:rsidRDefault="00C83DEC" w:rsidP="00575E13">
      <w:pPr>
        <w:rPr>
          <w:rFonts w:ascii="Arial" w:hAnsi="Arial" w:cs="Arial"/>
          <w:b/>
          <w:bCs/>
          <w:noProof/>
          <w:sz w:val="28"/>
          <w:szCs w:val="28"/>
        </w:rPr>
      </w:pPr>
    </w:p>
    <w:p w14:paraId="183933F3" w14:textId="77777777" w:rsidR="00C83DEC" w:rsidRPr="00575E13" w:rsidRDefault="00C83DEC" w:rsidP="00575E13">
      <w:pPr>
        <w:rPr>
          <w:rFonts w:ascii="Arial" w:hAnsi="Arial" w:cs="Arial"/>
          <w:b/>
          <w:bCs/>
          <w:noProof/>
          <w:sz w:val="28"/>
          <w:szCs w:val="28"/>
        </w:rPr>
      </w:pPr>
    </w:p>
    <w:p w14:paraId="11FC3C01" w14:textId="77777777" w:rsidR="00C83DEC" w:rsidRPr="00575E13" w:rsidRDefault="00C83DEC" w:rsidP="00575E13">
      <w:pPr>
        <w:rPr>
          <w:rFonts w:ascii="Arial" w:hAnsi="Arial" w:cs="Arial"/>
          <w:b/>
          <w:bCs/>
          <w:noProof/>
          <w:sz w:val="28"/>
          <w:szCs w:val="28"/>
        </w:rPr>
      </w:pPr>
    </w:p>
    <w:p w14:paraId="751F7B59" w14:textId="77777777" w:rsidR="00C83DEC" w:rsidRPr="00575E13" w:rsidRDefault="00C83DEC" w:rsidP="00575E13">
      <w:pPr>
        <w:rPr>
          <w:rFonts w:ascii="Arial" w:hAnsi="Arial" w:cs="Arial"/>
          <w:b/>
          <w:bCs/>
          <w:noProof/>
          <w:sz w:val="28"/>
          <w:szCs w:val="28"/>
        </w:rPr>
      </w:pPr>
    </w:p>
    <w:p w14:paraId="54539212" w14:textId="77777777" w:rsidR="00C83DEC" w:rsidRPr="00575E13" w:rsidRDefault="00C83DEC" w:rsidP="00575E13">
      <w:pPr>
        <w:rPr>
          <w:rFonts w:ascii="Arial" w:hAnsi="Arial" w:cs="Arial"/>
          <w:b/>
          <w:bCs/>
          <w:noProof/>
          <w:sz w:val="28"/>
          <w:szCs w:val="28"/>
        </w:rPr>
      </w:pPr>
    </w:p>
    <w:p w14:paraId="16D0E351" w14:textId="77777777" w:rsidR="00C83DEC" w:rsidRPr="00575E13" w:rsidRDefault="00C83DEC" w:rsidP="00575E13">
      <w:pPr>
        <w:rPr>
          <w:rFonts w:ascii="Arial" w:hAnsi="Arial" w:cs="Arial"/>
          <w:b/>
          <w:bCs/>
          <w:noProof/>
          <w:sz w:val="28"/>
          <w:szCs w:val="28"/>
        </w:rPr>
      </w:pPr>
    </w:p>
    <w:p w14:paraId="21DA455C" w14:textId="77777777" w:rsidR="00C83DEC" w:rsidRPr="00575E13" w:rsidRDefault="00C83DEC" w:rsidP="00575E13">
      <w:pPr>
        <w:rPr>
          <w:rFonts w:ascii="Arial" w:hAnsi="Arial" w:cs="Arial"/>
          <w:b/>
          <w:bCs/>
          <w:noProof/>
          <w:sz w:val="28"/>
          <w:szCs w:val="28"/>
        </w:rPr>
      </w:pPr>
    </w:p>
    <w:p w14:paraId="18450E2F" w14:textId="77777777" w:rsidR="00C83DEC" w:rsidRPr="00575E13" w:rsidRDefault="00C83DEC" w:rsidP="00575E13">
      <w:pPr>
        <w:rPr>
          <w:rFonts w:ascii="Arial" w:hAnsi="Arial" w:cs="Arial"/>
          <w:b/>
          <w:bCs/>
          <w:noProof/>
          <w:sz w:val="28"/>
          <w:szCs w:val="28"/>
        </w:rPr>
      </w:pPr>
    </w:p>
    <w:p w14:paraId="5D014085" w14:textId="77777777" w:rsidR="00C83DEC" w:rsidRPr="00575E13" w:rsidRDefault="00C83DEC" w:rsidP="00575E13">
      <w:pPr>
        <w:rPr>
          <w:rFonts w:ascii="Arial" w:hAnsi="Arial" w:cs="Arial"/>
          <w:b/>
          <w:bCs/>
          <w:noProof/>
          <w:sz w:val="28"/>
          <w:szCs w:val="28"/>
        </w:rPr>
      </w:pPr>
    </w:p>
    <w:p w14:paraId="0839BD70" w14:textId="77777777" w:rsidR="00C83DEC" w:rsidRPr="00575E13" w:rsidRDefault="00C83DEC" w:rsidP="00575E13">
      <w:pPr>
        <w:rPr>
          <w:rFonts w:ascii="Arial" w:hAnsi="Arial" w:cs="Arial"/>
          <w:b/>
          <w:bCs/>
          <w:noProof/>
          <w:sz w:val="28"/>
          <w:szCs w:val="28"/>
        </w:rPr>
      </w:pPr>
    </w:p>
    <w:p w14:paraId="6CA27E5A" w14:textId="77777777" w:rsidR="00C83DEC" w:rsidRPr="00575E13" w:rsidRDefault="00C83DEC" w:rsidP="00575E13">
      <w:pPr>
        <w:rPr>
          <w:rFonts w:ascii="Arial" w:hAnsi="Arial" w:cs="Arial"/>
          <w:b/>
          <w:bCs/>
          <w:noProof/>
          <w:sz w:val="28"/>
          <w:szCs w:val="28"/>
        </w:rPr>
      </w:pPr>
    </w:p>
    <w:p w14:paraId="24B1FBD2" w14:textId="77777777" w:rsidR="00C83DEC" w:rsidRPr="00575E13" w:rsidRDefault="00C83DEC" w:rsidP="00575E13">
      <w:pPr>
        <w:rPr>
          <w:rFonts w:ascii="Arial" w:hAnsi="Arial" w:cs="Arial"/>
          <w:b/>
          <w:bCs/>
          <w:noProof/>
          <w:sz w:val="28"/>
          <w:szCs w:val="28"/>
        </w:rPr>
      </w:pPr>
    </w:p>
    <w:p w14:paraId="0767D78E" w14:textId="77777777" w:rsidR="00C83DEC" w:rsidRPr="00575E13" w:rsidRDefault="00C83DEC" w:rsidP="00575E13">
      <w:pPr>
        <w:rPr>
          <w:rFonts w:ascii="Arial" w:hAnsi="Arial" w:cs="Arial"/>
          <w:b/>
          <w:bCs/>
          <w:noProof/>
          <w:sz w:val="28"/>
          <w:szCs w:val="28"/>
        </w:rPr>
      </w:pPr>
    </w:p>
    <w:p w14:paraId="525991DD" w14:textId="34FB459B" w:rsidR="00704E15" w:rsidRPr="00575E13" w:rsidRDefault="00704E15" w:rsidP="00575E13">
      <w:pPr>
        <w:rPr>
          <w:rFonts w:ascii="Arial" w:hAnsi="Arial" w:cs="Arial"/>
          <w:b/>
          <w:bCs/>
          <w:noProof/>
          <w:sz w:val="28"/>
          <w:szCs w:val="28"/>
        </w:rPr>
      </w:pPr>
    </w:p>
    <w:p w14:paraId="26AA145E" w14:textId="65DC1172" w:rsidR="00AA629F" w:rsidRPr="00575E13" w:rsidRDefault="00AA629F" w:rsidP="00575E13">
      <w:pPr>
        <w:rPr>
          <w:rFonts w:ascii="Arial" w:hAnsi="Arial" w:cs="Arial"/>
          <w:b/>
          <w:bCs/>
          <w:noProof/>
          <w:sz w:val="28"/>
          <w:szCs w:val="28"/>
        </w:rPr>
      </w:pPr>
    </w:p>
    <w:p w14:paraId="46961E33" w14:textId="081177ED" w:rsidR="00AA629F" w:rsidRPr="00575E13" w:rsidRDefault="00AA629F" w:rsidP="00575E13">
      <w:pPr>
        <w:rPr>
          <w:rFonts w:ascii="Arial" w:hAnsi="Arial" w:cs="Arial"/>
          <w:b/>
          <w:bCs/>
          <w:noProof/>
          <w:sz w:val="28"/>
          <w:szCs w:val="28"/>
        </w:rPr>
      </w:pPr>
    </w:p>
    <w:p w14:paraId="21327A12" w14:textId="2881B625" w:rsidR="00AA629F" w:rsidRPr="00575E13" w:rsidRDefault="00AA629F" w:rsidP="00575E13">
      <w:pPr>
        <w:rPr>
          <w:rFonts w:ascii="Arial" w:hAnsi="Arial" w:cs="Arial"/>
          <w:b/>
          <w:bCs/>
          <w:noProof/>
          <w:sz w:val="28"/>
          <w:szCs w:val="28"/>
        </w:rPr>
      </w:pPr>
    </w:p>
    <w:p w14:paraId="1335665C" w14:textId="02A4A4C0" w:rsidR="00AA629F" w:rsidRPr="00575E13" w:rsidRDefault="00AA629F" w:rsidP="00575E13">
      <w:pPr>
        <w:rPr>
          <w:rFonts w:ascii="Arial" w:hAnsi="Arial" w:cs="Arial"/>
          <w:b/>
          <w:bCs/>
          <w:noProof/>
          <w:sz w:val="28"/>
          <w:szCs w:val="28"/>
        </w:rPr>
      </w:pPr>
    </w:p>
    <w:p w14:paraId="01511E9D" w14:textId="20101DBE" w:rsidR="00AA629F" w:rsidRPr="00575E13" w:rsidRDefault="00AA629F" w:rsidP="00575E13">
      <w:pPr>
        <w:rPr>
          <w:rFonts w:ascii="Arial" w:hAnsi="Arial" w:cs="Arial"/>
          <w:b/>
          <w:bCs/>
          <w:noProof/>
          <w:sz w:val="28"/>
          <w:szCs w:val="28"/>
        </w:rPr>
      </w:pPr>
    </w:p>
    <w:p w14:paraId="2551CF0C" w14:textId="375CB34D" w:rsidR="00AA629F" w:rsidRPr="00575E13" w:rsidRDefault="00AA629F" w:rsidP="00575E13">
      <w:pPr>
        <w:rPr>
          <w:rFonts w:ascii="Arial" w:hAnsi="Arial" w:cs="Arial"/>
          <w:b/>
          <w:bCs/>
          <w:noProof/>
          <w:sz w:val="28"/>
          <w:szCs w:val="28"/>
        </w:rPr>
      </w:pPr>
    </w:p>
    <w:p w14:paraId="1905D957" w14:textId="77777777" w:rsidR="00AA629F" w:rsidRPr="00575E13" w:rsidRDefault="00AA629F" w:rsidP="00575E13">
      <w:pPr>
        <w:rPr>
          <w:rFonts w:ascii="Arial" w:hAnsi="Arial" w:cs="Arial"/>
          <w:b/>
          <w:bCs/>
          <w:noProof/>
          <w:sz w:val="28"/>
          <w:szCs w:val="28"/>
        </w:rPr>
      </w:pPr>
    </w:p>
    <w:p w14:paraId="22CEE121" w14:textId="77777777" w:rsidR="00505271" w:rsidRPr="00575E13" w:rsidRDefault="00505271" w:rsidP="00575E13">
      <w:pPr>
        <w:rPr>
          <w:rFonts w:ascii="Arial" w:hAnsi="Arial" w:cs="Arial"/>
          <w:b/>
          <w:bCs/>
          <w:noProof/>
          <w:sz w:val="28"/>
          <w:szCs w:val="28"/>
        </w:rPr>
      </w:pPr>
    </w:p>
    <w:p w14:paraId="4D8E6989" w14:textId="2914ECD8" w:rsidR="00A752AE" w:rsidRPr="00575E13" w:rsidRDefault="00FC6CA5" w:rsidP="00575E13">
      <w:pPr>
        <w:rPr>
          <w:rFonts w:ascii="Arial" w:hAnsi="Arial" w:cs="Arial"/>
          <w:b/>
          <w:bCs/>
          <w:noProof/>
          <w:sz w:val="28"/>
          <w:szCs w:val="28"/>
        </w:rPr>
      </w:pPr>
      <w:r w:rsidRPr="00575E13">
        <w:rPr>
          <w:rFonts w:ascii="Arial" w:hAnsi="Arial" w:cs="Arial"/>
          <w:b/>
          <w:bCs/>
          <w:noProof/>
          <w:sz w:val="28"/>
          <w:szCs w:val="28"/>
        </w:rPr>
        <w:t>CONCLU</w:t>
      </w:r>
      <w:r w:rsidR="00845526" w:rsidRPr="00575E13">
        <w:rPr>
          <w:rFonts w:ascii="Arial" w:hAnsi="Arial" w:cs="Arial"/>
          <w:b/>
          <w:bCs/>
          <w:noProof/>
          <w:sz w:val="28"/>
          <w:szCs w:val="28"/>
        </w:rPr>
        <w:t>S</w:t>
      </w:r>
      <w:r w:rsidRPr="00575E13">
        <w:rPr>
          <w:rFonts w:ascii="Arial" w:hAnsi="Arial" w:cs="Arial"/>
          <w:b/>
          <w:bCs/>
          <w:noProof/>
          <w:sz w:val="28"/>
          <w:szCs w:val="28"/>
        </w:rPr>
        <w:t>IONES</w:t>
      </w:r>
    </w:p>
    <w:p w14:paraId="6B738EB3" w14:textId="77777777" w:rsidR="00A752AE" w:rsidRPr="00575E13" w:rsidRDefault="00A752AE" w:rsidP="00575E13">
      <w:pPr>
        <w:jc w:val="center"/>
        <w:rPr>
          <w:rFonts w:ascii="Arial" w:hAnsi="Arial" w:cs="Arial"/>
          <w:noProof/>
          <w:sz w:val="28"/>
          <w:szCs w:val="28"/>
        </w:rPr>
      </w:pPr>
    </w:p>
    <w:p w14:paraId="4B365260" w14:textId="77777777" w:rsidR="00A752AE" w:rsidRPr="00575E13" w:rsidRDefault="00A752AE" w:rsidP="00575E13">
      <w:pPr>
        <w:jc w:val="center"/>
        <w:rPr>
          <w:rFonts w:ascii="Arial" w:hAnsi="Arial" w:cs="Arial"/>
          <w:noProof/>
          <w:sz w:val="28"/>
          <w:szCs w:val="28"/>
        </w:rPr>
      </w:pPr>
    </w:p>
    <w:p w14:paraId="181298D8" w14:textId="77777777" w:rsidR="00C83DEC" w:rsidRPr="00575E13" w:rsidRDefault="00C83DEC" w:rsidP="00575E13">
      <w:pPr>
        <w:rPr>
          <w:rFonts w:ascii="Arial" w:hAnsi="Arial" w:cs="Arial"/>
          <w:b/>
          <w:bCs/>
          <w:noProof/>
          <w:sz w:val="28"/>
          <w:szCs w:val="28"/>
        </w:rPr>
      </w:pPr>
    </w:p>
    <w:p w14:paraId="358587F7" w14:textId="77777777" w:rsidR="00C83DEC" w:rsidRPr="00575E13" w:rsidRDefault="00C83DEC" w:rsidP="00575E13">
      <w:pPr>
        <w:rPr>
          <w:rFonts w:ascii="Arial" w:hAnsi="Arial" w:cs="Arial"/>
          <w:b/>
          <w:bCs/>
          <w:noProof/>
          <w:sz w:val="28"/>
          <w:szCs w:val="28"/>
        </w:rPr>
      </w:pPr>
    </w:p>
    <w:p w14:paraId="33CCDA87" w14:textId="77777777" w:rsidR="00C83DEC" w:rsidRPr="00575E13" w:rsidRDefault="00C83DEC" w:rsidP="00575E13">
      <w:pPr>
        <w:rPr>
          <w:rFonts w:ascii="Arial" w:hAnsi="Arial" w:cs="Arial"/>
          <w:b/>
          <w:bCs/>
          <w:noProof/>
          <w:sz w:val="28"/>
          <w:szCs w:val="28"/>
        </w:rPr>
      </w:pPr>
    </w:p>
    <w:p w14:paraId="6A95C492" w14:textId="77777777" w:rsidR="00C83DEC" w:rsidRPr="00575E13" w:rsidRDefault="00C83DEC" w:rsidP="00575E13">
      <w:pPr>
        <w:rPr>
          <w:rFonts w:ascii="Arial" w:hAnsi="Arial" w:cs="Arial"/>
          <w:b/>
          <w:bCs/>
          <w:noProof/>
          <w:sz w:val="28"/>
          <w:szCs w:val="28"/>
        </w:rPr>
      </w:pPr>
    </w:p>
    <w:p w14:paraId="1CEF3130" w14:textId="77777777" w:rsidR="00C83DEC" w:rsidRPr="00575E13" w:rsidRDefault="00C83DEC" w:rsidP="00575E13">
      <w:pPr>
        <w:rPr>
          <w:rFonts w:ascii="Arial" w:hAnsi="Arial" w:cs="Arial"/>
          <w:b/>
          <w:bCs/>
          <w:noProof/>
          <w:sz w:val="28"/>
          <w:szCs w:val="28"/>
        </w:rPr>
      </w:pPr>
    </w:p>
    <w:p w14:paraId="4439244D" w14:textId="77777777" w:rsidR="00C83DEC" w:rsidRPr="00575E13" w:rsidRDefault="00C83DEC" w:rsidP="00575E13">
      <w:pPr>
        <w:rPr>
          <w:rFonts w:ascii="Arial" w:hAnsi="Arial" w:cs="Arial"/>
          <w:b/>
          <w:bCs/>
          <w:noProof/>
          <w:sz w:val="28"/>
          <w:szCs w:val="28"/>
        </w:rPr>
      </w:pPr>
    </w:p>
    <w:p w14:paraId="2B7F1704" w14:textId="77777777" w:rsidR="00C83DEC" w:rsidRPr="00575E13" w:rsidRDefault="00C83DEC" w:rsidP="00575E13">
      <w:pPr>
        <w:rPr>
          <w:rFonts w:ascii="Arial" w:hAnsi="Arial" w:cs="Arial"/>
          <w:b/>
          <w:bCs/>
          <w:noProof/>
          <w:sz w:val="28"/>
          <w:szCs w:val="28"/>
        </w:rPr>
      </w:pPr>
    </w:p>
    <w:p w14:paraId="0F418268" w14:textId="77777777" w:rsidR="00C83DEC" w:rsidRPr="00575E13" w:rsidRDefault="00C83DEC" w:rsidP="00575E13">
      <w:pPr>
        <w:rPr>
          <w:rFonts w:ascii="Arial" w:hAnsi="Arial" w:cs="Arial"/>
          <w:b/>
          <w:bCs/>
          <w:noProof/>
          <w:sz w:val="28"/>
          <w:szCs w:val="28"/>
        </w:rPr>
      </w:pPr>
    </w:p>
    <w:p w14:paraId="7F5F6CD5" w14:textId="77777777" w:rsidR="00C83DEC" w:rsidRPr="00575E13" w:rsidRDefault="00C83DEC" w:rsidP="00575E13">
      <w:pPr>
        <w:rPr>
          <w:rFonts w:ascii="Arial" w:hAnsi="Arial" w:cs="Arial"/>
          <w:b/>
          <w:bCs/>
          <w:noProof/>
          <w:sz w:val="28"/>
          <w:szCs w:val="28"/>
        </w:rPr>
      </w:pPr>
    </w:p>
    <w:p w14:paraId="2B7A6DD9" w14:textId="77777777" w:rsidR="00C83DEC" w:rsidRPr="00575E13" w:rsidRDefault="00C83DEC" w:rsidP="00575E13">
      <w:pPr>
        <w:rPr>
          <w:rFonts w:ascii="Arial" w:hAnsi="Arial" w:cs="Arial"/>
          <w:b/>
          <w:bCs/>
          <w:noProof/>
          <w:sz w:val="28"/>
          <w:szCs w:val="28"/>
        </w:rPr>
      </w:pPr>
    </w:p>
    <w:p w14:paraId="0AC4A5FC" w14:textId="77777777" w:rsidR="00C83DEC" w:rsidRPr="00575E13" w:rsidRDefault="00C83DEC" w:rsidP="00575E13">
      <w:pPr>
        <w:rPr>
          <w:rFonts w:ascii="Arial" w:hAnsi="Arial" w:cs="Arial"/>
          <w:b/>
          <w:bCs/>
          <w:noProof/>
          <w:sz w:val="28"/>
          <w:szCs w:val="28"/>
        </w:rPr>
      </w:pPr>
    </w:p>
    <w:p w14:paraId="38715246" w14:textId="77777777" w:rsidR="00C83DEC" w:rsidRPr="00575E13" w:rsidRDefault="00C83DEC" w:rsidP="00575E13">
      <w:pPr>
        <w:rPr>
          <w:rFonts w:ascii="Arial" w:hAnsi="Arial" w:cs="Arial"/>
          <w:b/>
          <w:bCs/>
          <w:noProof/>
          <w:sz w:val="28"/>
          <w:szCs w:val="28"/>
        </w:rPr>
      </w:pPr>
    </w:p>
    <w:p w14:paraId="1052D903" w14:textId="77777777" w:rsidR="00C83DEC" w:rsidRPr="00575E13" w:rsidRDefault="00C83DEC" w:rsidP="00575E13">
      <w:pPr>
        <w:rPr>
          <w:rFonts w:ascii="Arial" w:hAnsi="Arial" w:cs="Arial"/>
          <w:b/>
          <w:bCs/>
          <w:noProof/>
          <w:sz w:val="28"/>
          <w:szCs w:val="28"/>
        </w:rPr>
      </w:pPr>
    </w:p>
    <w:p w14:paraId="44C8FB9B" w14:textId="513D9C48" w:rsidR="00C83DEC" w:rsidRPr="00575E13" w:rsidRDefault="00C83DEC" w:rsidP="00575E13">
      <w:pPr>
        <w:rPr>
          <w:rFonts w:ascii="Arial" w:hAnsi="Arial" w:cs="Arial"/>
          <w:b/>
          <w:bCs/>
          <w:noProof/>
          <w:sz w:val="28"/>
          <w:szCs w:val="28"/>
        </w:rPr>
      </w:pPr>
    </w:p>
    <w:p w14:paraId="631A38B0" w14:textId="1C057AF0" w:rsidR="00D2652A" w:rsidRPr="00575E13" w:rsidRDefault="00D2652A" w:rsidP="00575E13">
      <w:pPr>
        <w:rPr>
          <w:rFonts w:ascii="Arial" w:hAnsi="Arial" w:cs="Arial"/>
          <w:b/>
          <w:bCs/>
          <w:noProof/>
          <w:sz w:val="28"/>
          <w:szCs w:val="28"/>
        </w:rPr>
      </w:pPr>
    </w:p>
    <w:p w14:paraId="44818535" w14:textId="77777777" w:rsidR="00B51A07" w:rsidRDefault="00B51A07" w:rsidP="00575E13">
      <w:pPr>
        <w:rPr>
          <w:rFonts w:ascii="Arial" w:hAnsi="Arial" w:cs="Arial"/>
          <w:b/>
          <w:bCs/>
          <w:noProof/>
          <w:sz w:val="28"/>
          <w:szCs w:val="28"/>
        </w:rPr>
      </w:pPr>
    </w:p>
    <w:p w14:paraId="7E8FDE76" w14:textId="77777777" w:rsidR="00B51A07" w:rsidRDefault="00B51A07" w:rsidP="00575E13">
      <w:pPr>
        <w:rPr>
          <w:rFonts w:ascii="Arial" w:hAnsi="Arial" w:cs="Arial"/>
          <w:b/>
          <w:bCs/>
          <w:noProof/>
          <w:sz w:val="28"/>
          <w:szCs w:val="28"/>
        </w:rPr>
      </w:pPr>
    </w:p>
    <w:p w14:paraId="39B5BCB7" w14:textId="77777777" w:rsidR="00B51A07" w:rsidRDefault="00B51A07" w:rsidP="00575E13">
      <w:pPr>
        <w:rPr>
          <w:rFonts w:ascii="Arial" w:hAnsi="Arial" w:cs="Arial"/>
          <w:b/>
          <w:bCs/>
          <w:noProof/>
          <w:sz w:val="28"/>
          <w:szCs w:val="28"/>
        </w:rPr>
      </w:pPr>
    </w:p>
    <w:p w14:paraId="76166EE9" w14:textId="77777777" w:rsidR="00B51A07" w:rsidRDefault="00B51A07" w:rsidP="00575E13">
      <w:pPr>
        <w:rPr>
          <w:rFonts w:ascii="Arial" w:hAnsi="Arial" w:cs="Arial"/>
          <w:b/>
          <w:bCs/>
          <w:noProof/>
          <w:sz w:val="28"/>
          <w:szCs w:val="28"/>
        </w:rPr>
      </w:pPr>
    </w:p>
    <w:p w14:paraId="15A43416" w14:textId="77777777" w:rsidR="00B51A07" w:rsidRDefault="00B51A07" w:rsidP="00575E13">
      <w:pPr>
        <w:rPr>
          <w:rFonts w:ascii="Arial" w:hAnsi="Arial" w:cs="Arial"/>
          <w:b/>
          <w:bCs/>
          <w:noProof/>
          <w:sz w:val="28"/>
          <w:szCs w:val="28"/>
        </w:rPr>
      </w:pPr>
    </w:p>
    <w:p w14:paraId="10EDB68B" w14:textId="77777777" w:rsidR="00B51A07" w:rsidRDefault="00B51A07" w:rsidP="00575E13">
      <w:pPr>
        <w:rPr>
          <w:rFonts w:ascii="Arial" w:hAnsi="Arial" w:cs="Arial"/>
          <w:b/>
          <w:bCs/>
          <w:noProof/>
          <w:sz w:val="28"/>
          <w:szCs w:val="28"/>
        </w:rPr>
      </w:pPr>
    </w:p>
    <w:p w14:paraId="2F789805" w14:textId="727F18F7" w:rsidR="00A752AE" w:rsidRPr="00957863" w:rsidRDefault="002441A7" w:rsidP="00575E13">
      <w:pPr>
        <w:rPr>
          <w:rFonts w:ascii="Arial" w:hAnsi="Arial" w:cs="Arial"/>
          <w:b/>
          <w:bCs/>
          <w:noProof/>
          <w:sz w:val="28"/>
          <w:szCs w:val="28"/>
        </w:rPr>
      </w:pPr>
      <w:r w:rsidRPr="00957863">
        <w:rPr>
          <w:rFonts w:ascii="Arial" w:hAnsi="Arial" w:cs="Arial"/>
          <w:b/>
          <w:bCs/>
          <w:noProof/>
          <w:sz w:val="28"/>
          <w:szCs w:val="28"/>
        </w:rPr>
        <w:lastRenderedPageBreak/>
        <w:t xml:space="preserve">BIBLIOGRAFIA </w:t>
      </w:r>
    </w:p>
    <w:sdt>
      <w:sdtPr>
        <w:rPr>
          <w:rFonts w:asciiTheme="minorHAnsi" w:eastAsiaTheme="minorHAnsi" w:hAnsiTheme="minorHAnsi" w:cstheme="minorBidi"/>
          <w:color w:val="auto"/>
          <w:sz w:val="22"/>
          <w:szCs w:val="22"/>
          <w:lang w:val="es-ES" w:eastAsia="en-US"/>
        </w:rPr>
        <w:id w:val="-556011170"/>
        <w:docPartObj>
          <w:docPartGallery w:val="Bibliographies"/>
          <w:docPartUnique/>
        </w:docPartObj>
      </w:sdtPr>
      <w:sdtEndPr>
        <w:rPr>
          <w:rFonts w:ascii="Arial" w:hAnsi="Arial" w:cs="Arial"/>
          <w:bCs/>
          <w:noProof/>
          <w:sz w:val="24"/>
          <w:szCs w:val="28"/>
          <w:lang w:val="es-MX"/>
        </w:rPr>
      </w:sdtEndPr>
      <w:sdtContent>
        <w:p w14:paraId="7D8E5FC2" w14:textId="77777777" w:rsidR="0005308A" w:rsidRDefault="0005308A" w:rsidP="00575E13">
          <w:pPr>
            <w:pStyle w:val="Ttulo1"/>
            <w:spacing w:before="0" w:after="160"/>
          </w:pPr>
        </w:p>
        <w:sdt>
          <w:sdtPr>
            <w:id w:val="111145805"/>
            <w:bibliography/>
          </w:sdtPr>
          <w:sdtEndPr>
            <w:rPr>
              <w:rFonts w:ascii="Arial" w:hAnsi="Arial" w:cs="Arial"/>
              <w:bCs/>
              <w:noProof/>
              <w:sz w:val="24"/>
              <w:szCs w:val="28"/>
            </w:rPr>
          </w:sdtEndPr>
          <w:sdtContent>
            <w:p w14:paraId="3382CC9B" w14:textId="40725C66" w:rsidR="00903858" w:rsidRDefault="0005308A" w:rsidP="00903858">
              <w:pPr>
                <w:pStyle w:val="Bibliografa"/>
                <w:ind w:left="720" w:hanging="720"/>
                <w:rPr>
                  <w:noProof/>
                  <w:sz w:val="24"/>
                  <w:szCs w:val="24"/>
                </w:rPr>
              </w:pPr>
              <w:r>
                <w:fldChar w:fldCharType="begin"/>
              </w:r>
              <w:r>
                <w:instrText>BIBLIOGRAPHY</w:instrText>
              </w:r>
              <w:r>
                <w:fldChar w:fldCharType="separate"/>
              </w:r>
            </w:p>
            <w:p w14:paraId="3BF017F2" w14:textId="77777777" w:rsidR="00903858" w:rsidRDefault="00903858" w:rsidP="00903858">
              <w:pPr>
                <w:pStyle w:val="Bibliografa"/>
                <w:ind w:left="720" w:hanging="720"/>
                <w:rPr>
                  <w:noProof/>
                </w:rPr>
              </w:pPr>
              <w:r>
                <w:rPr>
                  <w:noProof/>
                </w:rPr>
                <w:t>American Cancer Society. . (2019). Detección y diagnóstico temprano del cáncer de mama.</w:t>
              </w:r>
            </w:p>
            <w:p w14:paraId="04D37D41" w14:textId="77777777" w:rsidR="00903858" w:rsidRDefault="00903858" w:rsidP="00903858">
              <w:pPr>
                <w:pStyle w:val="Bibliografa"/>
                <w:ind w:left="720" w:hanging="720"/>
                <w:rPr>
                  <w:noProof/>
                </w:rPr>
              </w:pPr>
              <w:r w:rsidRPr="00903858">
                <w:rPr>
                  <w:noProof/>
                  <w:lang w:val="en-GB"/>
                </w:rPr>
                <w:t xml:space="preserve">American College of Obstetricians and Gynecologists. </w:t>
              </w:r>
              <w:r>
                <w:rPr>
                  <w:noProof/>
                </w:rPr>
                <w:t>(2017).</w:t>
              </w:r>
            </w:p>
            <w:p w14:paraId="4078CE07" w14:textId="77777777" w:rsidR="00903858" w:rsidRDefault="00903858" w:rsidP="00903858">
              <w:pPr>
                <w:pStyle w:val="Bibliografa"/>
                <w:ind w:left="720" w:hanging="720"/>
                <w:rPr>
                  <w:noProof/>
                </w:rPr>
              </w:pPr>
              <w:r>
                <w:rPr>
                  <w:noProof/>
                </w:rPr>
                <w:t xml:space="preserve">Arias, N. (19 de octubre de 2021). Mató cáncer de mama en 6 años a 769 mujeres y 10 hombres en Tabasco. </w:t>
              </w:r>
              <w:r>
                <w:rPr>
                  <w:i/>
                  <w:iCs/>
                  <w:noProof/>
                </w:rPr>
                <w:t>Heraldo de Tabasco</w:t>
              </w:r>
              <w:r>
                <w:rPr>
                  <w:noProof/>
                </w:rPr>
                <w:t>.</w:t>
              </w:r>
            </w:p>
            <w:p w14:paraId="7584AAD9" w14:textId="77777777" w:rsidR="00903858" w:rsidRDefault="00903858" w:rsidP="00903858">
              <w:pPr>
                <w:pStyle w:val="Bibliografa"/>
                <w:ind w:left="720" w:hanging="720"/>
                <w:rPr>
                  <w:noProof/>
                </w:rPr>
              </w:pPr>
              <w:r>
                <w:rPr>
                  <w:noProof/>
                </w:rPr>
                <w:t xml:space="preserve">Barrantes, R. (2014). </w:t>
              </w:r>
              <w:r>
                <w:rPr>
                  <w:i/>
                  <w:iCs/>
                  <w:noProof/>
                </w:rPr>
                <w:t>Investigación, Un camino al conocimiento, Un Enfoque Cualitativo, Cuantitativo y Mixto.</w:t>
              </w:r>
              <w:r>
                <w:rPr>
                  <w:noProof/>
                </w:rPr>
                <w:t xml:space="preserve"> San José, Costa Rica: EUNED.</w:t>
              </w:r>
            </w:p>
            <w:p w14:paraId="7D9B2B88" w14:textId="77777777" w:rsidR="00903858" w:rsidRDefault="00903858" w:rsidP="00903858">
              <w:pPr>
                <w:pStyle w:val="Bibliografa"/>
                <w:ind w:left="720" w:hanging="720"/>
                <w:rPr>
                  <w:noProof/>
                </w:rPr>
              </w:pPr>
              <w:r>
                <w:rPr>
                  <w:noProof/>
                </w:rPr>
                <w:t>Bawman, G. B. (2011). Métodos de Investigación . Mexico, D.F.</w:t>
              </w:r>
            </w:p>
            <w:p w14:paraId="44E20567" w14:textId="77777777" w:rsidR="00903858" w:rsidRDefault="00903858" w:rsidP="00903858">
              <w:pPr>
                <w:pStyle w:val="Bibliografa"/>
                <w:ind w:left="720" w:hanging="720"/>
                <w:rPr>
                  <w:noProof/>
                </w:rPr>
              </w:pPr>
              <w:r>
                <w:rPr>
                  <w:noProof/>
                </w:rPr>
                <w:t>Breastcancer.org. (2022). Autoexploración de mamas.</w:t>
              </w:r>
            </w:p>
            <w:p w14:paraId="2DF62A25" w14:textId="5D86F11A" w:rsidR="00903858" w:rsidRDefault="00903858" w:rsidP="00903858">
              <w:pPr>
                <w:pStyle w:val="Bibliografa"/>
                <w:ind w:left="720" w:hanging="720"/>
                <w:rPr>
                  <w:noProof/>
                </w:rPr>
              </w:pPr>
              <w:r>
                <w:rPr>
                  <w:noProof/>
                </w:rPr>
                <w:t>Cirugias de las mamas.com. (2017). Anatomia de las mamas.</w:t>
              </w:r>
            </w:p>
            <w:p w14:paraId="1CDC50A2" w14:textId="2DD6EE3C" w:rsidR="00B51A07" w:rsidRPr="00B51A07" w:rsidRDefault="00B51A07" w:rsidP="00B51A07">
              <w:pPr>
                <w:pStyle w:val="Bibliografa"/>
                <w:ind w:left="720" w:hanging="720"/>
                <w:rPr>
                  <w:noProof/>
                  <w:sz w:val="24"/>
                  <w:szCs w:val="24"/>
                </w:rPr>
              </w:pPr>
              <w:r>
                <w:rPr>
                  <w:noProof/>
                </w:rPr>
                <w:t xml:space="preserve">División de Prevención y Control del Cáncer, Centros para el Control y la Prevención de Enfermedades. (2022). ¿Cuáles son los factores de riesgo del cáncer de mama? </w:t>
              </w:r>
              <w:r>
                <w:rPr>
                  <w:i/>
                  <w:iCs/>
                  <w:noProof/>
                </w:rPr>
                <w:t>Centros para el control y Prevención de enfermedades</w:t>
              </w:r>
              <w:r>
                <w:rPr>
                  <w:noProof/>
                </w:rPr>
                <w:t>.</w:t>
              </w:r>
            </w:p>
            <w:p w14:paraId="57BB8C3B" w14:textId="77777777" w:rsidR="00903858" w:rsidRDefault="00903858" w:rsidP="00903858">
              <w:pPr>
                <w:pStyle w:val="Bibliografa"/>
                <w:ind w:left="720" w:hanging="720"/>
                <w:rPr>
                  <w:noProof/>
                </w:rPr>
              </w:pPr>
              <w:r>
                <w:rPr>
                  <w:noProof/>
                </w:rPr>
                <w:t>GEICAM Investigación en cancer de mama. (2000). ¿Qué es un estadio?</w:t>
              </w:r>
            </w:p>
            <w:p w14:paraId="50FF9584" w14:textId="77777777" w:rsidR="00903858" w:rsidRDefault="00903858" w:rsidP="00903858">
              <w:pPr>
                <w:pStyle w:val="Bibliografa"/>
                <w:ind w:left="720" w:hanging="720"/>
                <w:rPr>
                  <w:noProof/>
                </w:rPr>
              </w:pPr>
              <w:r>
                <w:rPr>
                  <w:noProof/>
                </w:rPr>
                <w:t xml:space="preserve">IMMS. (2022). </w:t>
              </w:r>
              <w:r>
                <w:rPr>
                  <w:i/>
                  <w:iCs/>
                  <w:noProof/>
                </w:rPr>
                <w:t>Epidemiología del cáncer de mama.</w:t>
              </w:r>
              <w:r>
                <w:rPr>
                  <w:noProof/>
                </w:rPr>
                <w:t xml:space="preserve"> México.</w:t>
              </w:r>
            </w:p>
            <w:p w14:paraId="7817B9DF" w14:textId="77777777" w:rsidR="00903858" w:rsidRDefault="00903858" w:rsidP="00903858">
              <w:pPr>
                <w:pStyle w:val="Bibliografa"/>
                <w:ind w:left="720" w:hanging="720"/>
                <w:rPr>
                  <w:noProof/>
                </w:rPr>
              </w:pPr>
              <w:r>
                <w:rPr>
                  <w:noProof/>
                </w:rPr>
                <w:t>IMSS. (2015). La autoexploración.</w:t>
              </w:r>
            </w:p>
            <w:p w14:paraId="4142A6CF" w14:textId="77777777" w:rsidR="00903858" w:rsidRDefault="00903858" w:rsidP="00903858">
              <w:pPr>
                <w:pStyle w:val="Bibliografa"/>
                <w:ind w:left="720" w:hanging="720"/>
                <w:rPr>
                  <w:noProof/>
                </w:rPr>
              </w:pPr>
              <w:r>
                <w:rPr>
                  <w:noProof/>
                </w:rPr>
                <w:t>Mayo Clinic. (2022). Cáncer de mama.</w:t>
              </w:r>
            </w:p>
            <w:p w14:paraId="35062459" w14:textId="77777777" w:rsidR="00903858" w:rsidRDefault="00903858" w:rsidP="00903858">
              <w:pPr>
                <w:pStyle w:val="Bibliografa"/>
                <w:ind w:left="720" w:hanging="720"/>
                <w:rPr>
                  <w:noProof/>
                </w:rPr>
              </w:pPr>
              <w:r>
                <w:rPr>
                  <w:noProof/>
                </w:rPr>
                <w:t>Monje, C. (2011). Metodología de la investigación cuantitativa y cualitativa. Guía didáctica.</w:t>
              </w:r>
            </w:p>
            <w:p w14:paraId="47AD394E" w14:textId="77777777" w:rsidR="00903858" w:rsidRDefault="00903858" w:rsidP="00903858">
              <w:pPr>
                <w:pStyle w:val="Bibliografa"/>
                <w:ind w:left="720" w:hanging="720"/>
                <w:rPr>
                  <w:noProof/>
                </w:rPr>
              </w:pPr>
              <w:r>
                <w:rPr>
                  <w:noProof/>
                </w:rPr>
                <w:t>Muñoz, C. (1998). Cómo elaborar y asesorar una investigación de tesis. México, D.F: Pearson Educación.</w:t>
              </w:r>
            </w:p>
            <w:p w14:paraId="5B7C5068" w14:textId="77777777" w:rsidR="00903858" w:rsidRDefault="00903858" w:rsidP="00903858">
              <w:pPr>
                <w:pStyle w:val="Bibliografa"/>
                <w:ind w:left="720" w:hanging="720"/>
                <w:rPr>
                  <w:noProof/>
                </w:rPr>
              </w:pPr>
              <w:r>
                <w:rPr>
                  <w:noProof/>
                </w:rPr>
                <w:t>National Breast Cancer Foundation. (2021). AUTOEXAMEN DE MAMAS.</w:t>
              </w:r>
            </w:p>
            <w:p w14:paraId="4B259546" w14:textId="77777777" w:rsidR="00903858" w:rsidRDefault="00903858" w:rsidP="00903858">
              <w:pPr>
                <w:pStyle w:val="Bibliografa"/>
                <w:ind w:left="720" w:hanging="720"/>
                <w:rPr>
                  <w:noProof/>
                </w:rPr>
              </w:pPr>
              <w:r>
                <w:rPr>
                  <w:noProof/>
                </w:rPr>
                <w:t xml:space="preserve">OMS. (2021). </w:t>
              </w:r>
              <w:r>
                <w:rPr>
                  <w:i/>
                  <w:iCs/>
                  <w:noProof/>
                </w:rPr>
                <w:t>Cáncer de mama datos y cifras.</w:t>
              </w:r>
              <w:r>
                <w:rPr>
                  <w:noProof/>
                </w:rPr>
                <w:t xml:space="preserve"> </w:t>
              </w:r>
            </w:p>
            <w:p w14:paraId="7BDC830E" w14:textId="77777777" w:rsidR="00903858" w:rsidRDefault="00903858" w:rsidP="00903858">
              <w:pPr>
                <w:pStyle w:val="Bibliografa"/>
                <w:ind w:left="720" w:hanging="720"/>
                <w:rPr>
                  <w:noProof/>
                </w:rPr>
              </w:pPr>
              <w:r>
                <w:rPr>
                  <w:noProof/>
                </w:rPr>
                <w:t xml:space="preserve">OPS Y OMS. (2015). </w:t>
              </w:r>
              <w:r>
                <w:rPr>
                  <w:i/>
                  <w:iCs/>
                  <w:noProof/>
                </w:rPr>
                <w:t>Cáncer de mama: Hojas informativas para los profesionales de salud.</w:t>
              </w:r>
              <w:r>
                <w:rPr>
                  <w:noProof/>
                </w:rPr>
                <w:t xml:space="preserve"> 525 Twenty-third Street, N.W., Washington, D.C. 20037, United States of America: Oficina Regional para las Américas de la Organización Mundial de la Salud.</w:t>
              </w:r>
            </w:p>
            <w:p w14:paraId="559CAE1D" w14:textId="77777777" w:rsidR="00903858" w:rsidRDefault="00903858" w:rsidP="00903858">
              <w:pPr>
                <w:pStyle w:val="Bibliografa"/>
                <w:ind w:left="720" w:hanging="720"/>
                <w:rPr>
                  <w:noProof/>
                </w:rPr>
              </w:pPr>
              <w:r>
                <w:rPr>
                  <w:noProof/>
                </w:rPr>
                <w:t xml:space="preserve">Pérez, J. (4 de febero de 2022). Tabasco, tercer lugar en muertes por cáncer de mama. </w:t>
              </w:r>
              <w:r>
                <w:rPr>
                  <w:i/>
                  <w:iCs/>
                  <w:noProof/>
                </w:rPr>
                <w:t>El Heraldo de Tabasco</w:t>
              </w:r>
              <w:r>
                <w:rPr>
                  <w:noProof/>
                </w:rPr>
                <w:t>.</w:t>
              </w:r>
            </w:p>
            <w:p w14:paraId="76D07C74" w14:textId="77777777" w:rsidR="00903858" w:rsidRDefault="00903858" w:rsidP="00903858">
              <w:pPr>
                <w:pStyle w:val="Bibliografa"/>
                <w:ind w:left="720" w:hanging="720"/>
                <w:rPr>
                  <w:noProof/>
                </w:rPr>
              </w:pPr>
              <w:r>
                <w:rPr>
                  <w:noProof/>
                </w:rPr>
                <w:t xml:space="preserve">Ponce, R. S. (2009). AUTOEXAMEN DE MAMA: UN IMPORTANTE INSTRUMENTO DE PREVENCIÓN DEL CANCER DE MAMA EN ATENCION PRIMARIA DE SALUD. </w:t>
              </w:r>
              <w:r>
                <w:rPr>
                  <w:i/>
                  <w:iCs/>
                  <w:noProof/>
                </w:rPr>
                <w:t>REVISTA HABANERA DE CIENCIAS MÉDICAS</w:t>
              </w:r>
              <w:r>
                <w:rPr>
                  <w:noProof/>
                </w:rPr>
                <w:t>.</w:t>
              </w:r>
            </w:p>
            <w:p w14:paraId="374359E3" w14:textId="77777777" w:rsidR="00903858" w:rsidRDefault="00903858" w:rsidP="00903858">
              <w:pPr>
                <w:pStyle w:val="Bibliografa"/>
                <w:ind w:left="720" w:hanging="720"/>
                <w:rPr>
                  <w:noProof/>
                </w:rPr>
              </w:pPr>
              <w:r>
                <w:rPr>
                  <w:noProof/>
                </w:rPr>
                <w:lastRenderedPageBreak/>
                <w:t xml:space="preserve">Saslow D, H. J. (2004). Exploración clínica de las mamas: recomendaciones prácticas para optimizar el rendimiento y la notificación. </w:t>
              </w:r>
              <w:r>
                <w:rPr>
                  <w:i/>
                  <w:iCs/>
                  <w:noProof/>
                </w:rPr>
                <w:t>PUB MED</w:t>
              </w:r>
              <w:r>
                <w:rPr>
                  <w:noProof/>
                </w:rPr>
                <w:t>.</w:t>
              </w:r>
            </w:p>
            <w:p w14:paraId="2DDC3B19" w14:textId="77777777" w:rsidR="00903858" w:rsidRDefault="00903858" w:rsidP="00903858">
              <w:pPr>
                <w:pStyle w:val="Bibliografa"/>
                <w:ind w:left="720" w:hanging="720"/>
                <w:rPr>
                  <w:noProof/>
                </w:rPr>
              </w:pPr>
              <w:r>
                <w:rPr>
                  <w:i/>
                  <w:iCs/>
                  <w:noProof/>
                </w:rPr>
                <w:t>SEGOB.</w:t>
              </w:r>
              <w:r>
                <w:rPr>
                  <w:noProof/>
                </w:rPr>
                <w:t xml:space="preserve"> (09 de 06 de 2011). Obtenido de https://dof.gob.mx/nota_detalle.php?codigo=5194157&amp;fecha=09/06/2011#gsc.tab=0</w:t>
              </w:r>
            </w:p>
            <w:p w14:paraId="74D3FB8E" w14:textId="77777777" w:rsidR="00903858" w:rsidRPr="00903858" w:rsidRDefault="00903858" w:rsidP="00903858">
              <w:pPr>
                <w:pStyle w:val="Bibliografa"/>
                <w:ind w:left="720" w:hanging="720"/>
                <w:rPr>
                  <w:noProof/>
                  <w:lang w:val="en-GB"/>
                </w:rPr>
              </w:pPr>
              <w:r>
                <w:rPr>
                  <w:noProof/>
                </w:rPr>
                <w:t xml:space="preserve">Tamayo, M. (2006). </w:t>
              </w:r>
              <w:r>
                <w:rPr>
                  <w:i/>
                  <w:iCs/>
                  <w:noProof/>
                </w:rPr>
                <w:t>Técnicas de Investigación.</w:t>
              </w:r>
              <w:r>
                <w:rPr>
                  <w:noProof/>
                </w:rPr>
                <w:t xml:space="preserve"> </w:t>
              </w:r>
              <w:r w:rsidRPr="00903858">
                <w:rPr>
                  <w:noProof/>
                  <w:lang w:val="en-GB"/>
                </w:rPr>
                <w:t>México: Mc Graw Hill.</w:t>
              </w:r>
            </w:p>
            <w:p w14:paraId="03666FC0" w14:textId="77777777" w:rsidR="00903858" w:rsidRDefault="00903858" w:rsidP="00903858">
              <w:pPr>
                <w:pStyle w:val="Bibliografa"/>
                <w:ind w:left="720" w:hanging="720"/>
                <w:rPr>
                  <w:noProof/>
                </w:rPr>
              </w:pPr>
              <w:r w:rsidRPr="00903858">
                <w:rPr>
                  <w:noProof/>
                  <w:lang w:val="en-GB"/>
                </w:rPr>
                <w:t xml:space="preserve">The American Cancer Society medical and editorial content team. </w:t>
              </w:r>
              <w:r>
                <w:rPr>
                  <w:noProof/>
                </w:rPr>
                <w:t xml:space="preserve">(2022). Detección y diagnóstico temprano del cáncer de mama. </w:t>
              </w:r>
              <w:r>
                <w:rPr>
                  <w:i/>
                  <w:iCs/>
                  <w:noProof/>
                </w:rPr>
                <w:t>Cancer Society</w:t>
              </w:r>
              <w:r>
                <w:rPr>
                  <w:noProof/>
                </w:rPr>
                <w:t>.</w:t>
              </w:r>
            </w:p>
            <w:p w14:paraId="0BD9C14A" w14:textId="77777777" w:rsidR="00903858" w:rsidRDefault="00903858" w:rsidP="00903858">
              <w:pPr>
                <w:pStyle w:val="Bibliografa"/>
                <w:ind w:left="720" w:hanging="720"/>
                <w:rPr>
                  <w:noProof/>
                </w:rPr>
              </w:pPr>
              <w:r>
                <w:rPr>
                  <w:noProof/>
                </w:rPr>
                <w:t>World Health Organization. . (2016). Detección de Cáncer.</w:t>
              </w:r>
            </w:p>
            <w:p w14:paraId="68EB45F1" w14:textId="0676496E" w:rsidR="0005308A" w:rsidRPr="00173D50" w:rsidRDefault="0005308A" w:rsidP="00903858">
              <w:pPr>
                <w:rPr>
                  <w:rFonts w:ascii="Arial" w:hAnsi="Arial" w:cs="Arial"/>
                  <w:bCs/>
                  <w:noProof/>
                  <w:sz w:val="24"/>
                  <w:szCs w:val="28"/>
                </w:rPr>
              </w:pPr>
              <w:r>
                <w:rPr>
                  <w:b/>
                  <w:bCs/>
                </w:rPr>
                <w:fldChar w:fldCharType="end"/>
              </w:r>
            </w:p>
            <w:p w14:paraId="24E71295" w14:textId="77777777" w:rsidR="0005308A" w:rsidRPr="00173D50" w:rsidRDefault="0005308A" w:rsidP="00575E13">
              <w:pPr>
                <w:rPr>
                  <w:rFonts w:ascii="Arial" w:hAnsi="Arial" w:cs="Arial"/>
                  <w:bCs/>
                  <w:noProof/>
                  <w:sz w:val="24"/>
                  <w:szCs w:val="28"/>
                </w:rPr>
              </w:pPr>
            </w:p>
            <w:p w14:paraId="4D6E2A61" w14:textId="165CA7C7" w:rsidR="00F103C4" w:rsidRDefault="00F103C4" w:rsidP="00575E13">
              <w:pPr>
                <w:rPr>
                  <w:rFonts w:ascii="Times New Roman" w:hAnsi="Times New Roman" w:cs="Times New Roman"/>
                  <w:b/>
                  <w:bCs/>
                  <w:noProof/>
                  <w:sz w:val="28"/>
                  <w:szCs w:val="28"/>
                </w:rPr>
              </w:pPr>
            </w:p>
            <w:p w14:paraId="77E82F61" w14:textId="77777777" w:rsidR="00A752AE" w:rsidRDefault="00A752AE" w:rsidP="00575E13">
              <w:pPr>
                <w:jc w:val="center"/>
                <w:rPr>
                  <w:rFonts w:ascii="Times New Roman" w:hAnsi="Times New Roman" w:cs="Times New Roman"/>
                  <w:noProof/>
                  <w:sz w:val="28"/>
                  <w:szCs w:val="28"/>
                </w:rPr>
              </w:pPr>
            </w:p>
            <w:p w14:paraId="216EA270" w14:textId="77777777" w:rsidR="00A752AE" w:rsidRDefault="00A752AE" w:rsidP="00575E13">
              <w:pPr>
                <w:jc w:val="center"/>
                <w:rPr>
                  <w:rFonts w:ascii="Times New Roman" w:hAnsi="Times New Roman" w:cs="Times New Roman"/>
                  <w:noProof/>
                  <w:sz w:val="28"/>
                  <w:szCs w:val="28"/>
                </w:rPr>
              </w:pPr>
            </w:p>
            <w:p w14:paraId="2C5A6274" w14:textId="77777777" w:rsidR="00A752AE" w:rsidRDefault="00A752AE" w:rsidP="00575E13">
              <w:pPr>
                <w:jc w:val="center"/>
                <w:rPr>
                  <w:rFonts w:ascii="Times New Roman" w:hAnsi="Times New Roman" w:cs="Times New Roman"/>
                  <w:noProof/>
                  <w:sz w:val="28"/>
                  <w:szCs w:val="28"/>
                </w:rPr>
              </w:pPr>
            </w:p>
            <w:p w14:paraId="227FC5B9" w14:textId="77777777" w:rsidR="00A752AE" w:rsidRDefault="00A752AE" w:rsidP="00575E13">
              <w:pPr>
                <w:jc w:val="center"/>
                <w:rPr>
                  <w:rFonts w:ascii="Times New Roman" w:hAnsi="Times New Roman" w:cs="Times New Roman"/>
                  <w:noProof/>
                  <w:sz w:val="28"/>
                  <w:szCs w:val="28"/>
                </w:rPr>
              </w:pPr>
            </w:p>
            <w:p w14:paraId="1AD10BEC" w14:textId="77777777" w:rsidR="00A752AE" w:rsidRDefault="00A752AE" w:rsidP="00575E13">
              <w:pPr>
                <w:jc w:val="center"/>
                <w:rPr>
                  <w:rFonts w:ascii="Times New Roman" w:hAnsi="Times New Roman" w:cs="Times New Roman"/>
                  <w:noProof/>
                  <w:sz w:val="28"/>
                  <w:szCs w:val="28"/>
                </w:rPr>
              </w:pPr>
            </w:p>
            <w:p w14:paraId="60C31BAC" w14:textId="77777777" w:rsidR="00A752AE" w:rsidRDefault="00A752AE" w:rsidP="00575E13">
              <w:pPr>
                <w:jc w:val="center"/>
                <w:rPr>
                  <w:rFonts w:ascii="Times New Roman" w:hAnsi="Times New Roman" w:cs="Times New Roman"/>
                  <w:noProof/>
                  <w:sz w:val="28"/>
                  <w:szCs w:val="28"/>
                </w:rPr>
              </w:pPr>
            </w:p>
            <w:p w14:paraId="38098581" w14:textId="77777777" w:rsidR="00A752AE" w:rsidRDefault="00A752AE" w:rsidP="00575E13">
              <w:pPr>
                <w:jc w:val="center"/>
                <w:rPr>
                  <w:rFonts w:ascii="Times New Roman" w:hAnsi="Times New Roman" w:cs="Times New Roman"/>
                  <w:noProof/>
                  <w:sz w:val="28"/>
                  <w:szCs w:val="28"/>
                </w:rPr>
              </w:pPr>
            </w:p>
            <w:p w14:paraId="60536E8B" w14:textId="77777777" w:rsidR="00A752AE" w:rsidRDefault="00A752AE" w:rsidP="00575E13">
              <w:pPr>
                <w:jc w:val="center"/>
                <w:rPr>
                  <w:rFonts w:ascii="Times New Roman" w:hAnsi="Times New Roman" w:cs="Times New Roman"/>
                  <w:noProof/>
                  <w:sz w:val="28"/>
                  <w:szCs w:val="28"/>
                </w:rPr>
              </w:pPr>
            </w:p>
            <w:p w14:paraId="7BC4ABAD" w14:textId="77777777" w:rsidR="00A752AE" w:rsidRDefault="00A752AE" w:rsidP="00575E13">
              <w:pPr>
                <w:jc w:val="center"/>
                <w:rPr>
                  <w:rFonts w:ascii="Times New Roman" w:hAnsi="Times New Roman" w:cs="Times New Roman"/>
                  <w:noProof/>
                  <w:sz w:val="28"/>
                  <w:szCs w:val="28"/>
                </w:rPr>
              </w:pPr>
            </w:p>
            <w:p w14:paraId="42FAFC3E" w14:textId="77777777" w:rsidR="00A752AE" w:rsidRDefault="00A752AE" w:rsidP="00575E13">
              <w:pPr>
                <w:jc w:val="center"/>
                <w:rPr>
                  <w:rFonts w:ascii="Times New Roman" w:hAnsi="Times New Roman" w:cs="Times New Roman"/>
                  <w:noProof/>
                  <w:sz w:val="28"/>
                  <w:szCs w:val="28"/>
                </w:rPr>
              </w:pPr>
            </w:p>
            <w:p w14:paraId="31AB9BAF" w14:textId="77777777" w:rsidR="00A752AE" w:rsidRDefault="00A752AE" w:rsidP="00575E13">
              <w:pPr>
                <w:jc w:val="center"/>
                <w:rPr>
                  <w:rFonts w:ascii="Times New Roman" w:hAnsi="Times New Roman" w:cs="Times New Roman"/>
                  <w:noProof/>
                  <w:sz w:val="28"/>
                  <w:szCs w:val="28"/>
                </w:rPr>
              </w:pPr>
            </w:p>
            <w:p w14:paraId="1F805527" w14:textId="77777777" w:rsidR="00A752AE" w:rsidRDefault="00A752AE" w:rsidP="00575E13">
              <w:pPr>
                <w:jc w:val="center"/>
                <w:rPr>
                  <w:rFonts w:ascii="Times New Roman" w:hAnsi="Times New Roman" w:cs="Times New Roman"/>
                  <w:noProof/>
                  <w:sz w:val="28"/>
                  <w:szCs w:val="28"/>
                </w:rPr>
              </w:pPr>
            </w:p>
            <w:p w14:paraId="194F8513" w14:textId="77777777" w:rsidR="00A752AE" w:rsidRDefault="00A752AE" w:rsidP="00575E13">
              <w:pPr>
                <w:jc w:val="center"/>
                <w:rPr>
                  <w:rFonts w:ascii="Times New Roman" w:hAnsi="Times New Roman" w:cs="Times New Roman"/>
                  <w:noProof/>
                  <w:sz w:val="28"/>
                  <w:szCs w:val="28"/>
                </w:rPr>
              </w:pPr>
            </w:p>
            <w:p w14:paraId="1AB0DD75" w14:textId="77777777" w:rsidR="00A752AE" w:rsidRDefault="00A752AE" w:rsidP="00575E13">
              <w:pPr>
                <w:jc w:val="center"/>
                <w:rPr>
                  <w:rFonts w:ascii="Times New Roman" w:hAnsi="Times New Roman" w:cs="Times New Roman"/>
                  <w:noProof/>
                  <w:sz w:val="28"/>
                  <w:szCs w:val="28"/>
                </w:rPr>
              </w:pPr>
            </w:p>
            <w:p w14:paraId="0E2C83C9" w14:textId="045A33F3" w:rsidR="00A752AE" w:rsidRDefault="00A752AE" w:rsidP="00575E13">
              <w:pPr>
                <w:jc w:val="center"/>
                <w:rPr>
                  <w:rFonts w:ascii="Times New Roman" w:hAnsi="Times New Roman" w:cs="Times New Roman"/>
                  <w:noProof/>
                  <w:sz w:val="28"/>
                  <w:szCs w:val="28"/>
                </w:rPr>
              </w:pPr>
            </w:p>
            <w:p w14:paraId="1387B2FE" w14:textId="77777777" w:rsidR="00173D50" w:rsidRDefault="00173D50" w:rsidP="00575E13">
              <w:pPr>
                <w:jc w:val="center"/>
                <w:rPr>
                  <w:rFonts w:ascii="Times New Roman" w:hAnsi="Times New Roman" w:cs="Times New Roman"/>
                  <w:noProof/>
                  <w:sz w:val="28"/>
                  <w:szCs w:val="28"/>
                </w:rPr>
              </w:pPr>
            </w:p>
            <w:p w14:paraId="5CC864EC" w14:textId="77777777" w:rsidR="00A752AE" w:rsidRDefault="00A752AE" w:rsidP="00575E13">
              <w:pPr>
                <w:jc w:val="center"/>
                <w:rPr>
                  <w:rFonts w:ascii="Times New Roman" w:hAnsi="Times New Roman" w:cs="Times New Roman"/>
                  <w:noProof/>
                  <w:sz w:val="28"/>
                  <w:szCs w:val="28"/>
                </w:rPr>
              </w:pPr>
            </w:p>
            <w:p w14:paraId="4F433DC0" w14:textId="77777777" w:rsidR="00173D50" w:rsidRDefault="00173D50" w:rsidP="00575E13">
              <w:pPr>
                <w:rPr>
                  <w:rFonts w:ascii="Times New Roman" w:hAnsi="Times New Roman" w:cs="Times New Roman"/>
                  <w:noProof/>
                  <w:sz w:val="28"/>
                  <w:szCs w:val="28"/>
                </w:rPr>
              </w:pPr>
            </w:p>
            <w:p w14:paraId="3DA2DFDA" w14:textId="77777777" w:rsidR="00CA16E0" w:rsidRDefault="00CA16E0" w:rsidP="00575E13">
              <w:pPr>
                <w:rPr>
                  <w:rFonts w:ascii="Times New Roman" w:hAnsi="Times New Roman" w:cs="Times New Roman"/>
                  <w:b/>
                  <w:bCs/>
                  <w:noProof/>
                  <w:sz w:val="28"/>
                  <w:szCs w:val="28"/>
                </w:rPr>
              </w:pPr>
            </w:p>
            <w:p w14:paraId="3D757A00" w14:textId="77777777" w:rsidR="00CA16E0" w:rsidRDefault="00CA16E0" w:rsidP="00575E13">
              <w:pPr>
                <w:rPr>
                  <w:rFonts w:ascii="Times New Roman" w:hAnsi="Times New Roman" w:cs="Times New Roman"/>
                  <w:b/>
                  <w:bCs/>
                  <w:noProof/>
                  <w:sz w:val="28"/>
                  <w:szCs w:val="28"/>
                </w:rPr>
              </w:pPr>
            </w:p>
            <w:p w14:paraId="56154E8A" w14:textId="77777777" w:rsidR="00CA16E0" w:rsidRDefault="00CA16E0" w:rsidP="00575E13">
              <w:pPr>
                <w:rPr>
                  <w:rFonts w:ascii="Times New Roman" w:hAnsi="Times New Roman" w:cs="Times New Roman"/>
                  <w:b/>
                  <w:bCs/>
                  <w:noProof/>
                  <w:sz w:val="28"/>
                  <w:szCs w:val="28"/>
                </w:rPr>
              </w:pPr>
            </w:p>
            <w:p w14:paraId="75C59397" w14:textId="77777777" w:rsidR="00CA16E0" w:rsidRDefault="00CA16E0" w:rsidP="00575E13">
              <w:pPr>
                <w:rPr>
                  <w:rFonts w:ascii="Times New Roman" w:hAnsi="Times New Roman" w:cs="Times New Roman"/>
                  <w:b/>
                  <w:bCs/>
                  <w:noProof/>
                  <w:sz w:val="28"/>
                  <w:szCs w:val="28"/>
                </w:rPr>
              </w:pPr>
            </w:p>
            <w:p w14:paraId="40521E71" w14:textId="77777777" w:rsidR="00CA16E0" w:rsidRDefault="00CA16E0" w:rsidP="00575E13">
              <w:pPr>
                <w:rPr>
                  <w:rFonts w:ascii="Times New Roman" w:hAnsi="Times New Roman" w:cs="Times New Roman"/>
                  <w:b/>
                  <w:bCs/>
                  <w:noProof/>
                  <w:sz w:val="28"/>
                  <w:szCs w:val="28"/>
                </w:rPr>
              </w:pPr>
            </w:p>
            <w:p w14:paraId="63EE4B63" w14:textId="77777777" w:rsidR="00CA16E0" w:rsidRDefault="00CA16E0" w:rsidP="00575E13">
              <w:pPr>
                <w:rPr>
                  <w:rFonts w:ascii="Times New Roman" w:hAnsi="Times New Roman" w:cs="Times New Roman"/>
                  <w:b/>
                  <w:bCs/>
                  <w:noProof/>
                  <w:sz w:val="28"/>
                  <w:szCs w:val="28"/>
                </w:rPr>
              </w:pPr>
            </w:p>
            <w:p w14:paraId="4025BC3A" w14:textId="2966B303" w:rsidR="00A752AE" w:rsidRPr="002441A7" w:rsidRDefault="002441A7" w:rsidP="00575E13">
              <w:pPr>
                <w:rPr>
                  <w:rFonts w:ascii="Times New Roman" w:hAnsi="Times New Roman" w:cs="Times New Roman"/>
                  <w:b/>
                  <w:bCs/>
                  <w:noProof/>
                  <w:sz w:val="28"/>
                  <w:szCs w:val="28"/>
                </w:rPr>
              </w:pPr>
              <w:r w:rsidRPr="002441A7">
                <w:rPr>
                  <w:rFonts w:ascii="Times New Roman" w:hAnsi="Times New Roman" w:cs="Times New Roman"/>
                  <w:b/>
                  <w:bCs/>
                  <w:noProof/>
                  <w:sz w:val="28"/>
                  <w:szCs w:val="28"/>
                </w:rPr>
                <w:t xml:space="preserve">ANEXOS </w:t>
              </w:r>
            </w:p>
            <w:p w14:paraId="02B2D185" w14:textId="77777777" w:rsidR="00A752AE" w:rsidRDefault="00A752AE" w:rsidP="00575E13">
              <w:pPr>
                <w:jc w:val="center"/>
                <w:rPr>
                  <w:rFonts w:ascii="Times New Roman" w:hAnsi="Times New Roman" w:cs="Times New Roman"/>
                  <w:noProof/>
                  <w:sz w:val="28"/>
                  <w:szCs w:val="28"/>
                </w:rPr>
              </w:pPr>
            </w:p>
            <w:p w14:paraId="211C83A1" w14:textId="77777777" w:rsidR="00A752AE" w:rsidRDefault="00A752AE" w:rsidP="00575E13">
              <w:pPr>
                <w:jc w:val="center"/>
                <w:rPr>
                  <w:rFonts w:ascii="Times New Roman" w:hAnsi="Times New Roman" w:cs="Times New Roman"/>
                  <w:noProof/>
                  <w:sz w:val="28"/>
                  <w:szCs w:val="28"/>
                </w:rPr>
              </w:pPr>
            </w:p>
            <w:p w14:paraId="7E22D4D7" w14:textId="77777777" w:rsidR="00C27BF6" w:rsidRDefault="00C27BF6" w:rsidP="00575E13">
              <w:pPr>
                <w:jc w:val="center"/>
                <w:rPr>
                  <w:rFonts w:ascii="Times New Roman" w:hAnsi="Times New Roman" w:cs="Times New Roman"/>
                  <w:noProof/>
                  <w:sz w:val="28"/>
                  <w:szCs w:val="28"/>
                </w:rPr>
              </w:pPr>
            </w:p>
            <w:p w14:paraId="194C4214" w14:textId="77777777" w:rsidR="00C27BF6" w:rsidRDefault="00C27BF6" w:rsidP="00575E13">
              <w:pPr>
                <w:jc w:val="center"/>
                <w:rPr>
                  <w:rFonts w:ascii="Times New Roman" w:hAnsi="Times New Roman" w:cs="Times New Roman"/>
                  <w:noProof/>
                  <w:sz w:val="28"/>
                  <w:szCs w:val="28"/>
                </w:rPr>
              </w:pPr>
            </w:p>
            <w:p w14:paraId="1D8FCA6A" w14:textId="77777777" w:rsidR="00C27BF6" w:rsidRDefault="00C27BF6" w:rsidP="00575E13">
              <w:pPr>
                <w:jc w:val="center"/>
                <w:rPr>
                  <w:rFonts w:ascii="Times New Roman" w:hAnsi="Times New Roman" w:cs="Times New Roman"/>
                  <w:noProof/>
                  <w:sz w:val="28"/>
                  <w:szCs w:val="28"/>
                </w:rPr>
              </w:pPr>
            </w:p>
            <w:p w14:paraId="3055137C" w14:textId="77777777" w:rsidR="00C27BF6" w:rsidRDefault="00C27BF6" w:rsidP="00575E13">
              <w:pPr>
                <w:jc w:val="center"/>
                <w:rPr>
                  <w:rFonts w:ascii="Times New Roman" w:hAnsi="Times New Roman" w:cs="Times New Roman"/>
                  <w:noProof/>
                  <w:sz w:val="28"/>
                  <w:szCs w:val="28"/>
                </w:rPr>
              </w:pPr>
            </w:p>
            <w:p w14:paraId="4AD940C1" w14:textId="77777777" w:rsidR="00C27BF6" w:rsidRDefault="00C27BF6" w:rsidP="00575E13">
              <w:pPr>
                <w:jc w:val="center"/>
                <w:rPr>
                  <w:rFonts w:ascii="Times New Roman" w:hAnsi="Times New Roman" w:cs="Times New Roman"/>
                  <w:noProof/>
                  <w:sz w:val="28"/>
                  <w:szCs w:val="28"/>
                </w:rPr>
              </w:pPr>
            </w:p>
            <w:p w14:paraId="0B961B9C" w14:textId="77777777" w:rsidR="00C27BF6" w:rsidRDefault="00C27BF6" w:rsidP="00575E13">
              <w:pPr>
                <w:jc w:val="center"/>
                <w:rPr>
                  <w:rFonts w:ascii="Times New Roman" w:hAnsi="Times New Roman" w:cs="Times New Roman"/>
                  <w:noProof/>
                  <w:sz w:val="28"/>
                  <w:szCs w:val="28"/>
                </w:rPr>
              </w:pPr>
            </w:p>
            <w:p w14:paraId="18ADEDF1" w14:textId="77777777" w:rsidR="00C27BF6" w:rsidRDefault="00C27BF6" w:rsidP="00575E13">
              <w:pPr>
                <w:jc w:val="center"/>
                <w:rPr>
                  <w:rFonts w:ascii="Times New Roman" w:hAnsi="Times New Roman" w:cs="Times New Roman"/>
                  <w:noProof/>
                  <w:sz w:val="28"/>
                  <w:szCs w:val="28"/>
                </w:rPr>
              </w:pPr>
            </w:p>
            <w:p w14:paraId="638DE7DA" w14:textId="77777777" w:rsidR="00C27BF6" w:rsidRDefault="00C27BF6" w:rsidP="00575E13">
              <w:pPr>
                <w:jc w:val="center"/>
                <w:rPr>
                  <w:rFonts w:ascii="Times New Roman" w:hAnsi="Times New Roman" w:cs="Times New Roman"/>
                  <w:noProof/>
                  <w:sz w:val="28"/>
                  <w:szCs w:val="28"/>
                </w:rPr>
              </w:pPr>
            </w:p>
            <w:p w14:paraId="560483F7" w14:textId="77777777" w:rsidR="00C27BF6" w:rsidRDefault="00C27BF6" w:rsidP="00575E13">
              <w:pPr>
                <w:jc w:val="center"/>
                <w:rPr>
                  <w:rFonts w:ascii="Times New Roman" w:hAnsi="Times New Roman" w:cs="Times New Roman"/>
                  <w:noProof/>
                  <w:sz w:val="28"/>
                  <w:szCs w:val="28"/>
                </w:rPr>
              </w:pPr>
            </w:p>
            <w:p w14:paraId="0647788B" w14:textId="77777777" w:rsidR="00C27BF6" w:rsidRDefault="00C27BF6" w:rsidP="00575E13">
              <w:pPr>
                <w:jc w:val="center"/>
                <w:rPr>
                  <w:rFonts w:ascii="Times New Roman" w:hAnsi="Times New Roman" w:cs="Times New Roman"/>
                  <w:noProof/>
                  <w:sz w:val="28"/>
                  <w:szCs w:val="28"/>
                </w:rPr>
              </w:pPr>
            </w:p>
            <w:p w14:paraId="4E12C5FE" w14:textId="77777777" w:rsidR="008977A4" w:rsidRDefault="008977A4" w:rsidP="00575E13">
              <w:pPr>
                <w:rPr>
                  <w:noProof/>
                </w:rPr>
              </w:pPr>
            </w:p>
            <w:p w14:paraId="4142732C" w14:textId="77777777" w:rsidR="008977A4" w:rsidRDefault="008977A4" w:rsidP="00575E13">
              <w:pPr>
                <w:rPr>
                  <w:noProof/>
                </w:rPr>
              </w:pPr>
            </w:p>
            <w:p w14:paraId="2D4926EB" w14:textId="77777777" w:rsidR="008977A4" w:rsidRDefault="008977A4" w:rsidP="00575E13">
              <w:pPr>
                <w:rPr>
                  <w:noProof/>
                </w:rPr>
              </w:pPr>
            </w:p>
            <w:p w14:paraId="6A66C73B" w14:textId="77777777" w:rsidR="00CE1751" w:rsidRDefault="00DD6804" w:rsidP="00575E13"/>
          </w:sdtContent>
        </w:sdt>
      </w:sdtContent>
    </w:sdt>
    <w:sectPr w:rsidR="00CE1751" w:rsidSect="00D70C6C">
      <w:footerReference w:type="default" r:id="rId9"/>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40B4" w14:textId="77777777" w:rsidR="001B3AFD" w:rsidRDefault="001B3AFD" w:rsidP="002F2575">
      <w:pPr>
        <w:spacing w:after="0" w:line="240" w:lineRule="auto"/>
      </w:pPr>
      <w:r>
        <w:separator/>
      </w:r>
    </w:p>
  </w:endnote>
  <w:endnote w:type="continuationSeparator" w:id="0">
    <w:p w14:paraId="435D5324" w14:textId="77777777" w:rsidR="001B3AFD" w:rsidRDefault="001B3AFD" w:rsidP="002F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033706"/>
      <w:docPartObj>
        <w:docPartGallery w:val="Page Numbers (Bottom of Page)"/>
        <w:docPartUnique/>
      </w:docPartObj>
    </w:sdtPr>
    <w:sdtEndPr>
      <w:rPr>
        <w:rFonts w:ascii="Arial" w:hAnsi="Arial" w:cs="Arial"/>
        <w:b/>
      </w:rPr>
    </w:sdtEndPr>
    <w:sdtContent>
      <w:p w14:paraId="3C99C320" w14:textId="7F6017F0" w:rsidR="00A80790" w:rsidRPr="00C2665E" w:rsidRDefault="00A80790">
        <w:pPr>
          <w:pStyle w:val="Piedepgina"/>
          <w:jc w:val="right"/>
          <w:rPr>
            <w:rFonts w:ascii="Arial" w:hAnsi="Arial" w:cs="Arial"/>
            <w:b/>
          </w:rPr>
        </w:pPr>
        <w:r w:rsidRPr="00C2665E">
          <w:rPr>
            <w:rFonts w:ascii="Arial" w:hAnsi="Arial" w:cs="Arial"/>
            <w:b/>
          </w:rPr>
          <w:fldChar w:fldCharType="begin"/>
        </w:r>
        <w:r w:rsidRPr="00C2665E">
          <w:rPr>
            <w:rFonts w:ascii="Arial" w:hAnsi="Arial" w:cs="Arial"/>
            <w:b/>
          </w:rPr>
          <w:instrText>PAGE   \* MERGEFORMAT</w:instrText>
        </w:r>
        <w:r w:rsidRPr="00C2665E">
          <w:rPr>
            <w:rFonts w:ascii="Arial" w:hAnsi="Arial" w:cs="Arial"/>
            <w:b/>
          </w:rPr>
          <w:fldChar w:fldCharType="separate"/>
        </w:r>
        <w:r w:rsidR="00B51A07" w:rsidRPr="00B51A07">
          <w:rPr>
            <w:rFonts w:ascii="Arial" w:hAnsi="Arial" w:cs="Arial"/>
            <w:b/>
            <w:noProof/>
            <w:lang w:val="es-ES"/>
          </w:rPr>
          <w:t>11</w:t>
        </w:r>
        <w:r w:rsidRPr="00C2665E">
          <w:rPr>
            <w:rFonts w:ascii="Arial" w:hAnsi="Arial" w:cs="Arial"/>
            <w:b/>
          </w:rPr>
          <w:fldChar w:fldCharType="end"/>
        </w:r>
      </w:p>
    </w:sdtContent>
  </w:sdt>
  <w:p w14:paraId="6A57DE5C" w14:textId="77777777" w:rsidR="00A80790" w:rsidRDefault="00A807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D76A" w14:textId="77777777" w:rsidR="001B3AFD" w:rsidRDefault="001B3AFD" w:rsidP="002F2575">
      <w:pPr>
        <w:spacing w:after="0" w:line="240" w:lineRule="auto"/>
      </w:pPr>
      <w:r>
        <w:separator/>
      </w:r>
    </w:p>
  </w:footnote>
  <w:footnote w:type="continuationSeparator" w:id="0">
    <w:p w14:paraId="4359E7CA" w14:textId="77777777" w:rsidR="001B3AFD" w:rsidRDefault="001B3AFD" w:rsidP="002F2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80E09"/>
    <w:multiLevelType w:val="multilevel"/>
    <w:tmpl w:val="333AAB4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72E6E8C"/>
    <w:multiLevelType w:val="hybridMultilevel"/>
    <w:tmpl w:val="71428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0D6FC8"/>
    <w:multiLevelType w:val="multilevel"/>
    <w:tmpl w:val="4E86C8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57A027D"/>
    <w:multiLevelType w:val="hybridMultilevel"/>
    <w:tmpl w:val="660C586C"/>
    <w:lvl w:ilvl="0" w:tplc="09FAF82C">
      <w:start w:val="1"/>
      <w:numFmt w:val="decimal"/>
      <w:lvlText w:val="%1."/>
      <w:lvlJc w:val="left"/>
      <w:pPr>
        <w:ind w:left="720" w:hanging="360"/>
      </w:pPr>
      <w:rPr>
        <w:rFonts w:ascii="Arial" w:hAnsi="Arial" w:cs="Arial"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4C4111"/>
    <w:multiLevelType w:val="hybridMultilevel"/>
    <w:tmpl w:val="BA5E5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E44629"/>
    <w:multiLevelType w:val="multilevel"/>
    <w:tmpl w:val="987AFD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7D50C6F"/>
    <w:multiLevelType w:val="multilevel"/>
    <w:tmpl w:val="3CF2A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852BC6"/>
    <w:multiLevelType w:val="multilevel"/>
    <w:tmpl w:val="1D56F7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0B39FC"/>
    <w:multiLevelType w:val="hybridMultilevel"/>
    <w:tmpl w:val="7018E6D8"/>
    <w:lvl w:ilvl="0" w:tplc="080A000F">
      <w:start w:val="1"/>
      <w:numFmt w:val="decimal"/>
      <w:lvlText w:val="%1."/>
      <w:lvlJc w:val="left"/>
      <w:pPr>
        <w:ind w:left="720" w:hanging="360"/>
      </w:pPr>
    </w:lvl>
    <w:lvl w:ilvl="1" w:tplc="877070A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722A99"/>
    <w:multiLevelType w:val="hybridMultilevel"/>
    <w:tmpl w:val="034E1FD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619B33BC"/>
    <w:multiLevelType w:val="multilevel"/>
    <w:tmpl w:val="CAE8D2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B0395A"/>
    <w:multiLevelType w:val="hybridMultilevel"/>
    <w:tmpl w:val="FF24D0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846508297">
    <w:abstractNumId w:val="1"/>
  </w:num>
  <w:num w:numId="2" w16cid:durableId="591595049">
    <w:abstractNumId w:val="3"/>
  </w:num>
  <w:num w:numId="3" w16cid:durableId="141890760">
    <w:abstractNumId w:val="9"/>
  </w:num>
  <w:num w:numId="4" w16cid:durableId="63334910">
    <w:abstractNumId w:val="0"/>
  </w:num>
  <w:num w:numId="5" w16cid:durableId="68308321">
    <w:abstractNumId w:val="6"/>
  </w:num>
  <w:num w:numId="6" w16cid:durableId="520436093">
    <w:abstractNumId w:val="7"/>
  </w:num>
  <w:num w:numId="7" w16cid:durableId="1779135157">
    <w:abstractNumId w:val="10"/>
  </w:num>
  <w:num w:numId="8" w16cid:durableId="819734755">
    <w:abstractNumId w:val="2"/>
  </w:num>
  <w:num w:numId="9" w16cid:durableId="1965430608">
    <w:abstractNumId w:val="5"/>
  </w:num>
  <w:num w:numId="10" w16cid:durableId="1968854594">
    <w:abstractNumId w:val="4"/>
  </w:num>
  <w:num w:numId="11" w16cid:durableId="1067924233">
    <w:abstractNumId w:val="11"/>
  </w:num>
  <w:num w:numId="12" w16cid:durableId="14663938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83"/>
    <w:rsid w:val="0005308A"/>
    <w:rsid w:val="000F0048"/>
    <w:rsid w:val="00106552"/>
    <w:rsid w:val="00111F51"/>
    <w:rsid w:val="00134516"/>
    <w:rsid w:val="001607F5"/>
    <w:rsid w:val="00161869"/>
    <w:rsid w:val="00167BBC"/>
    <w:rsid w:val="00173D50"/>
    <w:rsid w:val="00177727"/>
    <w:rsid w:val="00187887"/>
    <w:rsid w:val="001B05E6"/>
    <w:rsid w:val="001B3AFD"/>
    <w:rsid w:val="001B74D2"/>
    <w:rsid w:val="001E0C7F"/>
    <w:rsid w:val="002043A6"/>
    <w:rsid w:val="002158B9"/>
    <w:rsid w:val="002441A7"/>
    <w:rsid w:val="00256BBD"/>
    <w:rsid w:val="00287E06"/>
    <w:rsid w:val="002901B2"/>
    <w:rsid w:val="002C375D"/>
    <w:rsid w:val="002D4C10"/>
    <w:rsid w:val="002F2575"/>
    <w:rsid w:val="00323A9A"/>
    <w:rsid w:val="003618B0"/>
    <w:rsid w:val="0037379B"/>
    <w:rsid w:val="003777E3"/>
    <w:rsid w:val="003878DF"/>
    <w:rsid w:val="00394BA2"/>
    <w:rsid w:val="003C775A"/>
    <w:rsid w:val="003D5A60"/>
    <w:rsid w:val="003F0583"/>
    <w:rsid w:val="00405D76"/>
    <w:rsid w:val="0041078D"/>
    <w:rsid w:val="00451B2E"/>
    <w:rsid w:val="00460170"/>
    <w:rsid w:val="00471A2E"/>
    <w:rsid w:val="004771B4"/>
    <w:rsid w:val="004851DE"/>
    <w:rsid w:val="0048797B"/>
    <w:rsid w:val="004F2C4F"/>
    <w:rsid w:val="004F38E2"/>
    <w:rsid w:val="00504133"/>
    <w:rsid w:val="00505271"/>
    <w:rsid w:val="00515E44"/>
    <w:rsid w:val="005238D0"/>
    <w:rsid w:val="0054581D"/>
    <w:rsid w:val="00575E13"/>
    <w:rsid w:val="005969E9"/>
    <w:rsid w:val="005A036F"/>
    <w:rsid w:val="005B49A9"/>
    <w:rsid w:val="005D5542"/>
    <w:rsid w:val="005D5783"/>
    <w:rsid w:val="00623A73"/>
    <w:rsid w:val="00646773"/>
    <w:rsid w:val="006A24CF"/>
    <w:rsid w:val="006B16E5"/>
    <w:rsid w:val="006D0241"/>
    <w:rsid w:val="006F0413"/>
    <w:rsid w:val="00704E15"/>
    <w:rsid w:val="0071216E"/>
    <w:rsid w:val="0071484F"/>
    <w:rsid w:val="007405C3"/>
    <w:rsid w:val="007819F3"/>
    <w:rsid w:val="00793531"/>
    <w:rsid w:val="007C1E91"/>
    <w:rsid w:val="007C5176"/>
    <w:rsid w:val="007D1E92"/>
    <w:rsid w:val="00822D57"/>
    <w:rsid w:val="008331FA"/>
    <w:rsid w:val="00845526"/>
    <w:rsid w:val="00864059"/>
    <w:rsid w:val="00883283"/>
    <w:rsid w:val="00891507"/>
    <w:rsid w:val="00896FB2"/>
    <w:rsid w:val="008977A4"/>
    <w:rsid w:val="008F0127"/>
    <w:rsid w:val="008F0702"/>
    <w:rsid w:val="008F439A"/>
    <w:rsid w:val="00903858"/>
    <w:rsid w:val="00906A38"/>
    <w:rsid w:val="00920E3F"/>
    <w:rsid w:val="00923EEF"/>
    <w:rsid w:val="009256D6"/>
    <w:rsid w:val="00933246"/>
    <w:rsid w:val="00944EB2"/>
    <w:rsid w:val="00957863"/>
    <w:rsid w:val="00976493"/>
    <w:rsid w:val="00980016"/>
    <w:rsid w:val="009B0FA7"/>
    <w:rsid w:val="009D701B"/>
    <w:rsid w:val="009D763B"/>
    <w:rsid w:val="009E3019"/>
    <w:rsid w:val="00A20A20"/>
    <w:rsid w:val="00A462A8"/>
    <w:rsid w:val="00A752AE"/>
    <w:rsid w:val="00A80790"/>
    <w:rsid w:val="00AA0BEE"/>
    <w:rsid w:val="00AA2AA3"/>
    <w:rsid w:val="00AA5F6A"/>
    <w:rsid w:val="00AA629F"/>
    <w:rsid w:val="00B10395"/>
    <w:rsid w:val="00B108EE"/>
    <w:rsid w:val="00B150B2"/>
    <w:rsid w:val="00B36EFC"/>
    <w:rsid w:val="00B4795D"/>
    <w:rsid w:val="00B51A07"/>
    <w:rsid w:val="00B529A6"/>
    <w:rsid w:val="00BB0E14"/>
    <w:rsid w:val="00BB4A9D"/>
    <w:rsid w:val="00BC540C"/>
    <w:rsid w:val="00BE27E6"/>
    <w:rsid w:val="00BE6A0D"/>
    <w:rsid w:val="00BF6D2D"/>
    <w:rsid w:val="00C04444"/>
    <w:rsid w:val="00C071EE"/>
    <w:rsid w:val="00C2665E"/>
    <w:rsid w:val="00C27BF6"/>
    <w:rsid w:val="00C562C8"/>
    <w:rsid w:val="00C63F89"/>
    <w:rsid w:val="00C83DEC"/>
    <w:rsid w:val="00C85A9A"/>
    <w:rsid w:val="00C948F4"/>
    <w:rsid w:val="00CA16E0"/>
    <w:rsid w:val="00CB342D"/>
    <w:rsid w:val="00CC5112"/>
    <w:rsid w:val="00CE1462"/>
    <w:rsid w:val="00CE1751"/>
    <w:rsid w:val="00CE4290"/>
    <w:rsid w:val="00D2652A"/>
    <w:rsid w:val="00D56B71"/>
    <w:rsid w:val="00D70C6C"/>
    <w:rsid w:val="00D7103E"/>
    <w:rsid w:val="00D87FFA"/>
    <w:rsid w:val="00DA2792"/>
    <w:rsid w:val="00DA7D24"/>
    <w:rsid w:val="00DC08AD"/>
    <w:rsid w:val="00DD6804"/>
    <w:rsid w:val="00E005FC"/>
    <w:rsid w:val="00E42A5D"/>
    <w:rsid w:val="00E54604"/>
    <w:rsid w:val="00E748A0"/>
    <w:rsid w:val="00EB2341"/>
    <w:rsid w:val="00EB241C"/>
    <w:rsid w:val="00ED2331"/>
    <w:rsid w:val="00EF6570"/>
    <w:rsid w:val="00F02F09"/>
    <w:rsid w:val="00F103C4"/>
    <w:rsid w:val="00F11559"/>
    <w:rsid w:val="00F13B24"/>
    <w:rsid w:val="00F9258A"/>
    <w:rsid w:val="00FC6CA5"/>
    <w:rsid w:val="00FE6A42"/>
    <w:rsid w:val="00FF64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0F5C"/>
  <w15:chartTrackingRefBased/>
  <w15:docId w15:val="{622AD0B4-2A26-4093-9D66-1C3DF38B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02F09"/>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4">
    <w:name w:val="heading 4"/>
    <w:basedOn w:val="Normal"/>
    <w:next w:val="Normal"/>
    <w:link w:val="Ttulo4Car"/>
    <w:uiPriority w:val="9"/>
    <w:semiHidden/>
    <w:unhideWhenUsed/>
    <w:qFormat/>
    <w:rsid w:val="00323A9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uiPriority w:val="9"/>
    <w:semiHidden/>
    <w:unhideWhenUsed/>
    <w:qFormat/>
    <w:rsid w:val="002F257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607F5"/>
    <w:rPr>
      <w:rFonts w:ascii="Times New Roman" w:hAnsi="Times New Roman" w:cs="Times New Roman"/>
      <w:sz w:val="24"/>
      <w:szCs w:val="24"/>
    </w:rPr>
  </w:style>
  <w:style w:type="paragraph" w:styleId="Prrafodelista">
    <w:name w:val="List Paragraph"/>
    <w:basedOn w:val="Normal"/>
    <w:uiPriority w:val="34"/>
    <w:qFormat/>
    <w:rsid w:val="00106552"/>
    <w:pPr>
      <w:ind w:left="720"/>
      <w:contextualSpacing/>
    </w:pPr>
  </w:style>
  <w:style w:type="character" w:styleId="Hipervnculo">
    <w:name w:val="Hyperlink"/>
    <w:basedOn w:val="Fuentedeprrafopredeter"/>
    <w:uiPriority w:val="99"/>
    <w:unhideWhenUsed/>
    <w:rsid w:val="00F103C4"/>
    <w:rPr>
      <w:color w:val="0563C1" w:themeColor="hyperlink"/>
      <w:u w:val="single"/>
    </w:rPr>
  </w:style>
  <w:style w:type="character" w:customStyle="1" w:styleId="Mencinsinresolver1">
    <w:name w:val="Mención sin resolver1"/>
    <w:basedOn w:val="Fuentedeprrafopredeter"/>
    <w:uiPriority w:val="99"/>
    <w:semiHidden/>
    <w:unhideWhenUsed/>
    <w:rsid w:val="00F103C4"/>
    <w:rPr>
      <w:color w:val="605E5C"/>
      <w:shd w:val="clear" w:color="auto" w:fill="E1DFDD"/>
    </w:rPr>
  </w:style>
  <w:style w:type="character" w:customStyle="1" w:styleId="Ttulo1Car">
    <w:name w:val="Título 1 Car"/>
    <w:basedOn w:val="Fuentedeprrafopredeter"/>
    <w:link w:val="Ttulo1"/>
    <w:uiPriority w:val="9"/>
    <w:rsid w:val="00F02F09"/>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48797B"/>
  </w:style>
  <w:style w:type="paragraph" w:customStyle="1" w:styleId="estilo1">
    <w:name w:val="estilo1"/>
    <w:basedOn w:val="Normal"/>
    <w:rsid w:val="003F058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6Car">
    <w:name w:val="Título 6 Car"/>
    <w:basedOn w:val="Fuentedeprrafopredeter"/>
    <w:link w:val="Ttulo6"/>
    <w:uiPriority w:val="9"/>
    <w:semiHidden/>
    <w:rsid w:val="002F2575"/>
    <w:rPr>
      <w:rFonts w:asciiTheme="majorHAnsi" w:eastAsiaTheme="majorEastAsia" w:hAnsiTheme="majorHAnsi" w:cstheme="majorBidi"/>
      <w:color w:val="1F3763" w:themeColor="accent1" w:themeShade="7F"/>
    </w:rPr>
  </w:style>
  <w:style w:type="paragraph" w:styleId="Encabezado">
    <w:name w:val="header"/>
    <w:basedOn w:val="Normal"/>
    <w:link w:val="EncabezadoCar"/>
    <w:uiPriority w:val="99"/>
    <w:unhideWhenUsed/>
    <w:rsid w:val="002F25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2575"/>
  </w:style>
  <w:style w:type="paragraph" w:styleId="Piedepgina">
    <w:name w:val="footer"/>
    <w:basedOn w:val="Normal"/>
    <w:link w:val="PiedepginaCar"/>
    <w:uiPriority w:val="99"/>
    <w:unhideWhenUsed/>
    <w:rsid w:val="002F25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2575"/>
  </w:style>
  <w:style w:type="character" w:customStyle="1" w:styleId="Ttulo4Car">
    <w:name w:val="Título 4 Car"/>
    <w:basedOn w:val="Fuentedeprrafopredeter"/>
    <w:link w:val="Ttulo4"/>
    <w:uiPriority w:val="9"/>
    <w:semiHidden/>
    <w:rsid w:val="00323A9A"/>
    <w:rPr>
      <w:rFonts w:asciiTheme="majorHAnsi" w:eastAsiaTheme="majorEastAsia" w:hAnsiTheme="majorHAnsi" w:cstheme="majorBidi"/>
      <w:i/>
      <w:iCs/>
      <w:color w:val="2F5496" w:themeColor="accent1" w:themeShade="BF"/>
    </w:rPr>
  </w:style>
  <w:style w:type="paragraph" w:styleId="Textonotapie">
    <w:name w:val="footnote text"/>
    <w:basedOn w:val="Normal"/>
    <w:link w:val="TextonotapieCar"/>
    <w:uiPriority w:val="99"/>
    <w:semiHidden/>
    <w:unhideWhenUsed/>
    <w:rsid w:val="00DA27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2792"/>
    <w:rPr>
      <w:sz w:val="20"/>
      <w:szCs w:val="20"/>
    </w:rPr>
  </w:style>
  <w:style w:type="character" w:styleId="Refdenotaalpie">
    <w:name w:val="footnote reference"/>
    <w:basedOn w:val="Fuentedeprrafopredeter"/>
    <w:uiPriority w:val="99"/>
    <w:semiHidden/>
    <w:unhideWhenUsed/>
    <w:rsid w:val="00DA2792"/>
    <w:rPr>
      <w:vertAlign w:val="superscript"/>
    </w:rPr>
  </w:style>
  <w:style w:type="paragraph" w:customStyle="1" w:styleId="p1">
    <w:name w:val="p1"/>
    <w:basedOn w:val="Normal"/>
    <w:rsid w:val="00BE6A0D"/>
    <w:pPr>
      <w:spacing w:after="0" w:line="240" w:lineRule="auto"/>
    </w:pPr>
    <w:rPr>
      <w:rFonts w:ascii="Helvetica" w:eastAsiaTheme="minorEastAsia" w:hAnsi="Helvetica" w:cs="Times New Roman"/>
      <w:sz w:val="18"/>
      <w:szCs w:val="18"/>
      <w:lang w:eastAsia="es-MX"/>
    </w:rPr>
  </w:style>
  <w:style w:type="paragraph" w:customStyle="1" w:styleId="p2">
    <w:name w:val="p2"/>
    <w:basedOn w:val="Normal"/>
    <w:rsid w:val="00BE6A0D"/>
    <w:pPr>
      <w:spacing w:after="0" w:line="240" w:lineRule="auto"/>
    </w:pPr>
    <w:rPr>
      <w:rFonts w:ascii="Helvetica" w:eastAsiaTheme="minorEastAsia" w:hAnsi="Helvetica" w:cs="Times New Roman"/>
      <w:sz w:val="18"/>
      <w:szCs w:val="18"/>
      <w:lang w:eastAsia="es-MX"/>
    </w:rPr>
  </w:style>
  <w:style w:type="character" w:customStyle="1" w:styleId="s1">
    <w:name w:val="s1"/>
    <w:basedOn w:val="Fuentedeprrafopredeter"/>
    <w:rsid w:val="00BE6A0D"/>
    <w:rPr>
      <w:rFonts w:ascii="Helvetica" w:hAnsi="Helvetica" w:hint="default"/>
      <w:b w:val="0"/>
      <w:bCs w:val="0"/>
      <w:i w:val="0"/>
      <w:iCs w:val="0"/>
      <w:sz w:val="18"/>
      <w:szCs w:val="18"/>
    </w:rPr>
  </w:style>
  <w:style w:type="paragraph" w:customStyle="1" w:styleId="li1">
    <w:name w:val="li1"/>
    <w:basedOn w:val="Normal"/>
    <w:rsid w:val="00BE6A0D"/>
    <w:pPr>
      <w:spacing w:after="0" w:line="240" w:lineRule="auto"/>
    </w:pPr>
    <w:rPr>
      <w:rFonts w:ascii="Helvetica" w:eastAsiaTheme="minorEastAsia" w:hAnsi="Helvetica" w:cs="Times New Roman"/>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8537">
      <w:bodyDiv w:val="1"/>
      <w:marLeft w:val="0"/>
      <w:marRight w:val="0"/>
      <w:marTop w:val="0"/>
      <w:marBottom w:val="0"/>
      <w:divBdr>
        <w:top w:val="none" w:sz="0" w:space="0" w:color="auto"/>
        <w:left w:val="none" w:sz="0" w:space="0" w:color="auto"/>
        <w:bottom w:val="none" w:sz="0" w:space="0" w:color="auto"/>
        <w:right w:val="none" w:sz="0" w:space="0" w:color="auto"/>
      </w:divBdr>
    </w:div>
    <w:div w:id="53116920">
      <w:bodyDiv w:val="1"/>
      <w:marLeft w:val="0"/>
      <w:marRight w:val="0"/>
      <w:marTop w:val="0"/>
      <w:marBottom w:val="0"/>
      <w:divBdr>
        <w:top w:val="none" w:sz="0" w:space="0" w:color="auto"/>
        <w:left w:val="none" w:sz="0" w:space="0" w:color="auto"/>
        <w:bottom w:val="none" w:sz="0" w:space="0" w:color="auto"/>
        <w:right w:val="none" w:sz="0" w:space="0" w:color="auto"/>
      </w:divBdr>
    </w:div>
    <w:div w:id="65419723">
      <w:bodyDiv w:val="1"/>
      <w:marLeft w:val="0"/>
      <w:marRight w:val="0"/>
      <w:marTop w:val="0"/>
      <w:marBottom w:val="0"/>
      <w:divBdr>
        <w:top w:val="none" w:sz="0" w:space="0" w:color="auto"/>
        <w:left w:val="none" w:sz="0" w:space="0" w:color="auto"/>
        <w:bottom w:val="none" w:sz="0" w:space="0" w:color="auto"/>
        <w:right w:val="none" w:sz="0" w:space="0" w:color="auto"/>
      </w:divBdr>
    </w:div>
    <w:div w:id="75976519">
      <w:bodyDiv w:val="1"/>
      <w:marLeft w:val="0"/>
      <w:marRight w:val="0"/>
      <w:marTop w:val="0"/>
      <w:marBottom w:val="0"/>
      <w:divBdr>
        <w:top w:val="none" w:sz="0" w:space="0" w:color="auto"/>
        <w:left w:val="none" w:sz="0" w:space="0" w:color="auto"/>
        <w:bottom w:val="none" w:sz="0" w:space="0" w:color="auto"/>
        <w:right w:val="none" w:sz="0" w:space="0" w:color="auto"/>
      </w:divBdr>
    </w:div>
    <w:div w:id="113251230">
      <w:bodyDiv w:val="1"/>
      <w:marLeft w:val="0"/>
      <w:marRight w:val="0"/>
      <w:marTop w:val="0"/>
      <w:marBottom w:val="0"/>
      <w:divBdr>
        <w:top w:val="none" w:sz="0" w:space="0" w:color="auto"/>
        <w:left w:val="none" w:sz="0" w:space="0" w:color="auto"/>
        <w:bottom w:val="none" w:sz="0" w:space="0" w:color="auto"/>
        <w:right w:val="none" w:sz="0" w:space="0" w:color="auto"/>
      </w:divBdr>
    </w:div>
    <w:div w:id="116415071">
      <w:bodyDiv w:val="1"/>
      <w:marLeft w:val="0"/>
      <w:marRight w:val="0"/>
      <w:marTop w:val="0"/>
      <w:marBottom w:val="0"/>
      <w:divBdr>
        <w:top w:val="none" w:sz="0" w:space="0" w:color="auto"/>
        <w:left w:val="none" w:sz="0" w:space="0" w:color="auto"/>
        <w:bottom w:val="none" w:sz="0" w:space="0" w:color="auto"/>
        <w:right w:val="none" w:sz="0" w:space="0" w:color="auto"/>
      </w:divBdr>
    </w:div>
    <w:div w:id="146165500">
      <w:bodyDiv w:val="1"/>
      <w:marLeft w:val="0"/>
      <w:marRight w:val="0"/>
      <w:marTop w:val="0"/>
      <w:marBottom w:val="0"/>
      <w:divBdr>
        <w:top w:val="none" w:sz="0" w:space="0" w:color="auto"/>
        <w:left w:val="none" w:sz="0" w:space="0" w:color="auto"/>
        <w:bottom w:val="none" w:sz="0" w:space="0" w:color="auto"/>
        <w:right w:val="none" w:sz="0" w:space="0" w:color="auto"/>
      </w:divBdr>
    </w:div>
    <w:div w:id="165169558">
      <w:bodyDiv w:val="1"/>
      <w:marLeft w:val="0"/>
      <w:marRight w:val="0"/>
      <w:marTop w:val="0"/>
      <w:marBottom w:val="0"/>
      <w:divBdr>
        <w:top w:val="none" w:sz="0" w:space="0" w:color="auto"/>
        <w:left w:val="none" w:sz="0" w:space="0" w:color="auto"/>
        <w:bottom w:val="none" w:sz="0" w:space="0" w:color="auto"/>
        <w:right w:val="none" w:sz="0" w:space="0" w:color="auto"/>
      </w:divBdr>
    </w:div>
    <w:div w:id="199515690">
      <w:bodyDiv w:val="1"/>
      <w:marLeft w:val="0"/>
      <w:marRight w:val="0"/>
      <w:marTop w:val="0"/>
      <w:marBottom w:val="0"/>
      <w:divBdr>
        <w:top w:val="none" w:sz="0" w:space="0" w:color="auto"/>
        <w:left w:val="none" w:sz="0" w:space="0" w:color="auto"/>
        <w:bottom w:val="none" w:sz="0" w:space="0" w:color="auto"/>
        <w:right w:val="none" w:sz="0" w:space="0" w:color="auto"/>
      </w:divBdr>
    </w:div>
    <w:div w:id="214195897">
      <w:bodyDiv w:val="1"/>
      <w:marLeft w:val="0"/>
      <w:marRight w:val="0"/>
      <w:marTop w:val="0"/>
      <w:marBottom w:val="0"/>
      <w:divBdr>
        <w:top w:val="none" w:sz="0" w:space="0" w:color="auto"/>
        <w:left w:val="none" w:sz="0" w:space="0" w:color="auto"/>
        <w:bottom w:val="none" w:sz="0" w:space="0" w:color="auto"/>
        <w:right w:val="none" w:sz="0" w:space="0" w:color="auto"/>
      </w:divBdr>
    </w:div>
    <w:div w:id="289867902">
      <w:bodyDiv w:val="1"/>
      <w:marLeft w:val="0"/>
      <w:marRight w:val="0"/>
      <w:marTop w:val="0"/>
      <w:marBottom w:val="0"/>
      <w:divBdr>
        <w:top w:val="none" w:sz="0" w:space="0" w:color="auto"/>
        <w:left w:val="none" w:sz="0" w:space="0" w:color="auto"/>
        <w:bottom w:val="none" w:sz="0" w:space="0" w:color="auto"/>
        <w:right w:val="none" w:sz="0" w:space="0" w:color="auto"/>
      </w:divBdr>
    </w:div>
    <w:div w:id="295062720">
      <w:bodyDiv w:val="1"/>
      <w:marLeft w:val="0"/>
      <w:marRight w:val="0"/>
      <w:marTop w:val="0"/>
      <w:marBottom w:val="0"/>
      <w:divBdr>
        <w:top w:val="none" w:sz="0" w:space="0" w:color="auto"/>
        <w:left w:val="none" w:sz="0" w:space="0" w:color="auto"/>
        <w:bottom w:val="none" w:sz="0" w:space="0" w:color="auto"/>
        <w:right w:val="none" w:sz="0" w:space="0" w:color="auto"/>
      </w:divBdr>
    </w:div>
    <w:div w:id="310990294">
      <w:bodyDiv w:val="1"/>
      <w:marLeft w:val="0"/>
      <w:marRight w:val="0"/>
      <w:marTop w:val="0"/>
      <w:marBottom w:val="0"/>
      <w:divBdr>
        <w:top w:val="none" w:sz="0" w:space="0" w:color="auto"/>
        <w:left w:val="none" w:sz="0" w:space="0" w:color="auto"/>
        <w:bottom w:val="none" w:sz="0" w:space="0" w:color="auto"/>
        <w:right w:val="none" w:sz="0" w:space="0" w:color="auto"/>
      </w:divBdr>
    </w:div>
    <w:div w:id="325790191">
      <w:bodyDiv w:val="1"/>
      <w:marLeft w:val="0"/>
      <w:marRight w:val="0"/>
      <w:marTop w:val="0"/>
      <w:marBottom w:val="0"/>
      <w:divBdr>
        <w:top w:val="none" w:sz="0" w:space="0" w:color="auto"/>
        <w:left w:val="none" w:sz="0" w:space="0" w:color="auto"/>
        <w:bottom w:val="none" w:sz="0" w:space="0" w:color="auto"/>
        <w:right w:val="none" w:sz="0" w:space="0" w:color="auto"/>
      </w:divBdr>
    </w:div>
    <w:div w:id="337272589">
      <w:bodyDiv w:val="1"/>
      <w:marLeft w:val="0"/>
      <w:marRight w:val="0"/>
      <w:marTop w:val="0"/>
      <w:marBottom w:val="0"/>
      <w:divBdr>
        <w:top w:val="none" w:sz="0" w:space="0" w:color="auto"/>
        <w:left w:val="none" w:sz="0" w:space="0" w:color="auto"/>
        <w:bottom w:val="none" w:sz="0" w:space="0" w:color="auto"/>
        <w:right w:val="none" w:sz="0" w:space="0" w:color="auto"/>
      </w:divBdr>
    </w:div>
    <w:div w:id="349723796">
      <w:bodyDiv w:val="1"/>
      <w:marLeft w:val="0"/>
      <w:marRight w:val="0"/>
      <w:marTop w:val="0"/>
      <w:marBottom w:val="0"/>
      <w:divBdr>
        <w:top w:val="none" w:sz="0" w:space="0" w:color="auto"/>
        <w:left w:val="none" w:sz="0" w:space="0" w:color="auto"/>
        <w:bottom w:val="none" w:sz="0" w:space="0" w:color="auto"/>
        <w:right w:val="none" w:sz="0" w:space="0" w:color="auto"/>
      </w:divBdr>
    </w:div>
    <w:div w:id="377051830">
      <w:bodyDiv w:val="1"/>
      <w:marLeft w:val="0"/>
      <w:marRight w:val="0"/>
      <w:marTop w:val="0"/>
      <w:marBottom w:val="0"/>
      <w:divBdr>
        <w:top w:val="none" w:sz="0" w:space="0" w:color="auto"/>
        <w:left w:val="none" w:sz="0" w:space="0" w:color="auto"/>
        <w:bottom w:val="none" w:sz="0" w:space="0" w:color="auto"/>
        <w:right w:val="none" w:sz="0" w:space="0" w:color="auto"/>
      </w:divBdr>
    </w:div>
    <w:div w:id="391852104">
      <w:bodyDiv w:val="1"/>
      <w:marLeft w:val="0"/>
      <w:marRight w:val="0"/>
      <w:marTop w:val="0"/>
      <w:marBottom w:val="0"/>
      <w:divBdr>
        <w:top w:val="none" w:sz="0" w:space="0" w:color="auto"/>
        <w:left w:val="none" w:sz="0" w:space="0" w:color="auto"/>
        <w:bottom w:val="none" w:sz="0" w:space="0" w:color="auto"/>
        <w:right w:val="none" w:sz="0" w:space="0" w:color="auto"/>
      </w:divBdr>
    </w:div>
    <w:div w:id="412094812">
      <w:bodyDiv w:val="1"/>
      <w:marLeft w:val="0"/>
      <w:marRight w:val="0"/>
      <w:marTop w:val="0"/>
      <w:marBottom w:val="0"/>
      <w:divBdr>
        <w:top w:val="none" w:sz="0" w:space="0" w:color="auto"/>
        <w:left w:val="none" w:sz="0" w:space="0" w:color="auto"/>
        <w:bottom w:val="none" w:sz="0" w:space="0" w:color="auto"/>
        <w:right w:val="none" w:sz="0" w:space="0" w:color="auto"/>
      </w:divBdr>
    </w:div>
    <w:div w:id="424233444">
      <w:bodyDiv w:val="1"/>
      <w:marLeft w:val="0"/>
      <w:marRight w:val="0"/>
      <w:marTop w:val="0"/>
      <w:marBottom w:val="0"/>
      <w:divBdr>
        <w:top w:val="none" w:sz="0" w:space="0" w:color="auto"/>
        <w:left w:val="none" w:sz="0" w:space="0" w:color="auto"/>
        <w:bottom w:val="none" w:sz="0" w:space="0" w:color="auto"/>
        <w:right w:val="none" w:sz="0" w:space="0" w:color="auto"/>
      </w:divBdr>
    </w:div>
    <w:div w:id="464079943">
      <w:bodyDiv w:val="1"/>
      <w:marLeft w:val="0"/>
      <w:marRight w:val="0"/>
      <w:marTop w:val="0"/>
      <w:marBottom w:val="0"/>
      <w:divBdr>
        <w:top w:val="none" w:sz="0" w:space="0" w:color="auto"/>
        <w:left w:val="none" w:sz="0" w:space="0" w:color="auto"/>
        <w:bottom w:val="none" w:sz="0" w:space="0" w:color="auto"/>
        <w:right w:val="none" w:sz="0" w:space="0" w:color="auto"/>
      </w:divBdr>
    </w:div>
    <w:div w:id="464466540">
      <w:bodyDiv w:val="1"/>
      <w:marLeft w:val="0"/>
      <w:marRight w:val="0"/>
      <w:marTop w:val="0"/>
      <w:marBottom w:val="0"/>
      <w:divBdr>
        <w:top w:val="none" w:sz="0" w:space="0" w:color="auto"/>
        <w:left w:val="none" w:sz="0" w:space="0" w:color="auto"/>
        <w:bottom w:val="none" w:sz="0" w:space="0" w:color="auto"/>
        <w:right w:val="none" w:sz="0" w:space="0" w:color="auto"/>
      </w:divBdr>
    </w:div>
    <w:div w:id="523179025">
      <w:bodyDiv w:val="1"/>
      <w:marLeft w:val="0"/>
      <w:marRight w:val="0"/>
      <w:marTop w:val="0"/>
      <w:marBottom w:val="0"/>
      <w:divBdr>
        <w:top w:val="none" w:sz="0" w:space="0" w:color="auto"/>
        <w:left w:val="none" w:sz="0" w:space="0" w:color="auto"/>
        <w:bottom w:val="none" w:sz="0" w:space="0" w:color="auto"/>
        <w:right w:val="none" w:sz="0" w:space="0" w:color="auto"/>
      </w:divBdr>
    </w:div>
    <w:div w:id="551506004">
      <w:bodyDiv w:val="1"/>
      <w:marLeft w:val="0"/>
      <w:marRight w:val="0"/>
      <w:marTop w:val="0"/>
      <w:marBottom w:val="0"/>
      <w:divBdr>
        <w:top w:val="none" w:sz="0" w:space="0" w:color="auto"/>
        <w:left w:val="none" w:sz="0" w:space="0" w:color="auto"/>
        <w:bottom w:val="none" w:sz="0" w:space="0" w:color="auto"/>
        <w:right w:val="none" w:sz="0" w:space="0" w:color="auto"/>
      </w:divBdr>
    </w:div>
    <w:div w:id="572081701">
      <w:bodyDiv w:val="1"/>
      <w:marLeft w:val="0"/>
      <w:marRight w:val="0"/>
      <w:marTop w:val="0"/>
      <w:marBottom w:val="0"/>
      <w:divBdr>
        <w:top w:val="none" w:sz="0" w:space="0" w:color="auto"/>
        <w:left w:val="none" w:sz="0" w:space="0" w:color="auto"/>
        <w:bottom w:val="none" w:sz="0" w:space="0" w:color="auto"/>
        <w:right w:val="none" w:sz="0" w:space="0" w:color="auto"/>
      </w:divBdr>
    </w:div>
    <w:div w:id="575365026">
      <w:bodyDiv w:val="1"/>
      <w:marLeft w:val="0"/>
      <w:marRight w:val="0"/>
      <w:marTop w:val="0"/>
      <w:marBottom w:val="0"/>
      <w:divBdr>
        <w:top w:val="none" w:sz="0" w:space="0" w:color="auto"/>
        <w:left w:val="none" w:sz="0" w:space="0" w:color="auto"/>
        <w:bottom w:val="none" w:sz="0" w:space="0" w:color="auto"/>
        <w:right w:val="none" w:sz="0" w:space="0" w:color="auto"/>
      </w:divBdr>
    </w:div>
    <w:div w:id="629628067">
      <w:bodyDiv w:val="1"/>
      <w:marLeft w:val="0"/>
      <w:marRight w:val="0"/>
      <w:marTop w:val="0"/>
      <w:marBottom w:val="0"/>
      <w:divBdr>
        <w:top w:val="none" w:sz="0" w:space="0" w:color="auto"/>
        <w:left w:val="none" w:sz="0" w:space="0" w:color="auto"/>
        <w:bottom w:val="none" w:sz="0" w:space="0" w:color="auto"/>
        <w:right w:val="none" w:sz="0" w:space="0" w:color="auto"/>
      </w:divBdr>
    </w:div>
    <w:div w:id="633217512">
      <w:bodyDiv w:val="1"/>
      <w:marLeft w:val="0"/>
      <w:marRight w:val="0"/>
      <w:marTop w:val="0"/>
      <w:marBottom w:val="0"/>
      <w:divBdr>
        <w:top w:val="none" w:sz="0" w:space="0" w:color="auto"/>
        <w:left w:val="none" w:sz="0" w:space="0" w:color="auto"/>
        <w:bottom w:val="none" w:sz="0" w:space="0" w:color="auto"/>
        <w:right w:val="none" w:sz="0" w:space="0" w:color="auto"/>
      </w:divBdr>
    </w:div>
    <w:div w:id="638338130">
      <w:bodyDiv w:val="1"/>
      <w:marLeft w:val="0"/>
      <w:marRight w:val="0"/>
      <w:marTop w:val="0"/>
      <w:marBottom w:val="0"/>
      <w:divBdr>
        <w:top w:val="none" w:sz="0" w:space="0" w:color="auto"/>
        <w:left w:val="none" w:sz="0" w:space="0" w:color="auto"/>
        <w:bottom w:val="none" w:sz="0" w:space="0" w:color="auto"/>
        <w:right w:val="none" w:sz="0" w:space="0" w:color="auto"/>
      </w:divBdr>
    </w:div>
    <w:div w:id="648945971">
      <w:bodyDiv w:val="1"/>
      <w:marLeft w:val="0"/>
      <w:marRight w:val="0"/>
      <w:marTop w:val="0"/>
      <w:marBottom w:val="0"/>
      <w:divBdr>
        <w:top w:val="none" w:sz="0" w:space="0" w:color="auto"/>
        <w:left w:val="none" w:sz="0" w:space="0" w:color="auto"/>
        <w:bottom w:val="none" w:sz="0" w:space="0" w:color="auto"/>
        <w:right w:val="none" w:sz="0" w:space="0" w:color="auto"/>
      </w:divBdr>
    </w:div>
    <w:div w:id="664825134">
      <w:bodyDiv w:val="1"/>
      <w:marLeft w:val="0"/>
      <w:marRight w:val="0"/>
      <w:marTop w:val="0"/>
      <w:marBottom w:val="0"/>
      <w:divBdr>
        <w:top w:val="none" w:sz="0" w:space="0" w:color="auto"/>
        <w:left w:val="none" w:sz="0" w:space="0" w:color="auto"/>
        <w:bottom w:val="none" w:sz="0" w:space="0" w:color="auto"/>
        <w:right w:val="none" w:sz="0" w:space="0" w:color="auto"/>
      </w:divBdr>
    </w:div>
    <w:div w:id="687028508">
      <w:bodyDiv w:val="1"/>
      <w:marLeft w:val="0"/>
      <w:marRight w:val="0"/>
      <w:marTop w:val="0"/>
      <w:marBottom w:val="0"/>
      <w:divBdr>
        <w:top w:val="none" w:sz="0" w:space="0" w:color="auto"/>
        <w:left w:val="none" w:sz="0" w:space="0" w:color="auto"/>
        <w:bottom w:val="none" w:sz="0" w:space="0" w:color="auto"/>
        <w:right w:val="none" w:sz="0" w:space="0" w:color="auto"/>
      </w:divBdr>
    </w:div>
    <w:div w:id="692026717">
      <w:bodyDiv w:val="1"/>
      <w:marLeft w:val="0"/>
      <w:marRight w:val="0"/>
      <w:marTop w:val="0"/>
      <w:marBottom w:val="0"/>
      <w:divBdr>
        <w:top w:val="none" w:sz="0" w:space="0" w:color="auto"/>
        <w:left w:val="none" w:sz="0" w:space="0" w:color="auto"/>
        <w:bottom w:val="none" w:sz="0" w:space="0" w:color="auto"/>
        <w:right w:val="none" w:sz="0" w:space="0" w:color="auto"/>
      </w:divBdr>
    </w:div>
    <w:div w:id="745416202">
      <w:bodyDiv w:val="1"/>
      <w:marLeft w:val="0"/>
      <w:marRight w:val="0"/>
      <w:marTop w:val="0"/>
      <w:marBottom w:val="0"/>
      <w:divBdr>
        <w:top w:val="none" w:sz="0" w:space="0" w:color="auto"/>
        <w:left w:val="none" w:sz="0" w:space="0" w:color="auto"/>
        <w:bottom w:val="none" w:sz="0" w:space="0" w:color="auto"/>
        <w:right w:val="none" w:sz="0" w:space="0" w:color="auto"/>
      </w:divBdr>
      <w:divsChild>
        <w:div w:id="813060606">
          <w:marLeft w:val="0"/>
          <w:marRight w:val="0"/>
          <w:marTop w:val="0"/>
          <w:marBottom w:val="255"/>
          <w:divBdr>
            <w:top w:val="none" w:sz="0" w:space="0" w:color="auto"/>
            <w:left w:val="none" w:sz="0" w:space="0" w:color="auto"/>
            <w:bottom w:val="none" w:sz="0" w:space="0" w:color="auto"/>
            <w:right w:val="none" w:sz="0" w:space="0" w:color="auto"/>
          </w:divBdr>
        </w:div>
        <w:div w:id="237402080">
          <w:marLeft w:val="0"/>
          <w:marRight w:val="0"/>
          <w:marTop w:val="840"/>
          <w:marBottom w:val="150"/>
          <w:divBdr>
            <w:top w:val="none" w:sz="0" w:space="0" w:color="auto"/>
            <w:left w:val="none" w:sz="0" w:space="0" w:color="auto"/>
            <w:bottom w:val="none" w:sz="0" w:space="0" w:color="auto"/>
            <w:right w:val="none" w:sz="0" w:space="0" w:color="auto"/>
          </w:divBdr>
          <w:divsChild>
            <w:div w:id="214388979">
              <w:marLeft w:val="0"/>
              <w:marRight w:val="0"/>
              <w:marTop w:val="0"/>
              <w:marBottom w:val="0"/>
              <w:divBdr>
                <w:top w:val="none" w:sz="0" w:space="0" w:color="auto"/>
                <w:left w:val="none" w:sz="0" w:space="0" w:color="auto"/>
                <w:bottom w:val="none" w:sz="0" w:space="0" w:color="auto"/>
                <w:right w:val="none" w:sz="0" w:space="0" w:color="auto"/>
              </w:divBdr>
            </w:div>
          </w:divsChild>
        </w:div>
        <w:div w:id="1925991600">
          <w:marLeft w:val="0"/>
          <w:marRight w:val="0"/>
          <w:marTop w:val="0"/>
          <w:marBottom w:val="375"/>
          <w:divBdr>
            <w:top w:val="none" w:sz="0" w:space="0" w:color="auto"/>
            <w:left w:val="none" w:sz="0" w:space="0" w:color="auto"/>
            <w:bottom w:val="none" w:sz="0" w:space="0" w:color="auto"/>
            <w:right w:val="none" w:sz="0" w:space="0" w:color="auto"/>
          </w:divBdr>
        </w:div>
        <w:div w:id="1484153041">
          <w:marLeft w:val="0"/>
          <w:marRight w:val="0"/>
          <w:marTop w:val="0"/>
          <w:marBottom w:val="690"/>
          <w:divBdr>
            <w:top w:val="none" w:sz="0" w:space="0" w:color="auto"/>
            <w:left w:val="none" w:sz="0" w:space="0" w:color="auto"/>
            <w:bottom w:val="none" w:sz="0" w:space="0" w:color="auto"/>
            <w:right w:val="none" w:sz="0" w:space="0" w:color="auto"/>
          </w:divBdr>
          <w:divsChild>
            <w:div w:id="277883165">
              <w:marLeft w:val="0"/>
              <w:marRight w:val="0"/>
              <w:marTop w:val="0"/>
              <w:marBottom w:val="0"/>
              <w:divBdr>
                <w:top w:val="none" w:sz="0" w:space="0" w:color="auto"/>
                <w:left w:val="none" w:sz="0" w:space="0" w:color="auto"/>
                <w:bottom w:val="none" w:sz="0" w:space="0" w:color="auto"/>
                <w:right w:val="none" w:sz="0" w:space="0" w:color="auto"/>
              </w:divBdr>
            </w:div>
          </w:divsChild>
        </w:div>
        <w:div w:id="1423064617">
          <w:marLeft w:val="0"/>
          <w:marRight w:val="0"/>
          <w:marTop w:val="135"/>
          <w:marBottom w:val="450"/>
          <w:divBdr>
            <w:top w:val="none" w:sz="0" w:space="0" w:color="auto"/>
            <w:left w:val="none" w:sz="0" w:space="0" w:color="auto"/>
            <w:bottom w:val="none" w:sz="0" w:space="0" w:color="auto"/>
            <w:right w:val="none" w:sz="0" w:space="0" w:color="auto"/>
          </w:divBdr>
        </w:div>
        <w:div w:id="895312037">
          <w:marLeft w:val="0"/>
          <w:marRight w:val="0"/>
          <w:marTop w:val="585"/>
          <w:marBottom w:val="0"/>
          <w:divBdr>
            <w:top w:val="none" w:sz="0" w:space="0" w:color="auto"/>
            <w:left w:val="none" w:sz="0" w:space="0" w:color="auto"/>
            <w:bottom w:val="none" w:sz="0" w:space="0" w:color="auto"/>
            <w:right w:val="none" w:sz="0" w:space="0" w:color="auto"/>
          </w:divBdr>
        </w:div>
      </w:divsChild>
    </w:div>
    <w:div w:id="762384092">
      <w:bodyDiv w:val="1"/>
      <w:marLeft w:val="0"/>
      <w:marRight w:val="0"/>
      <w:marTop w:val="0"/>
      <w:marBottom w:val="0"/>
      <w:divBdr>
        <w:top w:val="none" w:sz="0" w:space="0" w:color="auto"/>
        <w:left w:val="none" w:sz="0" w:space="0" w:color="auto"/>
        <w:bottom w:val="none" w:sz="0" w:space="0" w:color="auto"/>
        <w:right w:val="none" w:sz="0" w:space="0" w:color="auto"/>
      </w:divBdr>
    </w:div>
    <w:div w:id="784084219">
      <w:bodyDiv w:val="1"/>
      <w:marLeft w:val="0"/>
      <w:marRight w:val="0"/>
      <w:marTop w:val="0"/>
      <w:marBottom w:val="0"/>
      <w:divBdr>
        <w:top w:val="none" w:sz="0" w:space="0" w:color="auto"/>
        <w:left w:val="none" w:sz="0" w:space="0" w:color="auto"/>
        <w:bottom w:val="none" w:sz="0" w:space="0" w:color="auto"/>
        <w:right w:val="none" w:sz="0" w:space="0" w:color="auto"/>
      </w:divBdr>
    </w:div>
    <w:div w:id="804353109">
      <w:bodyDiv w:val="1"/>
      <w:marLeft w:val="0"/>
      <w:marRight w:val="0"/>
      <w:marTop w:val="0"/>
      <w:marBottom w:val="0"/>
      <w:divBdr>
        <w:top w:val="none" w:sz="0" w:space="0" w:color="auto"/>
        <w:left w:val="none" w:sz="0" w:space="0" w:color="auto"/>
        <w:bottom w:val="none" w:sz="0" w:space="0" w:color="auto"/>
        <w:right w:val="none" w:sz="0" w:space="0" w:color="auto"/>
      </w:divBdr>
    </w:div>
    <w:div w:id="828331252">
      <w:bodyDiv w:val="1"/>
      <w:marLeft w:val="0"/>
      <w:marRight w:val="0"/>
      <w:marTop w:val="0"/>
      <w:marBottom w:val="0"/>
      <w:divBdr>
        <w:top w:val="none" w:sz="0" w:space="0" w:color="auto"/>
        <w:left w:val="none" w:sz="0" w:space="0" w:color="auto"/>
        <w:bottom w:val="none" w:sz="0" w:space="0" w:color="auto"/>
        <w:right w:val="none" w:sz="0" w:space="0" w:color="auto"/>
      </w:divBdr>
    </w:div>
    <w:div w:id="831603065">
      <w:bodyDiv w:val="1"/>
      <w:marLeft w:val="0"/>
      <w:marRight w:val="0"/>
      <w:marTop w:val="0"/>
      <w:marBottom w:val="0"/>
      <w:divBdr>
        <w:top w:val="none" w:sz="0" w:space="0" w:color="auto"/>
        <w:left w:val="none" w:sz="0" w:space="0" w:color="auto"/>
        <w:bottom w:val="none" w:sz="0" w:space="0" w:color="auto"/>
        <w:right w:val="none" w:sz="0" w:space="0" w:color="auto"/>
      </w:divBdr>
    </w:div>
    <w:div w:id="917708901">
      <w:bodyDiv w:val="1"/>
      <w:marLeft w:val="0"/>
      <w:marRight w:val="0"/>
      <w:marTop w:val="0"/>
      <w:marBottom w:val="0"/>
      <w:divBdr>
        <w:top w:val="none" w:sz="0" w:space="0" w:color="auto"/>
        <w:left w:val="none" w:sz="0" w:space="0" w:color="auto"/>
        <w:bottom w:val="none" w:sz="0" w:space="0" w:color="auto"/>
        <w:right w:val="none" w:sz="0" w:space="0" w:color="auto"/>
      </w:divBdr>
    </w:div>
    <w:div w:id="918563550">
      <w:bodyDiv w:val="1"/>
      <w:marLeft w:val="0"/>
      <w:marRight w:val="0"/>
      <w:marTop w:val="0"/>
      <w:marBottom w:val="0"/>
      <w:divBdr>
        <w:top w:val="none" w:sz="0" w:space="0" w:color="auto"/>
        <w:left w:val="none" w:sz="0" w:space="0" w:color="auto"/>
        <w:bottom w:val="none" w:sz="0" w:space="0" w:color="auto"/>
        <w:right w:val="none" w:sz="0" w:space="0" w:color="auto"/>
      </w:divBdr>
    </w:div>
    <w:div w:id="924189137">
      <w:bodyDiv w:val="1"/>
      <w:marLeft w:val="0"/>
      <w:marRight w:val="0"/>
      <w:marTop w:val="0"/>
      <w:marBottom w:val="0"/>
      <w:divBdr>
        <w:top w:val="none" w:sz="0" w:space="0" w:color="auto"/>
        <w:left w:val="none" w:sz="0" w:space="0" w:color="auto"/>
        <w:bottom w:val="none" w:sz="0" w:space="0" w:color="auto"/>
        <w:right w:val="none" w:sz="0" w:space="0" w:color="auto"/>
      </w:divBdr>
    </w:div>
    <w:div w:id="937374714">
      <w:bodyDiv w:val="1"/>
      <w:marLeft w:val="0"/>
      <w:marRight w:val="0"/>
      <w:marTop w:val="0"/>
      <w:marBottom w:val="0"/>
      <w:divBdr>
        <w:top w:val="none" w:sz="0" w:space="0" w:color="auto"/>
        <w:left w:val="none" w:sz="0" w:space="0" w:color="auto"/>
        <w:bottom w:val="none" w:sz="0" w:space="0" w:color="auto"/>
        <w:right w:val="none" w:sz="0" w:space="0" w:color="auto"/>
      </w:divBdr>
      <w:divsChild>
        <w:div w:id="1219048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451576">
      <w:bodyDiv w:val="1"/>
      <w:marLeft w:val="0"/>
      <w:marRight w:val="0"/>
      <w:marTop w:val="0"/>
      <w:marBottom w:val="0"/>
      <w:divBdr>
        <w:top w:val="none" w:sz="0" w:space="0" w:color="auto"/>
        <w:left w:val="none" w:sz="0" w:space="0" w:color="auto"/>
        <w:bottom w:val="none" w:sz="0" w:space="0" w:color="auto"/>
        <w:right w:val="none" w:sz="0" w:space="0" w:color="auto"/>
      </w:divBdr>
    </w:div>
    <w:div w:id="964582457">
      <w:bodyDiv w:val="1"/>
      <w:marLeft w:val="0"/>
      <w:marRight w:val="0"/>
      <w:marTop w:val="0"/>
      <w:marBottom w:val="0"/>
      <w:divBdr>
        <w:top w:val="none" w:sz="0" w:space="0" w:color="auto"/>
        <w:left w:val="none" w:sz="0" w:space="0" w:color="auto"/>
        <w:bottom w:val="none" w:sz="0" w:space="0" w:color="auto"/>
        <w:right w:val="none" w:sz="0" w:space="0" w:color="auto"/>
      </w:divBdr>
    </w:div>
    <w:div w:id="970479714">
      <w:bodyDiv w:val="1"/>
      <w:marLeft w:val="0"/>
      <w:marRight w:val="0"/>
      <w:marTop w:val="0"/>
      <w:marBottom w:val="0"/>
      <w:divBdr>
        <w:top w:val="none" w:sz="0" w:space="0" w:color="auto"/>
        <w:left w:val="none" w:sz="0" w:space="0" w:color="auto"/>
        <w:bottom w:val="none" w:sz="0" w:space="0" w:color="auto"/>
        <w:right w:val="none" w:sz="0" w:space="0" w:color="auto"/>
      </w:divBdr>
    </w:div>
    <w:div w:id="974532513">
      <w:bodyDiv w:val="1"/>
      <w:marLeft w:val="0"/>
      <w:marRight w:val="0"/>
      <w:marTop w:val="0"/>
      <w:marBottom w:val="0"/>
      <w:divBdr>
        <w:top w:val="none" w:sz="0" w:space="0" w:color="auto"/>
        <w:left w:val="none" w:sz="0" w:space="0" w:color="auto"/>
        <w:bottom w:val="none" w:sz="0" w:space="0" w:color="auto"/>
        <w:right w:val="none" w:sz="0" w:space="0" w:color="auto"/>
      </w:divBdr>
    </w:div>
    <w:div w:id="1001129628">
      <w:bodyDiv w:val="1"/>
      <w:marLeft w:val="0"/>
      <w:marRight w:val="0"/>
      <w:marTop w:val="0"/>
      <w:marBottom w:val="0"/>
      <w:divBdr>
        <w:top w:val="none" w:sz="0" w:space="0" w:color="auto"/>
        <w:left w:val="none" w:sz="0" w:space="0" w:color="auto"/>
        <w:bottom w:val="none" w:sz="0" w:space="0" w:color="auto"/>
        <w:right w:val="none" w:sz="0" w:space="0" w:color="auto"/>
      </w:divBdr>
    </w:div>
    <w:div w:id="1001784953">
      <w:bodyDiv w:val="1"/>
      <w:marLeft w:val="0"/>
      <w:marRight w:val="0"/>
      <w:marTop w:val="0"/>
      <w:marBottom w:val="0"/>
      <w:divBdr>
        <w:top w:val="none" w:sz="0" w:space="0" w:color="auto"/>
        <w:left w:val="none" w:sz="0" w:space="0" w:color="auto"/>
        <w:bottom w:val="none" w:sz="0" w:space="0" w:color="auto"/>
        <w:right w:val="none" w:sz="0" w:space="0" w:color="auto"/>
      </w:divBdr>
    </w:div>
    <w:div w:id="1002047850">
      <w:bodyDiv w:val="1"/>
      <w:marLeft w:val="0"/>
      <w:marRight w:val="0"/>
      <w:marTop w:val="0"/>
      <w:marBottom w:val="0"/>
      <w:divBdr>
        <w:top w:val="none" w:sz="0" w:space="0" w:color="auto"/>
        <w:left w:val="none" w:sz="0" w:space="0" w:color="auto"/>
        <w:bottom w:val="none" w:sz="0" w:space="0" w:color="auto"/>
        <w:right w:val="none" w:sz="0" w:space="0" w:color="auto"/>
      </w:divBdr>
    </w:div>
    <w:div w:id="1047024789">
      <w:bodyDiv w:val="1"/>
      <w:marLeft w:val="0"/>
      <w:marRight w:val="0"/>
      <w:marTop w:val="0"/>
      <w:marBottom w:val="0"/>
      <w:divBdr>
        <w:top w:val="none" w:sz="0" w:space="0" w:color="auto"/>
        <w:left w:val="none" w:sz="0" w:space="0" w:color="auto"/>
        <w:bottom w:val="none" w:sz="0" w:space="0" w:color="auto"/>
        <w:right w:val="none" w:sz="0" w:space="0" w:color="auto"/>
      </w:divBdr>
    </w:div>
    <w:div w:id="1053114537">
      <w:bodyDiv w:val="1"/>
      <w:marLeft w:val="0"/>
      <w:marRight w:val="0"/>
      <w:marTop w:val="0"/>
      <w:marBottom w:val="0"/>
      <w:divBdr>
        <w:top w:val="none" w:sz="0" w:space="0" w:color="auto"/>
        <w:left w:val="none" w:sz="0" w:space="0" w:color="auto"/>
        <w:bottom w:val="none" w:sz="0" w:space="0" w:color="auto"/>
        <w:right w:val="none" w:sz="0" w:space="0" w:color="auto"/>
      </w:divBdr>
    </w:div>
    <w:div w:id="1090661472">
      <w:bodyDiv w:val="1"/>
      <w:marLeft w:val="0"/>
      <w:marRight w:val="0"/>
      <w:marTop w:val="0"/>
      <w:marBottom w:val="0"/>
      <w:divBdr>
        <w:top w:val="none" w:sz="0" w:space="0" w:color="auto"/>
        <w:left w:val="none" w:sz="0" w:space="0" w:color="auto"/>
        <w:bottom w:val="none" w:sz="0" w:space="0" w:color="auto"/>
        <w:right w:val="none" w:sz="0" w:space="0" w:color="auto"/>
      </w:divBdr>
    </w:div>
    <w:div w:id="1092244748">
      <w:bodyDiv w:val="1"/>
      <w:marLeft w:val="0"/>
      <w:marRight w:val="0"/>
      <w:marTop w:val="0"/>
      <w:marBottom w:val="0"/>
      <w:divBdr>
        <w:top w:val="none" w:sz="0" w:space="0" w:color="auto"/>
        <w:left w:val="none" w:sz="0" w:space="0" w:color="auto"/>
        <w:bottom w:val="none" w:sz="0" w:space="0" w:color="auto"/>
        <w:right w:val="none" w:sz="0" w:space="0" w:color="auto"/>
      </w:divBdr>
    </w:div>
    <w:div w:id="1112896798">
      <w:bodyDiv w:val="1"/>
      <w:marLeft w:val="0"/>
      <w:marRight w:val="0"/>
      <w:marTop w:val="0"/>
      <w:marBottom w:val="0"/>
      <w:divBdr>
        <w:top w:val="none" w:sz="0" w:space="0" w:color="auto"/>
        <w:left w:val="none" w:sz="0" w:space="0" w:color="auto"/>
        <w:bottom w:val="none" w:sz="0" w:space="0" w:color="auto"/>
        <w:right w:val="none" w:sz="0" w:space="0" w:color="auto"/>
      </w:divBdr>
    </w:div>
    <w:div w:id="1137987458">
      <w:bodyDiv w:val="1"/>
      <w:marLeft w:val="0"/>
      <w:marRight w:val="0"/>
      <w:marTop w:val="0"/>
      <w:marBottom w:val="0"/>
      <w:divBdr>
        <w:top w:val="none" w:sz="0" w:space="0" w:color="auto"/>
        <w:left w:val="none" w:sz="0" w:space="0" w:color="auto"/>
        <w:bottom w:val="none" w:sz="0" w:space="0" w:color="auto"/>
        <w:right w:val="none" w:sz="0" w:space="0" w:color="auto"/>
      </w:divBdr>
    </w:div>
    <w:div w:id="1194341541">
      <w:bodyDiv w:val="1"/>
      <w:marLeft w:val="0"/>
      <w:marRight w:val="0"/>
      <w:marTop w:val="0"/>
      <w:marBottom w:val="0"/>
      <w:divBdr>
        <w:top w:val="none" w:sz="0" w:space="0" w:color="auto"/>
        <w:left w:val="none" w:sz="0" w:space="0" w:color="auto"/>
        <w:bottom w:val="none" w:sz="0" w:space="0" w:color="auto"/>
        <w:right w:val="none" w:sz="0" w:space="0" w:color="auto"/>
      </w:divBdr>
    </w:div>
    <w:div w:id="1203396395">
      <w:bodyDiv w:val="1"/>
      <w:marLeft w:val="0"/>
      <w:marRight w:val="0"/>
      <w:marTop w:val="0"/>
      <w:marBottom w:val="0"/>
      <w:divBdr>
        <w:top w:val="none" w:sz="0" w:space="0" w:color="auto"/>
        <w:left w:val="none" w:sz="0" w:space="0" w:color="auto"/>
        <w:bottom w:val="none" w:sz="0" w:space="0" w:color="auto"/>
        <w:right w:val="none" w:sz="0" w:space="0" w:color="auto"/>
      </w:divBdr>
    </w:div>
    <w:div w:id="1232235762">
      <w:bodyDiv w:val="1"/>
      <w:marLeft w:val="0"/>
      <w:marRight w:val="0"/>
      <w:marTop w:val="0"/>
      <w:marBottom w:val="0"/>
      <w:divBdr>
        <w:top w:val="none" w:sz="0" w:space="0" w:color="auto"/>
        <w:left w:val="none" w:sz="0" w:space="0" w:color="auto"/>
        <w:bottom w:val="none" w:sz="0" w:space="0" w:color="auto"/>
        <w:right w:val="none" w:sz="0" w:space="0" w:color="auto"/>
      </w:divBdr>
    </w:div>
    <w:div w:id="1265268688">
      <w:bodyDiv w:val="1"/>
      <w:marLeft w:val="0"/>
      <w:marRight w:val="0"/>
      <w:marTop w:val="0"/>
      <w:marBottom w:val="0"/>
      <w:divBdr>
        <w:top w:val="none" w:sz="0" w:space="0" w:color="auto"/>
        <w:left w:val="none" w:sz="0" w:space="0" w:color="auto"/>
        <w:bottom w:val="none" w:sz="0" w:space="0" w:color="auto"/>
        <w:right w:val="none" w:sz="0" w:space="0" w:color="auto"/>
      </w:divBdr>
    </w:div>
    <w:div w:id="1287465480">
      <w:bodyDiv w:val="1"/>
      <w:marLeft w:val="0"/>
      <w:marRight w:val="0"/>
      <w:marTop w:val="0"/>
      <w:marBottom w:val="0"/>
      <w:divBdr>
        <w:top w:val="none" w:sz="0" w:space="0" w:color="auto"/>
        <w:left w:val="none" w:sz="0" w:space="0" w:color="auto"/>
        <w:bottom w:val="none" w:sz="0" w:space="0" w:color="auto"/>
        <w:right w:val="none" w:sz="0" w:space="0" w:color="auto"/>
      </w:divBdr>
    </w:div>
    <w:div w:id="1302419884">
      <w:bodyDiv w:val="1"/>
      <w:marLeft w:val="0"/>
      <w:marRight w:val="0"/>
      <w:marTop w:val="0"/>
      <w:marBottom w:val="0"/>
      <w:divBdr>
        <w:top w:val="none" w:sz="0" w:space="0" w:color="auto"/>
        <w:left w:val="none" w:sz="0" w:space="0" w:color="auto"/>
        <w:bottom w:val="none" w:sz="0" w:space="0" w:color="auto"/>
        <w:right w:val="none" w:sz="0" w:space="0" w:color="auto"/>
      </w:divBdr>
    </w:div>
    <w:div w:id="1316448792">
      <w:bodyDiv w:val="1"/>
      <w:marLeft w:val="0"/>
      <w:marRight w:val="0"/>
      <w:marTop w:val="0"/>
      <w:marBottom w:val="0"/>
      <w:divBdr>
        <w:top w:val="none" w:sz="0" w:space="0" w:color="auto"/>
        <w:left w:val="none" w:sz="0" w:space="0" w:color="auto"/>
        <w:bottom w:val="none" w:sz="0" w:space="0" w:color="auto"/>
        <w:right w:val="none" w:sz="0" w:space="0" w:color="auto"/>
      </w:divBdr>
    </w:div>
    <w:div w:id="1320160694">
      <w:bodyDiv w:val="1"/>
      <w:marLeft w:val="0"/>
      <w:marRight w:val="0"/>
      <w:marTop w:val="0"/>
      <w:marBottom w:val="0"/>
      <w:divBdr>
        <w:top w:val="none" w:sz="0" w:space="0" w:color="auto"/>
        <w:left w:val="none" w:sz="0" w:space="0" w:color="auto"/>
        <w:bottom w:val="none" w:sz="0" w:space="0" w:color="auto"/>
        <w:right w:val="none" w:sz="0" w:space="0" w:color="auto"/>
      </w:divBdr>
    </w:div>
    <w:div w:id="1334382802">
      <w:bodyDiv w:val="1"/>
      <w:marLeft w:val="0"/>
      <w:marRight w:val="0"/>
      <w:marTop w:val="0"/>
      <w:marBottom w:val="0"/>
      <w:divBdr>
        <w:top w:val="none" w:sz="0" w:space="0" w:color="auto"/>
        <w:left w:val="none" w:sz="0" w:space="0" w:color="auto"/>
        <w:bottom w:val="none" w:sz="0" w:space="0" w:color="auto"/>
        <w:right w:val="none" w:sz="0" w:space="0" w:color="auto"/>
      </w:divBdr>
    </w:div>
    <w:div w:id="1337994352">
      <w:bodyDiv w:val="1"/>
      <w:marLeft w:val="0"/>
      <w:marRight w:val="0"/>
      <w:marTop w:val="0"/>
      <w:marBottom w:val="0"/>
      <w:divBdr>
        <w:top w:val="none" w:sz="0" w:space="0" w:color="auto"/>
        <w:left w:val="none" w:sz="0" w:space="0" w:color="auto"/>
        <w:bottom w:val="none" w:sz="0" w:space="0" w:color="auto"/>
        <w:right w:val="none" w:sz="0" w:space="0" w:color="auto"/>
      </w:divBdr>
    </w:div>
    <w:div w:id="1358652356">
      <w:bodyDiv w:val="1"/>
      <w:marLeft w:val="0"/>
      <w:marRight w:val="0"/>
      <w:marTop w:val="0"/>
      <w:marBottom w:val="0"/>
      <w:divBdr>
        <w:top w:val="none" w:sz="0" w:space="0" w:color="auto"/>
        <w:left w:val="none" w:sz="0" w:space="0" w:color="auto"/>
        <w:bottom w:val="none" w:sz="0" w:space="0" w:color="auto"/>
        <w:right w:val="none" w:sz="0" w:space="0" w:color="auto"/>
      </w:divBdr>
    </w:div>
    <w:div w:id="1370953274">
      <w:bodyDiv w:val="1"/>
      <w:marLeft w:val="0"/>
      <w:marRight w:val="0"/>
      <w:marTop w:val="0"/>
      <w:marBottom w:val="0"/>
      <w:divBdr>
        <w:top w:val="none" w:sz="0" w:space="0" w:color="auto"/>
        <w:left w:val="none" w:sz="0" w:space="0" w:color="auto"/>
        <w:bottom w:val="none" w:sz="0" w:space="0" w:color="auto"/>
        <w:right w:val="none" w:sz="0" w:space="0" w:color="auto"/>
      </w:divBdr>
    </w:div>
    <w:div w:id="1408380873">
      <w:bodyDiv w:val="1"/>
      <w:marLeft w:val="0"/>
      <w:marRight w:val="0"/>
      <w:marTop w:val="0"/>
      <w:marBottom w:val="0"/>
      <w:divBdr>
        <w:top w:val="none" w:sz="0" w:space="0" w:color="auto"/>
        <w:left w:val="none" w:sz="0" w:space="0" w:color="auto"/>
        <w:bottom w:val="none" w:sz="0" w:space="0" w:color="auto"/>
        <w:right w:val="none" w:sz="0" w:space="0" w:color="auto"/>
      </w:divBdr>
    </w:div>
    <w:div w:id="1445686247">
      <w:bodyDiv w:val="1"/>
      <w:marLeft w:val="0"/>
      <w:marRight w:val="0"/>
      <w:marTop w:val="0"/>
      <w:marBottom w:val="0"/>
      <w:divBdr>
        <w:top w:val="none" w:sz="0" w:space="0" w:color="auto"/>
        <w:left w:val="none" w:sz="0" w:space="0" w:color="auto"/>
        <w:bottom w:val="none" w:sz="0" w:space="0" w:color="auto"/>
        <w:right w:val="none" w:sz="0" w:space="0" w:color="auto"/>
      </w:divBdr>
    </w:div>
    <w:div w:id="1484082872">
      <w:bodyDiv w:val="1"/>
      <w:marLeft w:val="0"/>
      <w:marRight w:val="0"/>
      <w:marTop w:val="0"/>
      <w:marBottom w:val="0"/>
      <w:divBdr>
        <w:top w:val="none" w:sz="0" w:space="0" w:color="auto"/>
        <w:left w:val="none" w:sz="0" w:space="0" w:color="auto"/>
        <w:bottom w:val="none" w:sz="0" w:space="0" w:color="auto"/>
        <w:right w:val="none" w:sz="0" w:space="0" w:color="auto"/>
      </w:divBdr>
    </w:div>
    <w:div w:id="1496917606">
      <w:bodyDiv w:val="1"/>
      <w:marLeft w:val="0"/>
      <w:marRight w:val="0"/>
      <w:marTop w:val="0"/>
      <w:marBottom w:val="0"/>
      <w:divBdr>
        <w:top w:val="none" w:sz="0" w:space="0" w:color="auto"/>
        <w:left w:val="none" w:sz="0" w:space="0" w:color="auto"/>
        <w:bottom w:val="none" w:sz="0" w:space="0" w:color="auto"/>
        <w:right w:val="none" w:sz="0" w:space="0" w:color="auto"/>
      </w:divBdr>
      <w:divsChild>
        <w:div w:id="979454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4973590">
      <w:bodyDiv w:val="1"/>
      <w:marLeft w:val="0"/>
      <w:marRight w:val="0"/>
      <w:marTop w:val="0"/>
      <w:marBottom w:val="0"/>
      <w:divBdr>
        <w:top w:val="none" w:sz="0" w:space="0" w:color="auto"/>
        <w:left w:val="none" w:sz="0" w:space="0" w:color="auto"/>
        <w:bottom w:val="none" w:sz="0" w:space="0" w:color="auto"/>
        <w:right w:val="none" w:sz="0" w:space="0" w:color="auto"/>
      </w:divBdr>
    </w:div>
    <w:div w:id="1548492812">
      <w:bodyDiv w:val="1"/>
      <w:marLeft w:val="0"/>
      <w:marRight w:val="0"/>
      <w:marTop w:val="0"/>
      <w:marBottom w:val="0"/>
      <w:divBdr>
        <w:top w:val="none" w:sz="0" w:space="0" w:color="auto"/>
        <w:left w:val="none" w:sz="0" w:space="0" w:color="auto"/>
        <w:bottom w:val="none" w:sz="0" w:space="0" w:color="auto"/>
        <w:right w:val="none" w:sz="0" w:space="0" w:color="auto"/>
      </w:divBdr>
    </w:div>
    <w:div w:id="1571233403">
      <w:bodyDiv w:val="1"/>
      <w:marLeft w:val="0"/>
      <w:marRight w:val="0"/>
      <w:marTop w:val="0"/>
      <w:marBottom w:val="0"/>
      <w:divBdr>
        <w:top w:val="none" w:sz="0" w:space="0" w:color="auto"/>
        <w:left w:val="none" w:sz="0" w:space="0" w:color="auto"/>
        <w:bottom w:val="none" w:sz="0" w:space="0" w:color="auto"/>
        <w:right w:val="none" w:sz="0" w:space="0" w:color="auto"/>
      </w:divBdr>
    </w:div>
    <w:div w:id="1571963831">
      <w:bodyDiv w:val="1"/>
      <w:marLeft w:val="0"/>
      <w:marRight w:val="0"/>
      <w:marTop w:val="0"/>
      <w:marBottom w:val="0"/>
      <w:divBdr>
        <w:top w:val="none" w:sz="0" w:space="0" w:color="auto"/>
        <w:left w:val="none" w:sz="0" w:space="0" w:color="auto"/>
        <w:bottom w:val="none" w:sz="0" w:space="0" w:color="auto"/>
        <w:right w:val="none" w:sz="0" w:space="0" w:color="auto"/>
      </w:divBdr>
    </w:div>
    <w:div w:id="1584071135">
      <w:bodyDiv w:val="1"/>
      <w:marLeft w:val="0"/>
      <w:marRight w:val="0"/>
      <w:marTop w:val="0"/>
      <w:marBottom w:val="0"/>
      <w:divBdr>
        <w:top w:val="none" w:sz="0" w:space="0" w:color="auto"/>
        <w:left w:val="none" w:sz="0" w:space="0" w:color="auto"/>
        <w:bottom w:val="none" w:sz="0" w:space="0" w:color="auto"/>
        <w:right w:val="none" w:sz="0" w:space="0" w:color="auto"/>
      </w:divBdr>
    </w:div>
    <w:div w:id="1604877710">
      <w:bodyDiv w:val="1"/>
      <w:marLeft w:val="0"/>
      <w:marRight w:val="0"/>
      <w:marTop w:val="0"/>
      <w:marBottom w:val="0"/>
      <w:divBdr>
        <w:top w:val="none" w:sz="0" w:space="0" w:color="auto"/>
        <w:left w:val="none" w:sz="0" w:space="0" w:color="auto"/>
        <w:bottom w:val="none" w:sz="0" w:space="0" w:color="auto"/>
        <w:right w:val="none" w:sz="0" w:space="0" w:color="auto"/>
      </w:divBdr>
    </w:div>
    <w:div w:id="1613510353">
      <w:bodyDiv w:val="1"/>
      <w:marLeft w:val="0"/>
      <w:marRight w:val="0"/>
      <w:marTop w:val="0"/>
      <w:marBottom w:val="0"/>
      <w:divBdr>
        <w:top w:val="none" w:sz="0" w:space="0" w:color="auto"/>
        <w:left w:val="none" w:sz="0" w:space="0" w:color="auto"/>
        <w:bottom w:val="none" w:sz="0" w:space="0" w:color="auto"/>
        <w:right w:val="none" w:sz="0" w:space="0" w:color="auto"/>
      </w:divBdr>
    </w:div>
    <w:div w:id="1633630894">
      <w:bodyDiv w:val="1"/>
      <w:marLeft w:val="0"/>
      <w:marRight w:val="0"/>
      <w:marTop w:val="0"/>
      <w:marBottom w:val="0"/>
      <w:divBdr>
        <w:top w:val="none" w:sz="0" w:space="0" w:color="auto"/>
        <w:left w:val="none" w:sz="0" w:space="0" w:color="auto"/>
        <w:bottom w:val="none" w:sz="0" w:space="0" w:color="auto"/>
        <w:right w:val="none" w:sz="0" w:space="0" w:color="auto"/>
      </w:divBdr>
    </w:div>
    <w:div w:id="1667005970">
      <w:bodyDiv w:val="1"/>
      <w:marLeft w:val="0"/>
      <w:marRight w:val="0"/>
      <w:marTop w:val="0"/>
      <w:marBottom w:val="0"/>
      <w:divBdr>
        <w:top w:val="none" w:sz="0" w:space="0" w:color="auto"/>
        <w:left w:val="none" w:sz="0" w:space="0" w:color="auto"/>
        <w:bottom w:val="none" w:sz="0" w:space="0" w:color="auto"/>
        <w:right w:val="none" w:sz="0" w:space="0" w:color="auto"/>
      </w:divBdr>
    </w:div>
    <w:div w:id="1695767969">
      <w:bodyDiv w:val="1"/>
      <w:marLeft w:val="0"/>
      <w:marRight w:val="0"/>
      <w:marTop w:val="0"/>
      <w:marBottom w:val="0"/>
      <w:divBdr>
        <w:top w:val="none" w:sz="0" w:space="0" w:color="auto"/>
        <w:left w:val="none" w:sz="0" w:space="0" w:color="auto"/>
        <w:bottom w:val="none" w:sz="0" w:space="0" w:color="auto"/>
        <w:right w:val="none" w:sz="0" w:space="0" w:color="auto"/>
      </w:divBdr>
    </w:div>
    <w:div w:id="1697076310">
      <w:bodyDiv w:val="1"/>
      <w:marLeft w:val="0"/>
      <w:marRight w:val="0"/>
      <w:marTop w:val="0"/>
      <w:marBottom w:val="0"/>
      <w:divBdr>
        <w:top w:val="none" w:sz="0" w:space="0" w:color="auto"/>
        <w:left w:val="none" w:sz="0" w:space="0" w:color="auto"/>
        <w:bottom w:val="none" w:sz="0" w:space="0" w:color="auto"/>
        <w:right w:val="none" w:sz="0" w:space="0" w:color="auto"/>
      </w:divBdr>
    </w:div>
    <w:div w:id="1716807799">
      <w:bodyDiv w:val="1"/>
      <w:marLeft w:val="0"/>
      <w:marRight w:val="0"/>
      <w:marTop w:val="0"/>
      <w:marBottom w:val="0"/>
      <w:divBdr>
        <w:top w:val="none" w:sz="0" w:space="0" w:color="auto"/>
        <w:left w:val="none" w:sz="0" w:space="0" w:color="auto"/>
        <w:bottom w:val="none" w:sz="0" w:space="0" w:color="auto"/>
        <w:right w:val="none" w:sz="0" w:space="0" w:color="auto"/>
      </w:divBdr>
    </w:div>
    <w:div w:id="1730033394">
      <w:bodyDiv w:val="1"/>
      <w:marLeft w:val="0"/>
      <w:marRight w:val="0"/>
      <w:marTop w:val="0"/>
      <w:marBottom w:val="0"/>
      <w:divBdr>
        <w:top w:val="none" w:sz="0" w:space="0" w:color="auto"/>
        <w:left w:val="none" w:sz="0" w:space="0" w:color="auto"/>
        <w:bottom w:val="none" w:sz="0" w:space="0" w:color="auto"/>
        <w:right w:val="none" w:sz="0" w:space="0" w:color="auto"/>
      </w:divBdr>
    </w:div>
    <w:div w:id="1752775955">
      <w:bodyDiv w:val="1"/>
      <w:marLeft w:val="0"/>
      <w:marRight w:val="0"/>
      <w:marTop w:val="0"/>
      <w:marBottom w:val="0"/>
      <w:divBdr>
        <w:top w:val="none" w:sz="0" w:space="0" w:color="auto"/>
        <w:left w:val="none" w:sz="0" w:space="0" w:color="auto"/>
        <w:bottom w:val="none" w:sz="0" w:space="0" w:color="auto"/>
        <w:right w:val="none" w:sz="0" w:space="0" w:color="auto"/>
      </w:divBdr>
    </w:div>
    <w:div w:id="1765806708">
      <w:bodyDiv w:val="1"/>
      <w:marLeft w:val="0"/>
      <w:marRight w:val="0"/>
      <w:marTop w:val="0"/>
      <w:marBottom w:val="0"/>
      <w:divBdr>
        <w:top w:val="none" w:sz="0" w:space="0" w:color="auto"/>
        <w:left w:val="none" w:sz="0" w:space="0" w:color="auto"/>
        <w:bottom w:val="none" w:sz="0" w:space="0" w:color="auto"/>
        <w:right w:val="none" w:sz="0" w:space="0" w:color="auto"/>
      </w:divBdr>
    </w:div>
    <w:div w:id="1775053171">
      <w:bodyDiv w:val="1"/>
      <w:marLeft w:val="0"/>
      <w:marRight w:val="0"/>
      <w:marTop w:val="0"/>
      <w:marBottom w:val="0"/>
      <w:divBdr>
        <w:top w:val="none" w:sz="0" w:space="0" w:color="auto"/>
        <w:left w:val="none" w:sz="0" w:space="0" w:color="auto"/>
        <w:bottom w:val="none" w:sz="0" w:space="0" w:color="auto"/>
        <w:right w:val="none" w:sz="0" w:space="0" w:color="auto"/>
      </w:divBdr>
    </w:div>
    <w:div w:id="1780636715">
      <w:bodyDiv w:val="1"/>
      <w:marLeft w:val="0"/>
      <w:marRight w:val="0"/>
      <w:marTop w:val="0"/>
      <w:marBottom w:val="0"/>
      <w:divBdr>
        <w:top w:val="none" w:sz="0" w:space="0" w:color="auto"/>
        <w:left w:val="none" w:sz="0" w:space="0" w:color="auto"/>
        <w:bottom w:val="none" w:sz="0" w:space="0" w:color="auto"/>
        <w:right w:val="none" w:sz="0" w:space="0" w:color="auto"/>
      </w:divBdr>
    </w:div>
    <w:div w:id="1800027992">
      <w:bodyDiv w:val="1"/>
      <w:marLeft w:val="0"/>
      <w:marRight w:val="0"/>
      <w:marTop w:val="0"/>
      <w:marBottom w:val="0"/>
      <w:divBdr>
        <w:top w:val="none" w:sz="0" w:space="0" w:color="auto"/>
        <w:left w:val="none" w:sz="0" w:space="0" w:color="auto"/>
        <w:bottom w:val="none" w:sz="0" w:space="0" w:color="auto"/>
        <w:right w:val="none" w:sz="0" w:space="0" w:color="auto"/>
      </w:divBdr>
    </w:div>
    <w:div w:id="1812600175">
      <w:bodyDiv w:val="1"/>
      <w:marLeft w:val="0"/>
      <w:marRight w:val="0"/>
      <w:marTop w:val="0"/>
      <w:marBottom w:val="0"/>
      <w:divBdr>
        <w:top w:val="none" w:sz="0" w:space="0" w:color="auto"/>
        <w:left w:val="none" w:sz="0" w:space="0" w:color="auto"/>
        <w:bottom w:val="none" w:sz="0" w:space="0" w:color="auto"/>
        <w:right w:val="none" w:sz="0" w:space="0" w:color="auto"/>
      </w:divBdr>
    </w:div>
    <w:div w:id="1825779356">
      <w:bodyDiv w:val="1"/>
      <w:marLeft w:val="0"/>
      <w:marRight w:val="0"/>
      <w:marTop w:val="0"/>
      <w:marBottom w:val="0"/>
      <w:divBdr>
        <w:top w:val="none" w:sz="0" w:space="0" w:color="auto"/>
        <w:left w:val="none" w:sz="0" w:space="0" w:color="auto"/>
        <w:bottom w:val="none" w:sz="0" w:space="0" w:color="auto"/>
        <w:right w:val="none" w:sz="0" w:space="0" w:color="auto"/>
      </w:divBdr>
    </w:div>
    <w:div w:id="1844659208">
      <w:bodyDiv w:val="1"/>
      <w:marLeft w:val="0"/>
      <w:marRight w:val="0"/>
      <w:marTop w:val="0"/>
      <w:marBottom w:val="0"/>
      <w:divBdr>
        <w:top w:val="none" w:sz="0" w:space="0" w:color="auto"/>
        <w:left w:val="none" w:sz="0" w:space="0" w:color="auto"/>
        <w:bottom w:val="none" w:sz="0" w:space="0" w:color="auto"/>
        <w:right w:val="none" w:sz="0" w:space="0" w:color="auto"/>
      </w:divBdr>
    </w:div>
    <w:div w:id="1850751366">
      <w:bodyDiv w:val="1"/>
      <w:marLeft w:val="0"/>
      <w:marRight w:val="0"/>
      <w:marTop w:val="0"/>
      <w:marBottom w:val="0"/>
      <w:divBdr>
        <w:top w:val="none" w:sz="0" w:space="0" w:color="auto"/>
        <w:left w:val="none" w:sz="0" w:space="0" w:color="auto"/>
        <w:bottom w:val="none" w:sz="0" w:space="0" w:color="auto"/>
        <w:right w:val="none" w:sz="0" w:space="0" w:color="auto"/>
      </w:divBdr>
    </w:div>
    <w:div w:id="1855148725">
      <w:bodyDiv w:val="1"/>
      <w:marLeft w:val="0"/>
      <w:marRight w:val="0"/>
      <w:marTop w:val="0"/>
      <w:marBottom w:val="0"/>
      <w:divBdr>
        <w:top w:val="none" w:sz="0" w:space="0" w:color="auto"/>
        <w:left w:val="none" w:sz="0" w:space="0" w:color="auto"/>
        <w:bottom w:val="none" w:sz="0" w:space="0" w:color="auto"/>
        <w:right w:val="none" w:sz="0" w:space="0" w:color="auto"/>
      </w:divBdr>
    </w:div>
    <w:div w:id="1867208931">
      <w:bodyDiv w:val="1"/>
      <w:marLeft w:val="0"/>
      <w:marRight w:val="0"/>
      <w:marTop w:val="0"/>
      <w:marBottom w:val="0"/>
      <w:divBdr>
        <w:top w:val="none" w:sz="0" w:space="0" w:color="auto"/>
        <w:left w:val="none" w:sz="0" w:space="0" w:color="auto"/>
        <w:bottom w:val="none" w:sz="0" w:space="0" w:color="auto"/>
        <w:right w:val="none" w:sz="0" w:space="0" w:color="auto"/>
      </w:divBdr>
    </w:div>
    <w:div w:id="1869444561">
      <w:bodyDiv w:val="1"/>
      <w:marLeft w:val="0"/>
      <w:marRight w:val="0"/>
      <w:marTop w:val="0"/>
      <w:marBottom w:val="0"/>
      <w:divBdr>
        <w:top w:val="none" w:sz="0" w:space="0" w:color="auto"/>
        <w:left w:val="none" w:sz="0" w:space="0" w:color="auto"/>
        <w:bottom w:val="none" w:sz="0" w:space="0" w:color="auto"/>
        <w:right w:val="none" w:sz="0" w:space="0" w:color="auto"/>
      </w:divBdr>
    </w:div>
    <w:div w:id="1870987858">
      <w:bodyDiv w:val="1"/>
      <w:marLeft w:val="0"/>
      <w:marRight w:val="0"/>
      <w:marTop w:val="0"/>
      <w:marBottom w:val="0"/>
      <w:divBdr>
        <w:top w:val="none" w:sz="0" w:space="0" w:color="auto"/>
        <w:left w:val="none" w:sz="0" w:space="0" w:color="auto"/>
        <w:bottom w:val="none" w:sz="0" w:space="0" w:color="auto"/>
        <w:right w:val="none" w:sz="0" w:space="0" w:color="auto"/>
      </w:divBdr>
    </w:div>
    <w:div w:id="1880508827">
      <w:bodyDiv w:val="1"/>
      <w:marLeft w:val="0"/>
      <w:marRight w:val="0"/>
      <w:marTop w:val="0"/>
      <w:marBottom w:val="0"/>
      <w:divBdr>
        <w:top w:val="none" w:sz="0" w:space="0" w:color="auto"/>
        <w:left w:val="none" w:sz="0" w:space="0" w:color="auto"/>
        <w:bottom w:val="none" w:sz="0" w:space="0" w:color="auto"/>
        <w:right w:val="none" w:sz="0" w:space="0" w:color="auto"/>
      </w:divBdr>
    </w:div>
    <w:div w:id="1917130240">
      <w:bodyDiv w:val="1"/>
      <w:marLeft w:val="0"/>
      <w:marRight w:val="0"/>
      <w:marTop w:val="0"/>
      <w:marBottom w:val="0"/>
      <w:divBdr>
        <w:top w:val="none" w:sz="0" w:space="0" w:color="auto"/>
        <w:left w:val="none" w:sz="0" w:space="0" w:color="auto"/>
        <w:bottom w:val="none" w:sz="0" w:space="0" w:color="auto"/>
        <w:right w:val="none" w:sz="0" w:space="0" w:color="auto"/>
      </w:divBdr>
    </w:div>
    <w:div w:id="1941597562">
      <w:bodyDiv w:val="1"/>
      <w:marLeft w:val="0"/>
      <w:marRight w:val="0"/>
      <w:marTop w:val="0"/>
      <w:marBottom w:val="0"/>
      <w:divBdr>
        <w:top w:val="none" w:sz="0" w:space="0" w:color="auto"/>
        <w:left w:val="none" w:sz="0" w:space="0" w:color="auto"/>
        <w:bottom w:val="none" w:sz="0" w:space="0" w:color="auto"/>
        <w:right w:val="none" w:sz="0" w:space="0" w:color="auto"/>
      </w:divBdr>
    </w:div>
    <w:div w:id="1984194335">
      <w:bodyDiv w:val="1"/>
      <w:marLeft w:val="0"/>
      <w:marRight w:val="0"/>
      <w:marTop w:val="0"/>
      <w:marBottom w:val="0"/>
      <w:divBdr>
        <w:top w:val="none" w:sz="0" w:space="0" w:color="auto"/>
        <w:left w:val="none" w:sz="0" w:space="0" w:color="auto"/>
        <w:bottom w:val="none" w:sz="0" w:space="0" w:color="auto"/>
        <w:right w:val="none" w:sz="0" w:space="0" w:color="auto"/>
      </w:divBdr>
    </w:div>
    <w:div w:id="1993606258">
      <w:bodyDiv w:val="1"/>
      <w:marLeft w:val="0"/>
      <w:marRight w:val="0"/>
      <w:marTop w:val="0"/>
      <w:marBottom w:val="0"/>
      <w:divBdr>
        <w:top w:val="none" w:sz="0" w:space="0" w:color="auto"/>
        <w:left w:val="none" w:sz="0" w:space="0" w:color="auto"/>
        <w:bottom w:val="none" w:sz="0" w:space="0" w:color="auto"/>
        <w:right w:val="none" w:sz="0" w:space="0" w:color="auto"/>
      </w:divBdr>
    </w:div>
    <w:div w:id="2028408039">
      <w:bodyDiv w:val="1"/>
      <w:marLeft w:val="0"/>
      <w:marRight w:val="0"/>
      <w:marTop w:val="0"/>
      <w:marBottom w:val="0"/>
      <w:divBdr>
        <w:top w:val="none" w:sz="0" w:space="0" w:color="auto"/>
        <w:left w:val="none" w:sz="0" w:space="0" w:color="auto"/>
        <w:bottom w:val="none" w:sz="0" w:space="0" w:color="auto"/>
        <w:right w:val="none" w:sz="0" w:space="0" w:color="auto"/>
      </w:divBdr>
    </w:div>
    <w:div w:id="2031561529">
      <w:bodyDiv w:val="1"/>
      <w:marLeft w:val="0"/>
      <w:marRight w:val="0"/>
      <w:marTop w:val="0"/>
      <w:marBottom w:val="0"/>
      <w:divBdr>
        <w:top w:val="none" w:sz="0" w:space="0" w:color="auto"/>
        <w:left w:val="none" w:sz="0" w:space="0" w:color="auto"/>
        <w:bottom w:val="none" w:sz="0" w:space="0" w:color="auto"/>
        <w:right w:val="none" w:sz="0" w:space="0" w:color="auto"/>
      </w:divBdr>
    </w:div>
    <w:div w:id="2033415775">
      <w:bodyDiv w:val="1"/>
      <w:marLeft w:val="0"/>
      <w:marRight w:val="0"/>
      <w:marTop w:val="0"/>
      <w:marBottom w:val="0"/>
      <w:divBdr>
        <w:top w:val="none" w:sz="0" w:space="0" w:color="auto"/>
        <w:left w:val="none" w:sz="0" w:space="0" w:color="auto"/>
        <w:bottom w:val="none" w:sz="0" w:space="0" w:color="auto"/>
        <w:right w:val="none" w:sz="0" w:space="0" w:color="auto"/>
      </w:divBdr>
    </w:div>
    <w:div w:id="2079790763">
      <w:bodyDiv w:val="1"/>
      <w:marLeft w:val="0"/>
      <w:marRight w:val="0"/>
      <w:marTop w:val="0"/>
      <w:marBottom w:val="0"/>
      <w:divBdr>
        <w:top w:val="none" w:sz="0" w:space="0" w:color="auto"/>
        <w:left w:val="none" w:sz="0" w:space="0" w:color="auto"/>
        <w:bottom w:val="none" w:sz="0" w:space="0" w:color="auto"/>
        <w:right w:val="none" w:sz="0" w:space="0" w:color="auto"/>
      </w:divBdr>
    </w:div>
    <w:div w:id="2092114096">
      <w:bodyDiv w:val="1"/>
      <w:marLeft w:val="0"/>
      <w:marRight w:val="0"/>
      <w:marTop w:val="0"/>
      <w:marBottom w:val="0"/>
      <w:divBdr>
        <w:top w:val="none" w:sz="0" w:space="0" w:color="auto"/>
        <w:left w:val="none" w:sz="0" w:space="0" w:color="auto"/>
        <w:bottom w:val="none" w:sz="0" w:space="0" w:color="auto"/>
        <w:right w:val="none" w:sz="0" w:space="0" w:color="auto"/>
      </w:divBdr>
    </w:div>
    <w:div w:id="2128771212">
      <w:bodyDiv w:val="1"/>
      <w:marLeft w:val="0"/>
      <w:marRight w:val="0"/>
      <w:marTop w:val="0"/>
      <w:marBottom w:val="0"/>
      <w:divBdr>
        <w:top w:val="none" w:sz="0" w:space="0" w:color="auto"/>
        <w:left w:val="none" w:sz="0" w:space="0" w:color="auto"/>
        <w:bottom w:val="none" w:sz="0" w:space="0" w:color="auto"/>
        <w:right w:val="none" w:sz="0" w:space="0" w:color="auto"/>
      </w:divBdr>
    </w:div>
    <w:div w:id="213228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Nic21</b:Tag>
    <b:SourceType>ArticleInAPeriodical</b:SourceType>
    <b:Guid>{67ADC89A-660E-4F02-A11D-C54CE9A248B1}</b:Guid>
    <b:Title>Mató cáncer de mama en 6 años a 769 mujeres y 10 hombres en Tabasco</b:Title>
    <b:Year>2021</b:Year>
    <b:Author>
      <b:Author>
        <b:NameList>
          <b:Person>
            <b:Last>Arias</b:Last>
            <b:First>Nicasio</b:First>
          </b:Person>
        </b:NameList>
      </b:Author>
    </b:Author>
    <b:PeriodicalTitle>Heraldo de Tabasco</b:PeriodicalTitle>
    <b:Month>octubre</b:Month>
    <b:Day>19</b:Day>
    <b:RefOrder>2</b:RefOrder>
  </b:Source>
  <b:Source>
    <b:Tag>OPS15</b:Tag>
    <b:SourceType>Report</b:SourceType>
    <b:Guid>{4CAAB2DE-DC44-48E4-BE5C-411B9A9F98AC}</b:Guid>
    <b:Title>Cáncer de mama: Hojas informativas para los profesionales de salud</b:Title>
    <b:Year>2015</b:Year>
    <b:Author>
      <b:Author>
        <b:Corporate>OPS Y OMS</b:Corporate>
      </b:Author>
    </b:Author>
    <b:City>525 Twenty-third Street, N.W., Washington, D.C. 20037, United States of America</b:City>
    <b:Publisher>Oficina Regional para las Américas de la Organización Mundial de la Salud</b:Publisher>
    <b:RefOrder>3</b:RefOrder>
  </b:Source>
  <b:Source>
    <b:Tag>Jos22</b:Tag>
    <b:SourceType>ArticleInAPeriodical</b:SourceType>
    <b:Guid>{223A25F5-8986-4203-BD6C-16A47796D71D}</b:Guid>
    <b:Title>Tabasco, tercer lugar en muertes por cáncer de mama</b:Title>
    <b:Year>2022</b:Year>
    <b:Author>
      <b:Author>
        <b:NameList>
          <b:Person>
            <b:Last>Pérez</b:Last>
            <b:First>José</b:First>
          </b:Person>
        </b:NameList>
      </b:Author>
    </b:Author>
    <b:PeriodicalTitle>El Heraldo de Tabasco</b:PeriodicalTitle>
    <b:Month>febero</b:Month>
    <b:Day>4</b:Day>
    <b:RefOrder>4</b:RefOrder>
  </b:Source>
  <b:Source>
    <b:Tag>IMM22</b:Tag>
    <b:SourceType>Report</b:SourceType>
    <b:Guid>{C76EC8B5-FE26-49F1-ABD6-A87BD153F03F}</b:Guid>
    <b:Title>Epidemiología del cáncer de mama</b:Title>
    <b:Year>2022</b:Year>
    <b:Author>
      <b:Author>
        <b:Corporate>IMMS</b:Corporate>
      </b:Author>
    </b:Author>
    <b:City>México</b:City>
    <b:RefOrder>5</b:RefOrder>
  </b:Source>
  <b:Source>
    <b:Tag>OMS21</b:Tag>
    <b:SourceType>Report</b:SourceType>
    <b:Guid>{35ECD19D-9448-4A8B-88FA-F2D1DF370AE9}</b:Guid>
    <b:Author>
      <b:Author>
        <b:Corporate>OMS</b:Corporate>
      </b:Author>
    </b:Author>
    <b:Title>Cáncer de mama datos y cifras</b:Title>
    <b:Year>2021</b:Year>
    <b:RefOrder>6</b:RefOrder>
  </b:Source>
  <b:Source>
    <b:Tag>Ray09</b:Tag>
    <b:SourceType>JournalArticle</b:SourceType>
    <b:Guid>{19B37E90-9862-4C5F-A631-72EF2F147163}</b:Guid>
    <b:Title>AUTOEXAMEN DE MAMA: UN IMPORTANTE INSTRUMENTO DE PREVENCIÓN DEL CANCER DE MAMA EN ATENCION PRIMARIA DE SALUD</b:Title>
    <b:Year>2009</b:Year>
    <b:Author>
      <b:Author>
        <b:NameList>
          <b:Person>
            <b:Last>Ponce</b:Last>
            <b:First>Raysy</b:First>
            <b:Middle>Sardiñas</b:Middle>
          </b:Person>
        </b:NameList>
      </b:Author>
    </b:Author>
    <b:JournalName>REVISTA HABANERA DE CIENCIAS MÉDICAS</b:JournalName>
    <b:RefOrder>7</b:RefOrder>
  </b:Source>
  <b:Source>
    <b:Tag>Sas04</b:Tag>
    <b:SourceType>JournalArticle</b:SourceType>
    <b:Guid>{9BCDC1E7-71BD-4621-8DD0-203E004458D6}</b:Guid>
    <b:Author>
      <b:Author>
        <b:NameList>
          <b:Person>
            <b:Last>Saslow D</b:Last>
            <b:First>Hannan</b:First>
            <b:Middle>J, Osuch</b:Middle>
          </b:Person>
        </b:NameList>
      </b:Author>
    </b:Author>
    <b:Title>Exploración clínica de las mamas: recomendaciones prácticas para optimizar el rendimiento y la notificación</b:Title>
    <b:JournalName>PUB MED</b:JournalName>
    <b:Year>2004</b:Year>
    <b:RefOrder>8</b:RefOrder>
  </b:Source>
  <b:Source>
    <b:Tag>The22</b:Tag>
    <b:SourceType>JournalArticle</b:SourceType>
    <b:Guid>{9DD4056B-766E-4906-930C-03951D494856}</b:Guid>
    <b:Author>
      <b:Author>
        <b:Corporate>The American Cancer Society medical and editorial content team</b:Corporate>
      </b:Author>
    </b:Author>
    <b:Title>Detección y diagnóstico temprano del cáncer de mama</b:Title>
    <b:JournalName>Cancer Society</b:JournalName>
    <b:Year>2022</b:Year>
    <b:RefOrder>9</b:RefOrder>
  </b:Source>
  <b:Source>
    <b:Tag>Ame19</b:Tag>
    <b:SourceType>JournalArticle</b:SourceType>
    <b:Guid>{6D555449-29C2-46AA-B707-03F64143B52B}</b:Guid>
    <b:Author>
      <b:Author>
        <b:Corporate>American Cancer Society. </b:Corporate>
      </b:Author>
    </b:Author>
    <b:Title>Detección y diagnóstico temprano del cáncer de mama</b:Title>
    <b:Year>2019</b:Year>
    <b:RefOrder>10</b:RefOrder>
  </b:Source>
  <b:Source>
    <b:Tag>Nat21</b:Tag>
    <b:SourceType>JournalArticle</b:SourceType>
    <b:Guid>{FCAB6CE5-A498-4002-93F3-84F73D5473C8}</b:Guid>
    <b:Author>
      <b:Author>
        <b:Corporate>National Breast Cancer Foundation</b:Corporate>
      </b:Author>
    </b:Author>
    <b:Title>AUTOEXAMEN DE MAMAS</b:Title>
    <b:Year>2021</b:Year>
    <b:RefOrder>11</b:RefOrder>
  </b:Source>
  <b:Source>
    <b:Tag>Ame17</b:Tag>
    <b:SourceType>JournalArticle</b:SourceType>
    <b:Guid>{3BD02EC7-2A72-411F-8EC5-F6E7E83FBAF0}</b:Guid>
    <b:Author>
      <b:Author>
        <b:Corporate>American College of Obstetricians and Gynecologists.</b:Corporate>
      </b:Author>
    </b:Author>
    <b:Year>2017</b:Year>
    <b:RefOrder>12</b:RefOrder>
  </b:Source>
  <b:Source>
    <b:Tag>Wor16</b:Tag>
    <b:SourceType>JournalArticle</b:SourceType>
    <b:Guid>{29FA43D6-4425-4C8C-B6FF-26CDBED292AE}</b:Guid>
    <b:Author>
      <b:Author>
        <b:Corporate>World Health Organization. </b:Corporate>
      </b:Author>
    </b:Author>
    <b:Title>Detección de Cáncer</b:Title>
    <b:Year>2016</b:Year>
    <b:RefOrder>13</b:RefOrder>
  </b:Source>
  <b:Source>
    <b:Tag>Cir17</b:Tag>
    <b:SourceType>JournalArticle</b:SourceType>
    <b:Guid>{CD4EC4DB-DF1F-4026-BB5D-C73E41CD7526}</b:Guid>
    <b:Author>
      <b:Author>
        <b:Corporate>Cirugias de las mamas.com</b:Corporate>
      </b:Author>
    </b:Author>
    <b:Title>Anatomia de las mamas</b:Title>
    <b:Year>2017</b:Year>
    <b:RefOrder>14</b:RefOrder>
  </b:Source>
  <b:Source>
    <b:Tag>May22</b:Tag>
    <b:SourceType>JournalArticle</b:SourceType>
    <b:Guid>{84B1CB23-5365-41EB-9A5C-574C4B5A7657}</b:Guid>
    <b:Author>
      <b:Author>
        <b:Corporate>Mayo Clinic</b:Corporate>
      </b:Author>
    </b:Author>
    <b:Title>Cáncer de mama</b:Title>
    <b:Year>2022</b:Year>
    <b:RefOrder>15</b:RefOrder>
  </b:Source>
  <b:Source>
    <b:Tag>Div22</b:Tag>
    <b:SourceType>JournalArticle</b:SourceType>
    <b:Guid>{C0C91CAB-08E6-46A5-9C95-8FA7F4975BEC}</b:Guid>
    <b:Author>
      <b:Author>
        <b:Corporate> División de Prevención y Control del Cáncer, Centros para el Control y la Prevención de Enfermedades</b:Corporate>
      </b:Author>
    </b:Author>
    <b:Title>¿Cuáles son los factores de riesgo del cáncer de mama?</b:Title>
    <b:JournalName>Centros para el control y Prevención de enfermedades</b:JournalName>
    <b:Year>2022</b:Year>
    <b:RefOrder>16</b:RefOrder>
  </b:Source>
  <b:Source>
    <b:Tag>GEI00</b:Tag>
    <b:SourceType>JournalArticle</b:SourceType>
    <b:Guid>{34412366-CD3B-4FD0-9DE1-A0158ECCBC8F}</b:Guid>
    <b:Title>¿Qué es un estadio?</b:Title>
    <b:Year>2000</b:Year>
    <b:Author>
      <b:Author>
        <b:Corporate>GEICAM Investigación en cancer de mama</b:Corporate>
      </b:Author>
    </b:Author>
    <b:RefOrder>17</b:RefOrder>
  </b:Source>
  <b:Source>
    <b:Tag>Bre22</b:Tag>
    <b:SourceType>JournalArticle</b:SourceType>
    <b:Guid>{ADE75DB4-5CAA-4537-A256-2AFA1E6069B8}</b:Guid>
    <b:Author>
      <b:Author>
        <b:Corporate>Breastcancer.org</b:Corporate>
      </b:Author>
    </b:Author>
    <b:Title>Autoexploración de mamas</b:Title>
    <b:Year>2022</b:Year>
    <b:RefOrder>18</b:RefOrder>
  </b:Source>
  <b:Source>
    <b:Tag>IMS15</b:Tag>
    <b:SourceType>JournalArticle</b:SourceType>
    <b:Guid>{5A8C65DB-D1BB-434B-99EE-0CF944636186}</b:Guid>
    <b:Author>
      <b:Author>
        <b:Corporate>IMSS</b:Corporate>
      </b:Author>
    </b:Author>
    <b:Title>La autoexploración</b:Title>
    <b:Year>2015</b:Year>
    <b:RefOrder>19</b:RefOrder>
  </b:Source>
  <b:Source>
    <b:Tag>SEG11</b:Tag>
    <b:SourceType>DocumentFromInternetSite</b:SourceType>
    <b:Guid>{403DEB9B-6A38-4D4F-8438-F85908C80C11}</b:Guid>
    <b:Title>SEGOB</b:Title>
    <b:Year>2011</b:Year>
    <b:Month>06</b:Month>
    <b:Day>09</b:Day>
    <b:URL>https://dof.gob.mx/nota_detalle.php?codigo=5194157&amp;fecha=09/06/2011#gsc.tab=0</b:URL>
    <b:RefOrder>20</b:RefOrder>
  </b:Source>
  <b:Source>
    <b:Tag>Baw11</b:Tag>
    <b:SourceType>BookSection</b:SourceType>
    <b:Guid>{8D1847DA-1718-48F0-AFE1-20D0CF9D57D9}</b:Guid>
    <b:Title>Métodos de Investigación </b:Title>
    <b:Year>2011</b:Year>
    <b:Author>
      <b:Author>
        <b:NameList>
          <b:Person>
            <b:Last>Bawman</b:Last>
            <b:First>G.,</b:First>
            <b:Middle>Barrera, H., Rochín, J., &amp; Esquer, S.</b:Middle>
          </b:Person>
        </b:NameList>
      </b:Author>
    </b:Author>
    <b:Pages>13</b:Pages>
    <b:City>Mexico, D.F</b:City>
    <b:RefOrder>21</b:RefOrder>
  </b:Source>
  <b:Source>
    <b:Tag>Muñ98</b:Tag>
    <b:SourceType>BookSection</b:SourceType>
    <b:Guid>{93C79D5A-0010-464B-9346-89A64D8F011F}</b:Guid>
    <b:Author>
      <b:Author>
        <b:NameList>
          <b:Person>
            <b:Last>Muñoz</b:Last>
            <b:First>C.</b:First>
          </b:Person>
        </b:NameList>
      </b:Author>
    </b:Author>
    <b:Title>Cómo elaborar y asesorar una investigación de tesis</b:Title>
    <b:Year>1998</b:Year>
    <b:City>México, D.F</b:City>
    <b:Publisher>Pearson Educación</b:Publisher>
    <b:RefOrder>22</b:RefOrder>
  </b:Source>
  <b:Source>
    <b:Tag>Mon11</b:Tag>
    <b:SourceType>JournalArticle</b:SourceType>
    <b:Guid>{D7CD636D-3BAD-4B56-A5EF-A2BBD60BEA76}</b:Guid>
    <b:Title>Metodología de la investigación cuantitativa y cualitativa. Guía didáctica</b:Title>
    <b:Year>2011</b:Year>
    <b:Author>
      <b:Author>
        <b:NameList>
          <b:Person>
            <b:Last>Monje</b:Last>
            <b:First>C.</b:First>
          </b:Person>
        </b:NameList>
      </b:Author>
    </b:Author>
    <b:RefOrder>23</b:RefOrder>
  </b:Source>
  <b:Source>
    <b:Tag>Fli12</b:Tag>
    <b:SourceType>Report</b:SourceType>
    <b:Guid>{C4EEFE2B-6931-4137-9EA3-5AA71FBC3256}</b:Guid>
    <b:Title>Investigación, Un camino al conocimiento, Un Enfoque Cualitativo, Cuantitativo y Mixto.</b:Title>
    <b:Year>2014</b:Year>
    <b:Author>
      <b:Author>
        <b:NameList>
          <b:Person>
            <b:Last>Barrantes</b:Last>
            <b:First>R.</b:First>
          </b:Person>
        </b:NameList>
      </b:Author>
    </b:Author>
    <b:City>San José, Costa Rica</b:City>
    <b:Publisher>EUNED</b:Publisher>
    <b:RefOrder>1</b:RefOrder>
  </b:Source>
  <b:Source>
    <b:Tag>Tam06</b:Tag>
    <b:SourceType>Report</b:SourceType>
    <b:Guid>{626AAC98-C33F-4462-941E-37134B3FCD41}</b:Guid>
    <b:Author>
      <b:Author>
        <b:NameList>
          <b:Person>
            <b:Last>Tamayo</b:Last>
            <b:First>M.</b:First>
          </b:Person>
        </b:NameList>
      </b:Author>
    </b:Author>
    <b:Title>Técnicas de Investigación</b:Title>
    <b:Year>2006</b:Year>
    <b:Publisher>Mc Graw Hill.</b:Publisher>
    <b:City>México</b:City>
    <b:RefOrder>24</b:RefOrder>
  </b:Source>
</b:Sources>
</file>

<file path=customXml/itemProps1.xml><?xml version="1.0" encoding="utf-8"?>
<ds:datastoreItem xmlns:ds="http://schemas.openxmlformats.org/officeDocument/2006/customXml" ds:itemID="{34083898-6A2B-445D-951C-690F928546D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7341</Words>
  <Characters>40376</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 abigail Diaz Mendez</dc:creator>
  <cp:keywords/>
  <dc:description/>
  <cp:lastModifiedBy>guadaluperueda2002@gmail.com</cp:lastModifiedBy>
  <cp:revision>2</cp:revision>
  <dcterms:created xsi:type="dcterms:W3CDTF">2023-06-12T04:53:00Z</dcterms:created>
  <dcterms:modified xsi:type="dcterms:W3CDTF">2023-06-12T04:53:00Z</dcterms:modified>
</cp:coreProperties>
</file>