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201E" w14:textId="6BDCFF84" w:rsidR="00A161A5" w:rsidRPr="00A71362" w:rsidRDefault="006501EB">
      <w:pPr>
        <w:rPr>
          <w:rFonts w:ascii="Gill Sans MT" w:hAnsi="Gill Sans MT"/>
          <w:b/>
          <w:bCs/>
          <w:sz w:val="24"/>
          <w:szCs w:val="24"/>
        </w:rPr>
      </w:pPr>
      <w:r w:rsidRPr="00A71362">
        <w:rPr>
          <w:rFonts w:ascii="Gill Sans MT" w:hAnsi="Gill Sans MT"/>
          <w:b/>
          <w:bCs/>
          <w:sz w:val="24"/>
          <w:szCs w:val="24"/>
        </w:rPr>
        <w:t>Planeación de Actividades en plataforma</w:t>
      </w:r>
    </w:p>
    <w:p w14:paraId="2926122B" w14:textId="3493C248" w:rsidR="006501EB" w:rsidRPr="00A71362" w:rsidRDefault="006501EB">
      <w:pPr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6501EB" w:rsidRPr="00A71362" w14:paraId="0C9267D8" w14:textId="77777777" w:rsidTr="006501EB">
        <w:tc>
          <w:tcPr>
            <w:tcW w:w="2789" w:type="dxa"/>
          </w:tcPr>
          <w:p w14:paraId="72F32847" w14:textId="4D792E40" w:rsidR="006501EB" w:rsidRPr="00A71362" w:rsidRDefault="006501EB" w:rsidP="006501EB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A71362">
              <w:rPr>
                <w:rFonts w:ascii="Gill Sans MT" w:hAnsi="Gill Sans MT"/>
                <w:b/>
                <w:bCs/>
                <w:sz w:val="24"/>
                <w:szCs w:val="24"/>
              </w:rPr>
              <w:t>Número de Actividad</w:t>
            </w:r>
          </w:p>
        </w:tc>
        <w:tc>
          <w:tcPr>
            <w:tcW w:w="2789" w:type="dxa"/>
          </w:tcPr>
          <w:p w14:paraId="755D2134" w14:textId="2258CF04" w:rsidR="006501EB" w:rsidRPr="00A71362" w:rsidRDefault="006501EB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A71362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¿Qué se </w:t>
            </w:r>
            <w:r w:rsidR="00A71362" w:rsidRPr="00A71362">
              <w:rPr>
                <w:rFonts w:ascii="Gill Sans MT" w:hAnsi="Gill Sans MT"/>
                <w:b/>
                <w:bCs/>
                <w:sz w:val="24"/>
                <w:szCs w:val="24"/>
              </w:rPr>
              <w:t>va a</w:t>
            </w:r>
            <w:r w:rsidRPr="00A71362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hacer?</w:t>
            </w:r>
          </w:p>
        </w:tc>
        <w:tc>
          <w:tcPr>
            <w:tcW w:w="2790" w:type="dxa"/>
          </w:tcPr>
          <w:p w14:paraId="10CFBA02" w14:textId="7BCE4299" w:rsidR="006501EB" w:rsidRPr="00A71362" w:rsidRDefault="00A71362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A71362">
              <w:rPr>
                <w:rFonts w:ascii="Gill Sans MT" w:hAnsi="Gill Sans MT"/>
                <w:b/>
                <w:bCs/>
                <w:sz w:val="24"/>
                <w:szCs w:val="24"/>
              </w:rPr>
              <w:t>Cuando</w:t>
            </w:r>
            <w:r w:rsidR="006501EB" w:rsidRPr="00A71362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se activa en plataforma</w:t>
            </w:r>
          </w:p>
        </w:tc>
        <w:tc>
          <w:tcPr>
            <w:tcW w:w="2790" w:type="dxa"/>
          </w:tcPr>
          <w:p w14:paraId="0C1FAAC8" w14:textId="033D7C5C" w:rsidR="006501EB" w:rsidRPr="00A71362" w:rsidRDefault="00A71362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A71362">
              <w:rPr>
                <w:rFonts w:ascii="Gill Sans MT" w:hAnsi="Gill Sans MT"/>
                <w:b/>
                <w:bCs/>
                <w:sz w:val="24"/>
                <w:szCs w:val="24"/>
              </w:rPr>
              <w:t>Cuando</w:t>
            </w:r>
            <w:r w:rsidR="006501EB" w:rsidRPr="00A71362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se entrega </w:t>
            </w:r>
          </w:p>
        </w:tc>
        <w:tc>
          <w:tcPr>
            <w:tcW w:w="2790" w:type="dxa"/>
          </w:tcPr>
          <w:p w14:paraId="35E77C25" w14:textId="66F557F1" w:rsidR="006501EB" w:rsidRPr="00A71362" w:rsidRDefault="006501EB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A71362">
              <w:rPr>
                <w:rFonts w:ascii="Gill Sans MT" w:hAnsi="Gill Sans MT"/>
                <w:b/>
                <w:bCs/>
                <w:sz w:val="24"/>
                <w:szCs w:val="24"/>
              </w:rPr>
              <w:t>Temas que incluirá</w:t>
            </w:r>
          </w:p>
        </w:tc>
      </w:tr>
      <w:tr w:rsidR="006501EB" w:rsidRPr="00A71362" w14:paraId="64E8D898" w14:textId="77777777" w:rsidTr="006501EB">
        <w:tc>
          <w:tcPr>
            <w:tcW w:w="2789" w:type="dxa"/>
          </w:tcPr>
          <w:p w14:paraId="67A6791F" w14:textId="01DE0E1B" w:rsidR="006501EB" w:rsidRPr="00A71362" w:rsidRDefault="006501EB" w:rsidP="006501E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 w14:paraId="7881882E" w14:textId="6CD662AB" w:rsidR="006501EB" w:rsidRPr="00A71362" w:rsidRDefault="006501EB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Cuadro Sinóptico</w:t>
            </w:r>
          </w:p>
        </w:tc>
        <w:tc>
          <w:tcPr>
            <w:tcW w:w="2790" w:type="dxa"/>
          </w:tcPr>
          <w:p w14:paraId="1C523876" w14:textId="40C23796" w:rsidR="006501EB" w:rsidRPr="00A71362" w:rsidRDefault="006501EB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14-15 de Enero</w:t>
            </w:r>
          </w:p>
        </w:tc>
        <w:tc>
          <w:tcPr>
            <w:tcW w:w="2790" w:type="dxa"/>
          </w:tcPr>
          <w:p w14:paraId="194CC223" w14:textId="5829D23F" w:rsidR="006501EB" w:rsidRPr="00A71362" w:rsidRDefault="006501EB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 xml:space="preserve"> 21 de Enero</w:t>
            </w:r>
          </w:p>
        </w:tc>
        <w:tc>
          <w:tcPr>
            <w:tcW w:w="2790" w:type="dxa"/>
          </w:tcPr>
          <w:p w14:paraId="30C08631" w14:textId="07D5BFF3" w:rsidR="006501EB" w:rsidRPr="00A71362" w:rsidRDefault="006501EB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Todos los temas de la unidad 1.</w:t>
            </w:r>
          </w:p>
        </w:tc>
      </w:tr>
      <w:tr w:rsidR="006501EB" w:rsidRPr="00A71362" w14:paraId="6ADB90BD" w14:textId="77777777" w:rsidTr="006501EB">
        <w:tc>
          <w:tcPr>
            <w:tcW w:w="2789" w:type="dxa"/>
          </w:tcPr>
          <w:p w14:paraId="53CA3468" w14:textId="3ECFD5FD" w:rsidR="006501EB" w:rsidRPr="00A71362" w:rsidRDefault="006501EB" w:rsidP="006501E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 w14:paraId="0F4956EC" w14:textId="29C660FF" w:rsidR="006501EB" w:rsidRPr="00A71362" w:rsidRDefault="006501EB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Super nota</w:t>
            </w:r>
          </w:p>
        </w:tc>
        <w:tc>
          <w:tcPr>
            <w:tcW w:w="2790" w:type="dxa"/>
          </w:tcPr>
          <w:p w14:paraId="0B9846BF" w14:textId="5306BA27" w:rsidR="006501EB" w:rsidRPr="00A71362" w:rsidRDefault="00A71362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11-12 de Febrero</w:t>
            </w:r>
          </w:p>
        </w:tc>
        <w:tc>
          <w:tcPr>
            <w:tcW w:w="2790" w:type="dxa"/>
          </w:tcPr>
          <w:p w14:paraId="6BDECAE7" w14:textId="51003400" w:rsidR="006501EB" w:rsidRPr="00A71362" w:rsidRDefault="00A71362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18 de Febrero</w:t>
            </w:r>
          </w:p>
        </w:tc>
        <w:tc>
          <w:tcPr>
            <w:tcW w:w="2790" w:type="dxa"/>
          </w:tcPr>
          <w:p w14:paraId="5D1ADEA0" w14:textId="6AD9077E" w:rsidR="006501EB" w:rsidRPr="00A71362" w:rsidRDefault="00A71362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Todos los temas de la unidad 2</w:t>
            </w:r>
          </w:p>
        </w:tc>
      </w:tr>
      <w:tr w:rsidR="006501EB" w:rsidRPr="00A71362" w14:paraId="55937F0F" w14:textId="77777777" w:rsidTr="006501EB">
        <w:tc>
          <w:tcPr>
            <w:tcW w:w="2789" w:type="dxa"/>
          </w:tcPr>
          <w:p w14:paraId="044CA317" w14:textId="2F0A4902" w:rsidR="006501EB" w:rsidRPr="00A71362" w:rsidRDefault="006501EB" w:rsidP="006501E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2789" w:type="dxa"/>
          </w:tcPr>
          <w:p w14:paraId="0B1969B9" w14:textId="50ACB8D9" w:rsidR="006501EB" w:rsidRPr="00A71362" w:rsidRDefault="006501EB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Mapa Conceptual</w:t>
            </w:r>
          </w:p>
        </w:tc>
        <w:tc>
          <w:tcPr>
            <w:tcW w:w="2790" w:type="dxa"/>
          </w:tcPr>
          <w:p w14:paraId="68F992CE" w14:textId="00193590" w:rsidR="006501EB" w:rsidRPr="00A71362" w:rsidRDefault="00A71362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4-5 de Marzo</w:t>
            </w:r>
          </w:p>
        </w:tc>
        <w:tc>
          <w:tcPr>
            <w:tcW w:w="2790" w:type="dxa"/>
          </w:tcPr>
          <w:p w14:paraId="4981D64E" w14:textId="421040F9" w:rsidR="006501EB" w:rsidRPr="00A71362" w:rsidRDefault="00A71362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11 de Marzo</w:t>
            </w:r>
          </w:p>
        </w:tc>
        <w:tc>
          <w:tcPr>
            <w:tcW w:w="2790" w:type="dxa"/>
          </w:tcPr>
          <w:p w14:paraId="150756A4" w14:textId="684A0676" w:rsidR="006501EB" w:rsidRPr="00A71362" w:rsidRDefault="00A71362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Todos los temas de la unidad 3</w:t>
            </w:r>
          </w:p>
        </w:tc>
      </w:tr>
      <w:tr w:rsidR="006501EB" w:rsidRPr="00A71362" w14:paraId="35205A42" w14:textId="77777777" w:rsidTr="006501EB">
        <w:tc>
          <w:tcPr>
            <w:tcW w:w="2789" w:type="dxa"/>
          </w:tcPr>
          <w:p w14:paraId="167E461B" w14:textId="389FAB57" w:rsidR="006501EB" w:rsidRPr="00A71362" w:rsidRDefault="006501EB" w:rsidP="006501E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2789" w:type="dxa"/>
          </w:tcPr>
          <w:p w14:paraId="0554439E" w14:textId="6A56D0AE" w:rsidR="006501EB" w:rsidRPr="00A71362" w:rsidRDefault="006501EB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Ensayo</w:t>
            </w:r>
          </w:p>
        </w:tc>
        <w:tc>
          <w:tcPr>
            <w:tcW w:w="2790" w:type="dxa"/>
          </w:tcPr>
          <w:p w14:paraId="0CB2B4A8" w14:textId="740EFD9C" w:rsidR="006501EB" w:rsidRPr="00A71362" w:rsidRDefault="00A71362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25-26 de Marzo</w:t>
            </w:r>
          </w:p>
        </w:tc>
        <w:tc>
          <w:tcPr>
            <w:tcW w:w="2790" w:type="dxa"/>
          </w:tcPr>
          <w:p w14:paraId="3EC9439C" w14:textId="737508BC" w:rsidR="006501EB" w:rsidRPr="00A71362" w:rsidRDefault="00A71362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1º de Abril</w:t>
            </w:r>
          </w:p>
        </w:tc>
        <w:tc>
          <w:tcPr>
            <w:tcW w:w="2790" w:type="dxa"/>
          </w:tcPr>
          <w:p w14:paraId="4A338273" w14:textId="1E9C78D8" w:rsidR="006501EB" w:rsidRPr="00A71362" w:rsidRDefault="00A71362">
            <w:pPr>
              <w:rPr>
                <w:rFonts w:ascii="Gill Sans MT" w:hAnsi="Gill Sans MT"/>
                <w:sz w:val="24"/>
                <w:szCs w:val="24"/>
              </w:rPr>
            </w:pPr>
            <w:r w:rsidRPr="00A71362">
              <w:rPr>
                <w:rFonts w:ascii="Gill Sans MT" w:hAnsi="Gill Sans MT"/>
                <w:sz w:val="24"/>
                <w:szCs w:val="24"/>
              </w:rPr>
              <w:t>Todos los temas de la unidad 4</w:t>
            </w:r>
          </w:p>
        </w:tc>
      </w:tr>
    </w:tbl>
    <w:p w14:paraId="239102A6" w14:textId="075E96E5" w:rsidR="006501EB" w:rsidRPr="00A71362" w:rsidRDefault="006501EB">
      <w:pPr>
        <w:rPr>
          <w:rFonts w:ascii="Gill Sans MT" w:hAnsi="Gill Sans MT"/>
          <w:sz w:val="24"/>
          <w:szCs w:val="24"/>
        </w:rPr>
      </w:pPr>
    </w:p>
    <w:p w14:paraId="3A66EE2A" w14:textId="558BDFFC" w:rsidR="00A71362" w:rsidRPr="00A71362" w:rsidRDefault="00A71362">
      <w:pPr>
        <w:rPr>
          <w:rFonts w:ascii="Gill Sans MT" w:hAnsi="Gill Sans MT"/>
          <w:sz w:val="24"/>
          <w:szCs w:val="24"/>
        </w:rPr>
      </w:pPr>
      <w:r w:rsidRPr="00A71362">
        <w:rPr>
          <w:rFonts w:ascii="Gill Sans MT" w:hAnsi="Gill Sans MT"/>
          <w:b/>
          <w:bCs/>
          <w:sz w:val="32"/>
          <w:szCs w:val="32"/>
        </w:rPr>
        <w:t>Nota:</w:t>
      </w:r>
      <w:r w:rsidRPr="00A71362">
        <w:rPr>
          <w:rFonts w:ascii="Gill Sans MT" w:hAnsi="Gill Sans MT"/>
          <w:sz w:val="24"/>
          <w:szCs w:val="24"/>
        </w:rPr>
        <w:t xml:space="preserve"> todas las actividades antes mencionadas deberán basarse en </w:t>
      </w:r>
      <w:proofErr w:type="gramStart"/>
      <w:r w:rsidRPr="00A71362">
        <w:rPr>
          <w:rFonts w:ascii="Gill Sans MT" w:hAnsi="Gill Sans MT"/>
          <w:sz w:val="24"/>
          <w:szCs w:val="24"/>
        </w:rPr>
        <w:t>el  contenido</w:t>
      </w:r>
      <w:proofErr w:type="gramEnd"/>
      <w:r w:rsidRPr="00A71362">
        <w:rPr>
          <w:rFonts w:ascii="Gill Sans MT" w:hAnsi="Gill Sans MT"/>
          <w:sz w:val="24"/>
          <w:szCs w:val="24"/>
        </w:rPr>
        <w:t xml:space="preserve"> de la Antología respectiva de la materia </w:t>
      </w:r>
      <w:r w:rsidRPr="00A71362">
        <w:rPr>
          <w:rFonts w:ascii="Gill Sans MT" w:hAnsi="Gill Sans MT"/>
          <w:sz w:val="24"/>
          <w:szCs w:val="24"/>
        </w:rPr>
        <w:t xml:space="preserve">y </w:t>
      </w:r>
      <w:r w:rsidRPr="00A71362">
        <w:rPr>
          <w:rFonts w:ascii="Gill Sans MT" w:hAnsi="Gill Sans MT"/>
          <w:sz w:val="24"/>
          <w:szCs w:val="24"/>
        </w:rPr>
        <w:t xml:space="preserve">en el </w:t>
      </w:r>
      <w:r w:rsidRPr="00A71362">
        <w:rPr>
          <w:rFonts w:ascii="Gill Sans MT" w:hAnsi="Gill Sans MT"/>
          <w:sz w:val="24"/>
          <w:szCs w:val="24"/>
        </w:rPr>
        <w:t>formato</w:t>
      </w:r>
      <w:r w:rsidRPr="00A71362">
        <w:rPr>
          <w:rFonts w:ascii="Gill Sans MT" w:hAnsi="Gill Sans MT"/>
          <w:sz w:val="24"/>
          <w:szCs w:val="24"/>
        </w:rPr>
        <w:t xml:space="preserve"> establecido para cada una de ellas en el Manual Básico de actividades en plataforma.</w:t>
      </w:r>
    </w:p>
    <w:p w14:paraId="502B8160" w14:textId="7478FFE9" w:rsidR="00A71362" w:rsidRPr="00A71362" w:rsidRDefault="00A71362">
      <w:pPr>
        <w:rPr>
          <w:rFonts w:ascii="Gill Sans MT" w:hAnsi="Gill Sans MT"/>
          <w:sz w:val="24"/>
          <w:szCs w:val="24"/>
        </w:rPr>
      </w:pPr>
      <w:r w:rsidRPr="00A71362">
        <w:rPr>
          <w:rFonts w:ascii="Gill Sans MT" w:hAnsi="Gill Sans MT"/>
          <w:sz w:val="24"/>
          <w:szCs w:val="24"/>
        </w:rPr>
        <w:t>La lista de cotejo para su evaluación aparecerá en plataforma y en función de los criterios ahí colocados se asignará la calificación correspondiente.</w:t>
      </w:r>
    </w:p>
    <w:sectPr w:rsidR="00A71362" w:rsidRPr="00A71362" w:rsidSect="006501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EB"/>
    <w:rsid w:val="006501EB"/>
    <w:rsid w:val="00A161A5"/>
    <w:rsid w:val="00A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84FA"/>
  <w15:chartTrackingRefBased/>
  <w15:docId w15:val="{E0787DDD-48A8-4514-9AF8-B0F1FF87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DE LOS ANGELES VENEGAS CASTRO</dc:creator>
  <cp:keywords/>
  <dc:description/>
  <cp:lastModifiedBy>MA DE LOS ANGELES VENEGAS CASTRO</cp:lastModifiedBy>
  <cp:revision>1</cp:revision>
  <dcterms:created xsi:type="dcterms:W3CDTF">2023-01-03T01:41:00Z</dcterms:created>
  <dcterms:modified xsi:type="dcterms:W3CDTF">2023-01-03T02:00:00Z</dcterms:modified>
</cp:coreProperties>
</file>